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EA31FC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93B1E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EA3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EA3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30</w:t>
      </w:r>
    </w:p>
    <w:p w:rsidR="00337D19" w:rsidRPr="00282F2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282F2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</w:t>
      </w:r>
      <w:r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36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DE4B7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514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49430C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EA3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49430C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49430C" w:rsidRPr="0049430C" w:rsidRDefault="0049430C" w:rsidP="004943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B0740C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31FC" w:rsidRPr="00EA31FC" w:rsidRDefault="00EA31FC" w:rsidP="00EA31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C57BB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056C15" w:rsidRDefault="00056C15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AB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EC57BB" w:rsidRDefault="00EC57BB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49430C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474529" w:rsidRPr="00C00E32" w:rsidRDefault="0047452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70486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="00EA31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95291A" w:rsidRPr="00570486" w:rsidRDefault="0095291A" w:rsidP="00FB7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A250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E769D7" w:rsidRPr="00933245" w:rsidRDefault="00E769D7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EA31FC" w:rsidRPr="00BA54B4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506833898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«Про органи самоорганізації населення у місті Києві» 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06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01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 08/231-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27</w:t>
      </w: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/ПР).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A31FC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A54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EA31FC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A31FC" w:rsidRPr="00137E9D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37E9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</w:t>
      </w:r>
      <w:r w:rsidRPr="00137E9D">
        <w:rPr>
          <w:rFonts w:ascii="Times New Roman" w:eastAsia="Calibri" w:hAnsi="Times New Roman" w:cs="Times New Roman"/>
          <w:sz w:val="28"/>
          <w:szCs w:val="28"/>
          <w:lang w:eastAsia="ru-RU"/>
        </w:rPr>
        <w:t>. Про затвердження порядку проведення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постійною комісією Київради з питань регламенту, депутатської етики та запобігання корупції перевірки проектів</w:t>
      </w:r>
      <w:r w:rsidRPr="00137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рішень Київської міської ради нормативно правового характеру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відповідність антикорупційному законодавству.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EA31FC" w:rsidRPr="000B247A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B24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Олександрович</w:t>
      </w:r>
    </w:p>
    <w:p w:rsidR="00EA31FC" w:rsidRPr="00137E9D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FC" w:rsidRPr="00DE4B74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 розглядом питань порядку денного Ємець Л.О. запропонував виключити з порядку денного проєкт рішення Київради «Про органи самоорганізації населення у місті Києві» </w:t>
      </w:r>
      <w:r w:rsidRPr="00DE4B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06.01.2022 № 08/231-27/ПР) </w:t>
      </w:r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зв’язку із відсутністю суб’єкта подання проєкту рішення, а також виключити питання про затвердження порядку проведення постійною комісією Київради з питань регламенту, депутатської етики та запобігання корупції перевірки проектів рішень Київської міської ради нормативно правового характеру на відповідність антикорупційному законодавству з метою додаткового доопрацювання зазначеного порядку. </w:t>
      </w:r>
    </w:p>
    <w:p w:rsidR="00EA31FC" w:rsidRDefault="00EA31FC" w:rsidP="00686C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B7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Прокоп</w:t>
      </w:r>
      <w:proofErr w:type="spellStart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proofErr w:type="spellEnd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запропонував доповнити порядок денний </w:t>
      </w:r>
      <w:proofErr w:type="spellStart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«Про звернення Київської міської ради до голів депутатських фракцій та груп у Верховній Раді Україні, Президента України та Офісу Генерального прокурора щодо недопущення здійснення політичного переслідування лідера опозиції, п’ятого президента України»</w:t>
      </w:r>
      <w:r w:rsidR="00DE4B74" w:rsidRPr="00DE4B74">
        <w:t xml:space="preserve"> </w:t>
      </w:r>
      <w:r w:rsidR="00DE4B74" w:rsidRPr="00DE4B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 w:rsidR="00DE4B74" w:rsidRPr="00DE4B7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17</w:t>
      </w:r>
      <w:r w:rsidR="00DE4B74" w:rsidRPr="00DE4B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.01.2022 № 08/231-</w:t>
      </w:r>
      <w:r w:rsidR="00DE4B74" w:rsidRPr="00DE4B7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7</w:t>
      </w:r>
      <w:r w:rsidR="00DE4B74" w:rsidRPr="00DE4B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7/ПР)</w:t>
      </w:r>
      <w:r w:rsidR="00271F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розглянувши його першим питанням порядку денного. </w:t>
      </w:r>
    </w:p>
    <w:p w:rsidR="00EA31FC" w:rsidRPr="00DE4B74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Вирішили: </w:t>
      </w:r>
    </w:p>
    <w:p w:rsidR="00EA31FC" w:rsidRPr="00DE4B74" w:rsidRDefault="00EA31FC" w:rsidP="00EA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>Виключити з порядку денного засідання постійної комісії:</w:t>
      </w:r>
    </w:p>
    <w:p w:rsidR="00DE4B74" w:rsidRDefault="00DE4B74" w:rsidP="00686C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>- проєкт рішення Київради «Про органи самоорганізації населення у місті Києві» (реєстраційний номер секретаріату Київради від 06.01.2022 № 08/231-27/ПР)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4B74" w:rsidRPr="00DE4B74" w:rsidRDefault="00DE4B74" w:rsidP="00686C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>питання</w:t>
      </w:r>
      <w:proofErr w:type="gramEnd"/>
      <w:r w:rsidRPr="00DE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затвердження порядку проведення постійною комісією Київради з питань регламенту, депутатської етики та запобігання корупції перевірки проектів рішень Київської міської ради нормативно правового характеру на відповідність антикорупційному законодавству.</w:t>
      </w:r>
    </w:p>
    <w:p w:rsidR="00DE4B74" w:rsidRPr="00271F80" w:rsidRDefault="00DE4B74" w:rsidP="00686C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  <w:r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Доповнити </w:t>
      </w:r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271F8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>к денн</w:t>
      </w:r>
      <w:r w:rsidR="00271F80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засідання постійної комісії </w:t>
      </w:r>
      <w:proofErr w:type="spellStart"/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>проєктом</w:t>
      </w:r>
      <w:proofErr w:type="spellEnd"/>
      <w:r w:rsidR="00271F80" w:rsidRPr="00271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«Про звернення Київської міської ради до голів депутатських фракцій та груп у Верховній Раді Україні, Президента України та Офісу Генерального прокурора щодо недопущення здійснення політичного переслідування лідера опозиції, п’ятого президента України»</w:t>
      </w:r>
      <w:r w:rsidR="00271F80" w:rsidRPr="00271F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(реєстраційний номер секретаріату Київради від 17.01.2022 № 08/231-77/ПР).</w:t>
      </w:r>
    </w:p>
    <w:p w:rsidR="00271F80" w:rsidRPr="0002553C" w:rsidRDefault="00271F80" w:rsidP="00271F80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2553C">
        <w:rPr>
          <w:b/>
          <w:sz w:val="28"/>
          <w:szCs w:val="28"/>
          <w:lang w:val="uk-UA"/>
        </w:rPr>
        <w:t>Голосували</w:t>
      </w:r>
      <w:r w:rsidRPr="0002553C">
        <w:rPr>
          <w:sz w:val="28"/>
          <w:szCs w:val="28"/>
          <w:lang w:val="uk-UA"/>
        </w:rPr>
        <w:t xml:space="preserve">: «за» – </w:t>
      </w:r>
      <w:r>
        <w:rPr>
          <w:sz w:val="28"/>
          <w:szCs w:val="28"/>
          <w:lang w:val="uk-UA"/>
        </w:rPr>
        <w:t>3</w:t>
      </w:r>
      <w:r w:rsidRPr="0002553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02553C">
        <w:rPr>
          <w:sz w:val="28"/>
          <w:szCs w:val="28"/>
          <w:lang w:val="uk-UA"/>
        </w:rPr>
        <w:t xml:space="preserve">, «утрималось» – </w:t>
      </w:r>
      <w:r>
        <w:rPr>
          <w:sz w:val="28"/>
          <w:szCs w:val="28"/>
          <w:lang w:val="en-US"/>
        </w:rPr>
        <w:t>1</w:t>
      </w:r>
      <w:r w:rsidRPr="0002553C">
        <w:rPr>
          <w:sz w:val="28"/>
          <w:szCs w:val="28"/>
          <w:lang w:val="uk-UA"/>
        </w:rPr>
        <w:t>, «не голосували» – 0.</w:t>
      </w:r>
    </w:p>
    <w:p w:rsidR="00271F80" w:rsidRPr="0002553C" w:rsidRDefault="00271F80" w:rsidP="00271F80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02553C">
        <w:rPr>
          <w:b/>
          <w:sz w:val="28"/>
          <w:szCs w:val="28"/>
          <w:lang w:val="uk-UA"/>
        </w:rPr>
        <w:t>Рішення прийнято.</w:t>
      </w:r>
    </w:p>
    <w:p w:rsidR="00271F80" w:rsidRDefault="00271F80" w:rsidP="00EA31FC">
      <w:pPr>
        <w:pStyle w:val="rvps2"/>
        <w:spacing w:before="0" w:beforeAutospacing="0" w:after="150" w:afterAutospacing="0"/>
        <w:ind w:firstLine="709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271F80" w:rsidRDefault="00271F80" w:rsidP="00271F80">
      <w:pPr>
        <w:pStyle w:val="rvps2"/>
        <w:spacing w:before="0" w:beforeAutospacing="0" w:after="150" w:afterAutospacing="0"/>
        <w:contextualSpacing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EA31FC" w:rsidRDefault="00271F80" w:rsidP="00271F8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bookmarkStart w:id="2" w:name="_GoBack"/>
      <w:bookmarkEnd w:id="2"/>
      <w:r w:rsidR="00EA31FC" w:rsidRPr="002115B8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першому </w:t>
      </w:r>
      <w:r w:rsidR="00EA31FC" w:rsidRPr="002115B8">
        <w:rPr>
          <w:b/>
          <w:sz w:val="28"/>
          <w:szCs w:val="28"/>
          <w:lang w:val="uk-UA"/>
        </w:rPr>
        <w:t>питанню</w:t>
      </w:r>
      <w:r w:rsidR="00EA31FC" w:rsidRPr="002115B8">
        <w:rPr>
          <w:sz w:val="28"/>
          <w:szCs w:val="28"/>
          <w:lang w:val="uk-UA"/>
        </w:rPr>
        <w:t xml:space="preserve"> слухали інформацію </w:t>
      </w:r>
      <w:proofErr w:type="spellStart"/>
      <w:r w:rsidR="00EA31FC">
        <w:rPr>
          <w:sz w:val="28"/>
          <w:szCs w:val="28"/>
          <w:lang w:val="uk-UA"/>
        </w:rPr>
        <w:t>Прокопіва</w:t>
      </w:r>
      <w:proofErr w:type="spellEnd"/>
      <w:r w:rsidR="00EA31FC">
        <w:rPr>
          <w:sz w:val="28"/>
          <w:szCs w:val="28"/>
          <w:lang w:val="uk-UA"/>
        </w:rPr>
        <w:t xml:space="preserve"> В.В. щодо п</w:t>
      </w:r>
      <w:r w:rsidR="00EA31FC" w:rsidRPr="00CA04D0">
        <w:rPr>
          <w:sz w:val="28"/>
          <w:szCs w:val="28"/>
          <w:lang w:val="uk-UA"/>
        </w:rPr>
        <w:t>роєкт</w:t>
      </w:r>
      <w:r w:rsidR="00EA31FC">
        <w:rPr>
          <w:sz w:val="28"/>
          <w:szCs w:val="28"/>
          <w:lang w:val="uk-UA"/>
        </w:rPr>
        <w:t>у</w:t>
      </w:r>
      <w:r w:rsidR="00EA31FC" w:rsidRPr="00CA04D0">
        <w:rPr>
          <w:sz w:val="28"/>
          <w:szCs w:val="28"/>
          <w:lang w:val="uk-UA"/>
        </w:rPr>
        <w:t xml:space="preserve"> рішення Київради «Про звернення Київської міської ради до голів депутатських фракцій та груп у Верховній Раді Україні, Президента України та Офісу Генерального прокурора щодо недопущення здійснення політичного переслідування лідера опозиції, п’ятого президента України»</w:t>
      </w:r>
      <w:r w:rsidRPr="00271F80">
        <w:t xml:space="preserve"> </w:t>
      </w:r>
      <w:r w:rsidRPr="00271F80">
        <w:rPr>
          <w:i/>
          <w:sz w:val="28"/>
          <w:szCs w:val="28"/>
          <w:lang w:val="uk-UA"/>
        </w:rPr>
        <w:t>(реєстраційний номер секретаріату Київради від 17.01.2022 № 08/231-77/ПР)</w:t>
      </w:r>
      <w:r w:rsidR="00EA31FC" w:rsidRPr="00271F80">
        <w:rPr>
          <w:i/>
          <w:sz w:val="28"/>
          <w:szCs w:val="28"/>
          <w:lang w:val="uk-UA"/>
        </w:rPr>
        <w:t>.</w:t>
      </w:r>
    </w:p>
    <w:p w:rsidR="00EA31FC" w:rsidRPr="00CA04D0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A04D0">
        <w:rPr>
          <w:sz w:val="28"/>
          <w:szCs w:val="28"/>
          <w:lang w:val="uk-UA"/>
        </w:rPr>
        <w:t>Доповідач повідоми</w:t>
      </w:r>
      <w:r w:rsidR="00271F80">
        <w:rPr>
          <w:sz w:val="28"/>
          <w:szCs w:val="28"/>
          <w:lang w:val="uk-UA"/>
        </w:rPr>
        <w:t>в</w:t>
      </w:r>
      <w:r w:rsidRPr="00CA04D0">
        <w:rPr>
          <w:sz w:val="28"/>
          <w:szCs w:val="28"/>
          <w:lang w:val="uk-UA"/>
        </w:rPr>
        <w:t xml:space="preserve"> про зміст вказаного проєкту рішення Київради.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A04D0">
        <w:rPr>
          <w:sz w:val="28"/>
          <w:szCs w:val="28"/>
          <w:lang w:val="uk-UA"/>
        </w:rPr>
        <w:lastRenderedPageBreak/>
        <w:t xml:space="preserve">  В обговоренні взяли участь: Ємець Л.О</w:t>
      </w:r>
      <w:r>
        <w:rPr>
          <w:sz w:val="28"/>
          <w:szCs w:val="28"/>
          <w:lang w:val="uk-UA"/>
        </w:rPr>
        <w:t>., Нестор В.Р., Прокопів В.В. та Зубрицька О.М.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Під час обговорення Зубрицька О.М. запропонувала</w:t>
      </w:r>
      <w:r>
        <w:rPr>
          <w:sz w:val="28"/>
          <w:szCs w:val="28"/>
          <w:lang w:val="en-US"/>
        </w:rPr>
        <w:t>: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 абзац</w:t>
      </w:r>
      <w:r>
        <w:rPr>
          <w:sz w:val="28"/>
          <w:szCs w:val="28"/>
          <w:lang w:val="uk-UA"/>
        </w:rPr>
        <w:t xml:space="preserve">і шостому звернення (додатку до проєкту рішення) після слів </w:t>
      </w:r>
      <w:r w:rsidR="00271F80">
        <w:rPr>
          <w:sz w:val="28"/>
          <w:szCs w:val="28"/>
          <w:lang w:val="uk-UA"/>
        </w:rPr>
        <w:t xml:space="preserve">та знаку </w:t>
      </w:r>
      <w:r w:rsidRPr="00271F80">
        <w:rPr>
          <w:i/>
          <w:sz w:val="28"/>
          <w:szCs w:val="28"/>
          <w:lang w:val="uk-UA"/>
        </w:rPr>
        <w:t>«комунальних платежів.»</w:t>
      </w:r>
      <w:r>
        <w:rPr>
          <w:sz w:val="28"/>
          <w:szCs w:val="28"/>
          <w:lang w:val="uk-UA"/>
        </w:rPr>
        <w:t xml:space="preserve"> додати нове речення наступного змісту </w:t>
      </w:r>
      <w:r w:rsidRPr="00CA04D0">
        <w:rPr>
          <w:i/>
          <w:sz w:val="28"/>
          <w:szCs w:val="28"/>
          <w:lang w:val="uk-UA"/>
        </w:rPr>
        <w:t>«Сьогодні, як ніколи, необхідні єдність українського суспільства, спільні зусилля всіх патріотичних сил, щоб зберегти країну, її незалежність і європейське майбутнє</w:t>
      </w:r>
      <w:r>
        <w:rPr>
          <w:i/>
          <w:sz w:val="28"/>
          <w:szCs w:val="28"/>
          <w:lang w:val="uk-UA"/>
        </w:rPr>
        <w:t>.</w:t>
      </w:r>
      <w:r w:rsidRPr="00CA04D0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en-US"/>
        </w:rPr>
        <w:t>;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</w:t>
      </w:r>
      <w:r>
        <w:rPr>
          <w:sz w:val="28"/>
          <w:szCs w:val="28"/>
          <w:lang w:val="uk-UA"/>
        </w:rPr>
        <w:t xml:space="preserve">і сьомому звернення (додатку до проєкту рішення) після слова </w:t>
      </w:r>
      <w:r w:rsidRPr="00CA04D0">
        <w:rPr>
          <w:i/>
          <w:sz w:val="28"/>
          <w:szCs w:val="28"/>
          <w:lang w:val="uk-UA"/>
        </w:rPr>
        <w:t>«припинити»</w:t>
      </w:r>
      <w:r>
        <w:rPr>
          <w:sz w:val="28"/>
          <w:szCs w:val="28"/>
          <w:lang w:val="uk-UA"/>
        </w:rPr>
        <w:t xml:space="preserve"> додати слово </w:t>
      </w:r>
      <w:r w:rsidRPr="00CA04D0">
        <w:rPr>
          <w:i/>
          <w:sz w:val="28"/>
          <w:szCs w:val="28"/>
          <w:lang w:val="uk-UA"/>
        </w:rPr>
        <w:t>«політичне».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 подання не заперечив щодо таких пропозицій. </w:t>
      </w:r>
    </w:p>
    <w:p w:rsidR="00EA31FC" w:rsidRPr="00CA04D0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A31FC" w:rsidRPr="00D847F9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D847F9">
        <w:rPr>
          <w:b/>
          <w:sz w:val="28"/>
          <w:szCs w:val="28"/>
          <w:lang w:val="uk-UA"/>
        </w:rPr>
        <w:t xml:space="preserve">Вирішили: 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en-US"/>
        </w:rPr>
      </w:pPr>
      <w:r w:rsidRPr="002115B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Підтримати проєкт рішення </w:t>
      </w:r>
      <w:r w:rsidRPr="0043742D">
        <w:rPr>
          <w:sz w:val="28"/>
          <w:szCs w:val="28"/>
          <w:lang w:val="uk-UA"/>
        </w:rPr>
        <w:t>«Про звернення Київської міської ради до голів депутатських фракцій та груп у Верховній Раді Україні, Президента України та Офісу Генерального прокурора щодо недопущення здійснення політичного переслідування лідера опозиц</w:t>
      </w:r>
      <w:r>
        <w:rPr>
          <w:sz w:val="28"/>
          <w:szCs w:val="28"/>
          <w:lang w:val="uk-UA"/>
        </w:rPr>
        <w:t xml:space="preserve">ії, п’ятого президента України» </w:t>
      </w:r>
      <w:r w:rsidR="00271F80" w:rsidRPr="00271F80">
        <w:rPr>
          <w:i/>
          <w:sz w:val="28"/>
          <w:szCs w:val="28"/>
          <w:lang w:val="uk-UA"/>
        </w:rPr>
        <w:t>(реєстраційний номер секретаріату Київради від 17.01.2022 № 08/231-77/ПР)</w:t>
      </w:r>
      <w:r w:rsidR="00271F80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наступних пропозицій</w:t>
      </w:r>
      <w:r>
        <w:rPr>
          <w:sz w:val="28"/>
          <w:szCs w:val="28"/>
          <w:lang w:val="en-US"/>
        </w:rPr>
        <w:t>: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в абзац</w:t>
      </w:r>
      <w:r>
        <w:rPr>
          <w:sz w:val="28"/>
          <w:szCs w:val="28"/>
          <w:lang w:val="uk-UA"/>
        </w:rPr>
        <w:t xml:space="preserve">і шостому звернення (додатку до проєкту рішення) після слів </w:t>
      </w:r>
      <w:r w:rsidR="00271F80">
        <w:rPr>
          <w:sz w:val="28"/>
          <w:szCs w:val="28"/>
          <w:lang w:val="uk-UA"/>
        </w:rPr>
        <w:t xml:space="preserve">та знаку </w:t>
      </w:r>
      <w:r w:rsidRPr="00271F80">
        <w:rPr>
          <w:i/>
          <w:sz w:val="28"/>
          <w:szCs w:val="28"/>
          <w:lang w:val="uk-UA"/>
        </w:rPr>
        <w:t>«комунальних платежів.»</w:t>
      </w:r>
      <w:r>
        <w:rPr>
          <w:sz w:val="28"/>
          <w:szCs w:val="28"/>
          <w:lang w:val="uk-UA"/>
        </w:rPr>
        <w:t xml:space="preserve"> додати нове речення наступного змісту </w:t>
      </w:r>
      <w:r w:rsidRPr="00CA04D0">
        <w:rPr>
          <w:i/>
          <w:sz w:val="28"/>
          <w:szCs w:val="28"/>
          <w:lang w:val="uk-UA"/>
        </w:rPr>
        <w:t>«Сьогодні, як ніколи, необхідні єдність українського суспільства, спільні зусилля всіх патріотичних сил, щоб зберегти країну, її незалежність і європейське майбутнє</w:t>
      </w:r>
      <w:r>
        <w:rPr>
          <w:i/>
          <w:sz w:val="28"/>
          <w:szCs w:val="28"/>
          <w:lang w:val="uk-UA"/>
        </w:rPr>
        <w:t>.</w:t>
      </w:r>
      <w:r w:rsidRPr="00CA04D0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en-US"/>
        </w:rPr>
        <w:t>;</w:t>
      </w:r>
    </w:p>
    <w:p w:rsidR="00EA31F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</w:t>
      </w:r>
      <w:r>
        <w:rPr>
          <w:sz w:val="28"/>
          <w:szCs w:val="28"/>
          <w:lang w:val="uk-UA"/>
        </w:rPr>
        <w:t xml:space="preserve">і сьомому звернення (додатку до проєкту рішення) після слова </w:t>
      </w:r>
      <w:r w:rsidRPr="00CA04D0">
        <w:rPr>
          <w:i/>
          <w:sz w:val="28"/>
          <w:szCs w:val="28"/>
          <w:lang w:val="uk-UA"/>
        </w:rPr>
        <w:t>«припинити»</w:t>
      </w:r>
      <w:r>
        <w:rPr>
          <w:sz w:val="28"/>
          <w:szCs w:val="28"/>
          <w:lang w:val="uk-UA"/>
        </w:rPr>
        <w:t xml:space="preserve"> додати слово </w:t>
      </w:r>
      <w:r w:rsidRPr="00CA04D0">
        <w:rPr>
          <w:i/>
          <w:sz w:val="28"/>
          <w:szCs w:val="28"/>
          <w:lang w:val="uk-UA"/>
        </w:rPr>
        <w:t>«політичне».</w:t>
      </w:r>
    </w:p>
    <w:p w:rsidR="00EA31FC" w:rsidRPr="0043742D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en-US"/>
        </w:rPr>
      </w:pPr>
    </w:p>
    <w:p w:rsidR="00EA31FC" w:rsidRPr="0002553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2553C">
        <w:rPr>
          <w:b/>
          <w:sz w:val="28"/>
          <w:szCs w:val="28"/>
          <w:lang w:val="uk-UA"/>
        </w:rPr>
        <w:t>Голосували</w:t>
      </w:r>
      <w:r w:rsidRPr="0002553C">
        <w:rPr>
          <w:sz w:val="28"/>
          <w:szCs w:val="28"/>
          <w:lang w:val="uk-UA"/>
        </w:rPr>
        <w:t xml:space="preserve">: «за» – </w:t>
      </w:r>
      <w:r>
        <w:rPr>
          <w:sz w:val="28"/>
          <w:szCs w:val="28"/>
          <w:lang w:val="uk-UA"/>
        </w:rPr>
        <w:t>3</w:t>
      </w:r>
      <w:r w:rsidRPr="0002553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02553C">
        <w:rPr>
          <w:sz w:val="28"/>
          <w:szCs w:val="28"/>
          <w:lang w:val="uk-UA"/>
        </w:rPr>
        <w:t xml:space="preserve">, «утрималось» – </w:t>
      </w:r>
      <w:r>
        <w:rPr>
          <w:sz w:val="28"/>
          <w:szCs w:val="28"/>
          <w:lang w:val="en-US"/>
        </w:rPr>
        <w:t>1</w:t>
      </w:r>
      <w:r w:rsidRPr="0002553C">
        <w:rPr>
          <w:sz w:val="28"/>
          <w:szCs w:val="28"/>
          <w:lang w:val="uk-UA"/>
        </w:rPr>
        <w:t>, «не голосували» – 0.</w:t>
      </w:r>
    </w:p>
    <w:p w:rsidR="00EA31FC" w:rsidRPr="0002553C" w:rsidRDefault="00EA31FC" w:rsidP="00EA31FC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02553C">
        <w:rPr>
          <w:b/>
          <w:sz w:val="28"/>
          <w:szCs w:val="28"/>
          <w:lang w:val="uk-UA"/>
        </w:rPr>
        <w:t>Рішення прийнято.</w:t>
      </w:r>
    </w:p>
    <w:p w:rsidR="00EA31FC" w:rsidRDefault="00EA31FC" w:rsidP="00EA31FC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C00EF0" w:rsidRDefault="00C00EF0" w:rsidP="0002553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CF6B87">
        <w:rPr>
          <w:b/>
          <w:sz w:val="28"/>
          <w:szCs w:val="28"/>
          <w:lang w:val="uk-UA"/>
        </w:rPr>
        <w:t xml:space="preserve">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EA31FC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F6B87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EA31FC">
        <w:rPr>
          <w:b/>
          <w:sz w:val="28"/>
          <w:szCs w:val="28"/>
          <w:lang w:val="uk-UA"/>
        </w:rPr>
        <w:t xml:space="preserve">Секретар комісії   </w:t>
      </w:r>
      <w:r w:rsidRPr="00EA31FC">
        <w:rPr>
          <w:b/>
          <w:sz w:val="28"/>
          <w:szCs w:val="28"/>
          <w:lang w:val="uk-UA"/>
        </w:rPr>
        <w:tab/>
        <w:t xml:space="preserve">                                                  Олеся ЗУБРИЦЬКА</w:t>
      </w:r>
      <w:bookmarkEnd w:id="1"/>
    </w:p>
    <w:sectPr w:rsidR="00CF6B87" w:rsidSect="00A674FB">
      <w:footerReference w:type="default" r:id="rId9"/>
      <w:pgSz w:w="11906" w:h="16838"/>
      <w:pgMar w:top="851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87" w:rsidRDefault="00C15987" w:rsidP="000C0CC7">
      <w:pPr>
        <w:spacing w:after="0" w:line="240" w:lineRule="auto"/>
      </w:pPr>
      <w:r>
        <w:separator/>
      </w:r>
    </w:p>
  </w:endnote>
  <w:endnote w:type="continuationSeparator" w:id="0">
    <w:p w:rsidR="00C15987" w:rsidRDefault="00C15987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87" w:rsidRDefault="00C15987" w:rsidP="000C0CC7">
      <w:pPr>
        <w:spacing w:after="0" w:line="240" w:lineRule="auto"/>
      </w:pPr>
      <w:r>
        <w:separator/>
      </w:r>
    </w:p>
  </w:footnote>
  <w:footnote w:type="continuationSeparator" w:id="0">
    <w:p w:rsidR="00C15987" w:rsidRDefault="00C15987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0F6103"/>
    <w:rsid w:val="001008DA"/>
    <w:rsid w:val="00100F0B"/>
    <w:rsid w:val="00102F57"/>
    <w:rsid w:val="00106CB4"/>
    <w:rsid w:val="0012191C"/>
    <w:rsid w:val="00133B77"/>
    <w:rsid w:val="001357CF"/>
    <w:rsid w:val="0013638C"/>
    <w:rsid w:val="00144B77"/>
    <w:rsid w:val="001467A3"/>
    <w:rsid w:val="00150B8D"/>
    <w:rsid w:val="00151501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5BD3"/>
    <w:rsid w:val="001D3031"/>
    <w:rsid w:val="001D33CA"/>
    <w:rsid w:val="001D40FE"/>
    <w:rsid w:val="001D6986"/>
    <w:rsid w:val="001D754D"/>
    <w:rsid w:val="001D7F2D"/>
    <w:rsid w:val="001E17F9"/>
    <w:rsid w:val="001F1609"/>
    <w:rsid w:val="001F50A4"/>
    <w:rsid w:val="001F6E81"/>
    <w:rsid w:val="00200D68"/>
    <w:rsid w:val="00202319"/>
    <w:rsid w:val="002028B9"/>
    <w:rsid w:val="00204F8E"/>
    <w:rsid w:val="002111EC"/>
    <w:rsid w:val="002115B8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4D3"/>
    <w:rsid w:val="00417B17"/>
    <w:rsid w:val="004206BF"/>
    <w:rsid w:val="00425E96"/>
    <w:rsid w:val="00430556"/>
    <w:rsid w:val="004418BA"/>
    <w:rsid w:val="004425E4"/>
    <w:rsid w:val="0045163E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70486"/>
    <w:rsid w:val="00576F4C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C22B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0813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0457"/>
    <w:rsid w:val="0066305C"/>
    <w:rsid w:val="0066706B"/>
    <w:rsid w:val="006804BF"/>
    <w:rsid w:val="00681D43"/>
    <w:rsid w:val="00683D1A"/>
    <w:rsid w:val="006867D9"/>
    <w:rsid w:val="00686C7E"/>
    <w:rsid w:val="006923B8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6B4"/>
    <w:rsid w:val="00885A95"/>
    <w:rsid w:val="00885CB3"/>
    <w:rsid w:val="00885DC9"/>
    <w:rsid w:val="00886AAB"/>
    <w:rsid w:val="0088727F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B6EBA"/>
    <w:rsid w:val="009C23A8"/>
    <w:rsid w:val="009C7A9C"/>
    <w:rsid w:val="009D44F3"/>
    <w:rsid w:val="009D748B"/>
    <w:rsid w:val="009E1D14"/>
    <w:rsid w:val="009E2059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6D75"/>
    <w:rsid w:val="00C008C0"/>
    <w:rsid w:val="00C00E32"/>
    <w:rsid w:val="00C00EF0"/>
    <w:rsid w:val="00C02869"/>
    <w:rsid w:val="00C030A6"/>
    <w:rsid w:val="00C07F2E"/>
    <w:rsid w:val="00C1280D"/>
    <w:rsid w:val="00C15987"/>
    <w:rsid w:val="00C16694"/>
    <w:rsid w:val="00C170F3"/>
    <w:rsid w:val="00C23A94"/>
    <w:rsid w:val="00C24606"/>
    <w:rsid w:val="00C26453"/>
    <w:rsid w:val="00C36EBB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F56"/>
    <w:rsid w:val="00C7333F"/>
    <w:rsid w:val="00C75352"/>
    <w:rsid w:val="00C802DB"/>
    <w:rsid w:val="00C81C20"/>
    <w:rsid w:val="00C837BE"/>
    <w:rsid w:val="00C85C55"/>
    <w:rsid w:val="00C9178C"/>
    <w:rsid w:val="00C95B45"/>
    <w:rsid w:val="00C96FFD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A8F"/>
    <w:rsid w:val="00D13060"/>
    <w:rsid w:val="00D25E0D"/>
    <w:rsid w:val="00D26047"/>
    <w:rsid w:val="00D2641E"/>
    <w:rsid w:val="00D271CD"/>
    <w:rsid w:val="00D332BA"/>
    <w:rsid w:val="00D35EBE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6563"/>
    <w:rsid w:val="00DB679F"/>
    <w:rsid w:val="00DC1B76"/>
    <w:rsid w:val="00DC36A3"/>
    <w:rsid w:val="00DD25F4"/>
    <w:rsid w:val="00DD47C7"/>
    <w:rsid w:val="00DD7499"/>
    <w:rsid w:val="00DE4B74"/>
    <w:rsid w:val="00DE654A"/>
    <w:rsid w:val="00DF1D75"/>
    <w:rsid w:val="00E01AC1"/>
    <w:rsid w:val="00E024D3"/>
    <w:rsid w:val="00E02DEE"/>
    <w:rsid w:val="00E032D3"/>
    <w:rsid w:val="00E049F5"/>
    <w:rsid w:val="00E078CB"/>
    <w:rsid w:val="00E11468"/>
    <w:rsid w:val="00E11E1B"/>
    <w:rsid w:val="00E1435A"/>
    <w:rsid w:val="00E176B1"/>
    <w:rsid w:val="00E21D8D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8132A"/>
    <w:rsid w:val="00E826FE"/>
    <w:rsid w:val="00E83D14"/>
    <w:rsid w:val="00E86C4A"/>
    <w:rsid w:val="00E95364"/>
    <w:rsid w:val="00E95838"/>
    <w:rsid w:val="00EA31FC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5388"/>
    <w:rsid w:val="00F66A51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71F"/>
    <w:rsid w:val="00FB1C80"/>
    <w:rsid w:val="00FB37C8"/>
    <w:rsid w:val="00FB765F"/>
    <w:rsid w:val="00FB7F46"/>
    <w:rsid w:val="00FC15D8"/>
    <w:rsid w:val="00FC3EA2"/>
    <w:rsid w:val="00FC54EA"/>
    <w:rsid w:val="00FC6FA6"/>
    <w:rsid w:val="00FD6A86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F336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553C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3601-8924-4C30-8F42-62D810F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2021-12-30T07:21:00Z</cp:lastPrinted>
  <dcterms:created xsi:type="dcterms:W3CDTF">2022-01-17T16:46:00Z</dcterms:created>
  <dcterms:modified xsi:type="dcterms:W3CDTF">2022-01-19T14:23:00Z</dcterms:modified>
</cp:coreProperties>
</file>