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7777777" w:rsidR="005933A1" w:rsidRPr="00C65838" w:rsidRDefault="005933A1" w:rsidP="005933A1">
      <w:pPr>
        <w:tabs>
          <w:tab w:val="left" w:pos="4395"/>
        </w:tabs>
        <w:ind w:right="-1"/>
        <w:jc w:val="center"/>
        <w:rPr>
          <w:sz w:val="28"/>
          <w:szCs w:val="28"/>
        </w:rPr>
      </w:pPr>
      <w:r w:rsidRPr="00C65838">
        <w:rPr>
          <w:sz w:val="28"/>
          <w:szCs w:val="28"/>
          <w:lang w:val="en-US"/>
        </w:rPr>
        <w:t>III</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033DFC90">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EFCEE92">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933A1" w14:paraId="0EEAA314" w14:textId="77777777" w:rsidTr="00802099">
        <w:trPr>
          <w:trHeight w:val="1190"/>
        </w:trPr>
        <w:tc>
          <w:tcPr>
            <w:tcW w:w="4771" w:type="dxa"/>
            <w:hideMark/>
          </w:tcPr>
          <w:p w14:paraId="68187FC5" w14:textId="1E34AB8F" w:rsidR="001B302E" w:rsidRPr="0037599F" w:rsidRDefault="00CE2EB5" w:rsidP="00802099">
            <w:pPr>
              <w:jc w:val="both"/>
              <w:rPr>
                <w:sz w:val="28"/>
                <w:szCs w:val="28"/>
                <w:lang w:val="uk-UA"/>
              </w:rPr>
            </w:pPr>
            <w:r w:rsidRPr="00CE2EB5">
              <w:rPr>
                <w:b/>
                <w:sz w:val="28"/>
                <w:szCs w:val="28"/>
                <w:lang w:val="uk-UA"/>
              </w:rPr>
              <w:t>Про затвердження технічних документацій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253287354</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BACD542">
                <v:stroke joinstyle="miter"/>
                <v:path gradientshapeok="t" o:connecttype="rect"/>
              </v:shapetype>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v:textbox inset="0,0,0,0">
                  <w:txbxContent>
                    <w:p w:rsidRPr="00E83898" w:rsidR="007A3146" w:rsidP="007A3146" w:rsidRDefault="007A3146">
                      <w:pPr>
                        <w:pStyle w:val="ad"/>
                        <w:shd w:val="clear" w:color="auto" w:fill="auto"/>
                        <w:spacing w:line="216" w:lineRule="auto"/>
                        <w:jc w:val="center"/>
                        <w:rPr>
                          <w:sz w:val="24"/>
                          <w:szCs w:val="24"/>
                        </w:rPr>
                      </w:pPr>
                      <w:proofErr w:type="spellStart"/>
                      <w:r w:rsidRPr="00E83898">
                        <w:rPr>
                          <w:bCs/>
                          <w:sz w:val="24"/>
                          <w:szCs w:val="24"/>
                        </w:rPr>
                        <w:t xml:space="preserve">253287354</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241D7A6A" w14:textId="3F223FE5" w:rsidR="001B302E" w:rsidRDefault="00CE2EB5" w:rsidP="001B302E">
      <w:pPr>
        <w:ind w:firstLine="709"/>
        <w:jc w:val="both"/>
        <w:rPr>
          <w:bCs/>
          <w:iCs/>
          <w:snapToGrid w:val="0"/>
          <w:sz w:val="28"/>
          <w:szCs w:val="28"/>
          <w:lang w:val="uk-UA"/>
        </w:rPr>
      </w:pPr>
      <w:r w:rsidRPr="00CE2EB5">
        <w:rPr>
          <w:bCs/>
          <w:iCs/>
          <w:snapToGrid w:val="0"/>
          <w:sz w:val="28"/>
          <w:szCs w:val="28"/>
          <w:lang w:val="uk-UA"/>
        </w:rPr>
        <w:t>Відповідно до статей 9, 20, 79</w:t>
      </w:r>
      <w:r w:rsidRPr="00265828">
        <w:rPr>
          <w:bCs/>
          <w:iCs/>
          <w:snapToGrid w:val="0"/>
          <w:sz w:val="28"/>
          <w:szCs w:val="28"/>
          <w:vertAlign w:val="superscript"/>
          <w:lang w:val="uk-UA"/>
        </w:rPr>
        <w:t>1</w:t>
      </w:r>
      <w:r w:rsidRPr="00CE2EB5">
        <w:rPr>
          <w:bCs/>
          <w:iCs/>
          <w:snapToGrid w:val="0"/>
          <w:sz w:val="28"/>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1FFA1261" w14:textId="77777777" w:rsidR="00CE2EB5" w:rsidRPr="00A571BC" w:rsidRDefault="00CE2EB5"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97064F4" w14:textId="77777777" w:rsidR="00CE2EB5" w:rsidRPr="00CE2EB5" w:rsidRDefault="001B302E" w:rsidP="00CE2EB5">
      <w:pPr>
        <w:pStyle w:val="a3"/>
        <w:ind w:firstLine="567"/>
        <w:rPr>
          <w:lang w:val="uk-UA"/>
        </w:rPr>
      </w:pPr>
      <w:r w:rsidRPr="00E87442">
        <w:rPr>
          <w:lang w:val="uk-UA"/>
        </w:rPr>
        <w:t xml:space="preserve">1. </w:t>
      </w:r>
      <w:r w:rsidR="00CE2EB5" w:rsidRPr="00CE2EB5">
        <w:rPr>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 253287354).</w:t>
      </w:r>
    </w:p>
    <w:p w14:paraId="7F414555" w14:textId="041595EE" w:rsidR="00CE2EB5" w:rsidRDefault="00CE2EB5" w:rsidP="00CE2EB5">
      <w:pPr>
        <w:pStyle w:val="a3"/>
        <w:ind w:firstLine="567"/>
        <w:rPr>
          <w:lang w:val="uk-UA"/>
        </w:rPr>
      </w:pPr>
      <w:r w:rsidRPr="00CE2EB5">
        <w:rPr>
          <w:lang w:val="uk-UA"/>
        </w:rPr>
        <w:t>2. 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4B25792B" w14:textId="77777777" w:rsidR="00EF7FDF" w:rsidRDefault="00EF7FDF" w:rsidP="00CE2EB5">
      <w:pPr>
        <w:pStyle w:val="a3"/>
        <w:ind w:firstLine="567"/>
        <w:rPr>
          <w:lang w:val="uk-UA"/>
        </w:rPr>
      </w:pPr>
    </w:p>
    <w:p w14:paraId="06E1B9F6" w14:textId="5B3E4747" w:rsidR="001B302E" w:rsidRPr="00124B8C" w:rsidRDefault="001B302E" w:rsidP="00CE2EB5">
      <w:pPr>
        <w:pStyle w:val="a3"/>
        <w:ind w:firstLine="567"/>
        <w:rPr>
          <w:lang w:val="uk-UA"/>
        </w:rPr>
      </w:pPr>
      <w:r>
        <w:rPr>
          <w:lang w:val="uk-UA"/>
        </w:rPr>
        <w:lastRenderedPageBreak/>
        <w:t>3</w:t>
      </w:r>
      <w:r w:rsidRPr="00124B8C">
        <w:rPr>
          <w:lang w:val="uk-UA"/>
        </w:rPr>
        <w:t xml:space="preserve">. </w:t>
      </w:r>
      <w:r w:rsidRPr="001556D8">
        <w:rPr>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sidR="004041D5">
        <w:rPr>
          <w:szCs w:val="28"/>
          <w:lang w:val="uk-UA"/>
        </w:rPr>
        <w:t>містопланування</w:t>
      </w:r>
      <w:proofErr w:type="spellEnd"/>
      <w:r w:rsidRPr="001556D8">
        <w:rPr>
          <w:lang w:val="uk-UA"/>
        </w:rPr>
        <w:t xml:space="preserve"> та земельних відносин.</w:t>
      </w:r>
    </w:p>
    <w:p w14:paraId="1CA7BDAE" w14:textId="18E8B93D" w:rsidR="001B302E" w:rsidRDefault="001B302E" w:rsidP="001B302E">
      <w:pPr>
        <w:tabs>
          <w:tab w:val="left" w:pos="1134"/>
        </w:tabs>
        <w:ind w:firstLine="567"/>
        <w:jc w:val="both"/>
        <w:rPr>
          <w:snapToGrid w:val="0"/>
          <w:sz w:val="28"/>
          <w:lang w:val="uk-UA"/>
        </w:rPr>
      </w:pPr>
    </w:p>
    <w:p w14:paraId="33170538" w14:textId="77777777" w:rsidR="00CE2EB5" w:rsidRDefault="00CE2EB5"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2D46CEC4" w:rsidR="00CD26B1" w:rsidRDefault="00CD26B1" w:rsidP="00035BD3">
      <w:pPr>
        <w:jc w:val="both"/>
        <w:rPr>
          <w:bCs/>
          <w:color w:val="000000"/>
          <w:sz w:val="28"/>
          <w:szCs w:val="28"/>
          <w:lang w:val="uk-UA" w:eastAsia="uk-UA"/>
        </w:rPr>
      </w:pPr>
    </w:p>
    <w:p w14:paraId="1076F498" w14:textId="3E923852" w:rsidR="00CE2EB5" w:rsidRDefault="00CE2EB5" w:rsidP="00035BD3">
      <w:pPr>
        <w:jc w:val="both"/>
        <w:rPr>
          <w:bCs/>
          <w:color w:val="000000"/>
          <w:sz w:val="28"/>
          <w:szCs w:val="28"/>
          <w:lang w:val="uk-UA" w:eastAsia="uk-UA"/>
        </w:rPr>
      </w:pPr>
    </w:p>
    <w:p w14:paraId="0A87781C" w14:textId="0A17873E" w:rsidR="00CE2EB5" w:rsidRDefault="00CE2EB5" w:rsidP="00035BD3">
      <w:pPr>
        <w:jc w:val="both"/>
        <w:rPr>
          <w:bCs/>
          <w:color w:val="000000"/>
          <w:sz w:val="28"/>
          <w:szCs w:val="28"/>
          <w:lang w:val="uk-UA" w:eastAsia="uk-UA"/>
        </w:rPr>
      </w:pPr>
    </w:p>
    <w:p w14:paraId="43AC0A6C" w14:textId="3A18B437" w:rsidR="00CE2EB5" w:rsidRDefault="00CE2EB5" w:rsidP="00035BD3">
      <w:pPr>
        <w:jc w:val="both"/>
        <w:rPr>
          <w:bCs/>
          <w:color w:val="000000"/>
          <w:sz w:val="28"/>
          <w:szCs w:val="28"/>
          <w:lang w:val="uk-UA" w:eastAsia="uk-UA"/>
        </w:rPr>
      </w:pPr>
    </w:p>
    <w:p w14:paraId="60C679CB" w14:textId="393B5C74" w:rsidR="00CE2EB5" w:rsidRDefault="00CE2EB5" w:rsidP="00035BD3">
      <w:pPr>
        <w:jc w:val="both"/>
        <w:rPr>
          <w:bCs/>
          <w:color w:val="000000"/>
          <w:sz w:val="28"/>
          <w:szCs w:val="28"/>
          <w:lang w:val="uk-UA" w:eastAsia="uk-UA"/>
        </w:rPr>
      </w:pPr>
    </w:p>
    <w:p w14:paraId="3556A3B6" w14:textId="57D3413A" w:rsidR="00CE2EB5" w:rsidRDefault="00CE2EB5" w:rsidP="00035BD3">
      <w:pPr>
        <w:jc w:val="both"/>
        <w:rPr>
          <w:bCs/>
          <w:color w:val="000000"/>
          <w:sz w:val="28"/>
          <w:szCs w:val="28"/>
          <w:lang w:val="uk-UA" w:eastAsia="uk-UA"/>
        </w:rPr>
      </w:pPr>
    </w:p>
    <w:p w14:paraId="5E7A2C2E" w14:textId="0FFDBFF3" w:rsidR="00CE2EB5" w:rsidRDefault="00CE2EB5" w:rsidP="00035BD3">
      <w:pPr>
        <w:jc w:val="both"/>
        <w:rPr>
          <w:bCs/>
          <w:color w:val="000000"/>
          <w:sz w:val="28"/>
          <w:szCs w:val="28"/>
          <w:lang w:val="uk-UA" w:eastAsia="uk-UA"/>
        </w:rPr>
      </w:pPr>
    </w:p>
    <w:p w14:paraId="14B97B96" w14:textId="2AC6E6B6" w:rsidR="00CE2EB5" w:rsidRDefault="00CE2EB5" w:rsidP="00035BD3">
      <w:pPr>
        <w:jc w:val="both"/>
        <w:rPr>
          <w:bCs/>
          <w:color w:val="000000"/>
          <w:sz w:val="28"/>
          <w:szCs w:val="28"/>
          <w:lang w:val="uk-UA" w:eastAsia="uk-UA"/>
        </w:rPr>
      </w:pPr>
    </w:p>
    <w:p w14:paraId="2B8D96F4" w14:textId="71E4E960" w:rsidR="00CE2EB5" w:rsidRDefault="00CE2EB5" w:rsidP="00035BD3">
      <w:pPr>
        <w:jc w:val="both"/>
        <w:rPr>
          <w:bCs/>
          <w:color w:val="000000"/>
          <w:sz w:val="28"/>
          <w:szCs w:val="28"/>
          <w:lang w:val="uk-UA" w:eastAsia="uk-UA"/>
        </w:rPr>
      </w:pPr>
    </w:p>
    <w:p w14:paraId="75DA06CD" w14:textId="4843DB49" w:rsidR="00CE2EB5" w:rsidRDefault="00CE2EB5" w:rsidP="00035BD3">
      <w:pPr>
        <w:jc w:val="both"/>
        <w:rPr>
          <w:bCs/>
          <w:color w:val="000000"/>
          <w:sz w:val="28"/>
          <w:szCs w:val="28"/>
          <w:lang w:val="uk-UA" w:eastAsia="uk-UA"/>
        </w:rPr>
      </w:pPr>
    </w:p>
    <w:p w14:paraId="6E406040" w14:textId="36B96432" w:rsidR="00CE2EB5" w:rsidRDefault="00CE2EB5" w:rsidP="00035BD3">
      <w:pPr>
        <w:jc w:val="both"/>
        <w:rPr>
          <w:bCs/>
          <w:color w:val="000000"/>
          <w:sz w:val="28"/>
          <w:szCs w:val="28"/>
          <w:lang w:val="uk-UA" w:eastAsia="uk-UA"/>
        </w:rPr>
      </w:pPr>
    </w:p>
    <w:p w14:paraId="0145B034" w14:textId="69856CCA" w:rsidR="00CE2EB5" w:rsidRDefault="00CE2EB5" w:rsidP="00035BD3">
      <w:pPr>
        <w:jc w:val="both"/>
        <w:rPr>
          <w:bCs/>
          <w:color w:val="000000"/>
          <w:sz w:val="28"/>
          <w:szCs w:val="28"/>
          <w:lang w:val="uk-UA" w:eastAsia="uk-UA"/>
        </w:rPr>
      </w:pPr>
    </w:p>
    <w:p w14:paraId="3EAB808A" w14:textId="546EF670" w:rsidR="00CE2EB5" w:rsidRDefault="00CE2EB5" w:rsidP="00035BD3">
      <w:pPr>
        <w:jc w:val="both"/>
        <w:rPr>
          <w:bCs/>
          <w:color w:val="000000"/>
          <w:sz w:val="28"/>
          <w:szCs w:val="28"/>
          <w:lang w:val="uk-UA" w:eastAsia="uk-UA"/>
        </w:rPr>
      </w:pPr>
    </w:p>
    <w:p w14:paraId="3FF10B64" w14:textId="1D4ED9F7" w:rsidR="00CE2EB5" w:rsidRDefault="00CE2EB5" w:rsidP="00035BD3">
      <w:pPr>
        <w:jc w:val="both"/>
        <w:rPr>
          <w:bCs/>
          <w:color w:val="000000"/>
          <w:sz w:val="28"/>
          <w:szCs w:val="28"/>
          <w:lang w:val="uk-UA" w:eastAsia="uk-UA"/>
        </w:rPr>
      </w:pPr>
    </w:p>
    <w:p w14:paraId="750C9C03" w14:textId="7FCA23A2" w:rsidR="00CE2EB5" w:rsidRDefault="00CE2EB5" w:rsidP="00035BD3">
      <w:pPr>
        <w:jc w:val="both"/>
        <w:rPr>
          <w:bCs/>
          <w:color w:val="000000"/>
          <w:sz w:val="28"/>
          <w:szCs w:val="28"/>
          <w:lang w:val="uk-UA" w:eastAsia="uk-UA"/>
        </w:rPr>
      </w:pPr>
    </w:p>
    <w:p w14:paraId="08C60A7F" w14:textId="308D5B5E" w:rsidR="00CE2EB5" w:rsidRDefault="00CE2EB5" w:rsidP="00035BD3">
      <w:pPr>
        <w:jc w:val="both"/>
        <w:rPr>
          <w:bCs/>
          <w:color w:val="000000"/>
          <w:sz w:val="28"/>
          <w:szCs w:val="28"/>
          <w:lang w:val="uk-UA" w:eastAsia="uk-UA"/>
        </w:rPr>
      </w:pPr>
    </w:p>
    <w:p w14:paraId="39F6E596" w14:textId="4FD28D6C" w:rsidR="00CE2EB5" w:rsidRDefault="00CE2EB5" w:rsidP="00035BD3">
      <w:pPr>
        <w:jc w:val="both"/>
        <w:rPr>
          <w:bCs/>
          <w:color w:val="000000"/>
          <w:sz w:val="28"/>
          <w:szCs w:val="28"/>
          <w:lang w:val="uk-UA" w:eastAsia="uk-UA"/>
        </w:rPr>
      </w:pPr>
    </w:p>
    <w:p w14:paraId="5B885195" w14:textId="17AEA9CE" w:rsidR="00CE2EB5" w:rsidRDefault="00CE2EB5" w:rsidP="00035BD3">
      <w:pPr>
        <w:jc w:val="both"/>
        <w:rPr>
          <w:bCs/>
          <w:color w:val="000000"/>
          <w:sz w:val="28"/>
          <w:szCs w:val="28"/>
          <w:lang w:val="uk-UA" w:eastAsia="uk-UA"/>
        </w:rPr>
      </w:pPr>
    </w:p>
    <w:p w14:paraId="22B51429" w14:textId="17D337F2" w:rsidR="00CE2EB5" w:rsidRDefault="00CE2EB5" w:rsidP="00035BD3">
      <w:pPr>
        <w:jc w:val="both"/>
        <w:rPr>
          <w:bCs/>
          <w:color w:val="000000"/>
          <w:sz w:val="28"/>
          <w:szCs w:val="28"/>
          <w:lang w:val="uk-UA" w:eastAsia="uk-UA"/>
        </w:rPr>
      </w:pPr>
    </w:p>
    <w:p w14:paraId="1D160A98" w14:textId="71A12E3A" w:rsidR="00CE2EB5" w:rsidRDefault="00CE2EB5" w:rsidP="00035BD3">
      <w:pPr>
        <w:jc w:val="both"/>
        <w:rPr>
          <w:bCs/>
          <w:color w:val="000000"/>
          <w:sz w:val="28"/>
          <w:szCs w:val="28"/>
          <w:lang w:val="uk-UA" w:eastAsia="uk-UA"/>
        </w:rPr>
      </w:pPr>
    </w:p>
    <w:p w14:paraId="4F774C13" w14:textId="2EAE490C" w:rsidR="00CE2EB5" w:rsidRDefault="00CE2EB5" w:rsidP="00035BD3">
      <w:pPr>
        <w:jc w:val="both"/>
        <w:rPr>
          <w:bCs/>
          <w:color w:val="000000"/>
          <w:sz w:val="28"/>
          <w:szCs w:val="28"/>
          <w:lang w:val="uk-UA" w:eastAsia="uk-UA"/>
        </w:rPr>
      </w:pPr>
    </w:p>
    <w:p w14:paraId="6F352A86" w14:textId="65AD365C" w:rsidR="00CE2EB5" w:rsidRDefault="00CE2EB5" w:rsidP="00035BD3">
      <w:pPr>
        <w:jc w:val="both"/>
        <w:rPr>
          <w:bCs/>
          <w:color w:val="000000"/>
          <w:sz w:val="28"/>
          <w:szCs w:val="28"/>
          <w:lang w:val="uk-UA" w:eastAsia="uk-UA"/>
        </w:rPr>
      </w:pPr>
    </w:p>
    <w:p w14:paraId="410B65FA" w14:textId="6D53F9A4" w:rsidR="00CE2EB5" w:rsidRDefault="00CE2EB5" w:rsidP="00035BD3">
      <w:pPr>
        <w:jc w:val="both"/>
        <w:rPr>
          <w:bCs/>
          <w:color w:val="000000"/>
          <w:sz w:val="28"/>
          <w:szCs w:val="28"/>
          <w:lang w:val="uk-UA" w:eastAsia="uk-UA"/>
        </w:rPr>
      </w:pPr>
    </w:p>
    <w:p w14:paraId="499CEFE7" w14:textId="24AC5D57" w:rsidR="00CE2EB5" w:rsidRDefault="00CE2EB5" w:rsidP="00035BD3">
      <w:pPr>
        <w:jc w:val="both"/>
        <w:rPr>
          <w:bCs/>
          <w:color w:val="000000"/>
          <w:sz w:val="28"/>
          <w:szCs w:val="28"/>
          <w:lang w:val="uk-UA" w:eastAsia="uk-UA"/>
        </w:rPr>
      </w:pPr>
    </w:p>
    <w:p w14:paraId="0385A614" w14:textId="39410E14" w:rsidR="00CE2EB5" w:rsidRDefault="00CE2EB5" w:rsidP="00035BD3">
      <w:pPr>
        <w:jc w:val="both"/>
        <w:rPr>
          <w:bCs/>
          <w:color w:val="000000"/>
          <w:sz w:val="28"/>
          <w:szCs w:val="28"/>
          <w:lang w:val="uk-UA" w:eastAsia="uk-UA"/>
        </w:rPr>
      </w:pPr>
    </w:p>
    <w:p w14:paraId="0FC5F3AE" w14:textId="38220898" w:rsidR="00CE2EB5" w:rsidRDefault="00CE2EB5" w:rsidP="00035BD3">
      <w:pPr>
        <w:jc w:val="both"/>
        <w:rPr>
          <w:bCs/>
          <w:color w:val="000000"/>
          <w:sz w:val="28"/>
          <w:szCs w:val="28"/>
          <w:lang w:val="uk-UA" w:eastAsia="uk-UA"/>
        </w:rPr>
      </w:pPr>
    </w:p>
    <w:p w14:paraId="0CB07368" w14:textId="77777777" w:rsidR="00CE2EB5" w:rsidRDefault="00CE2EB5" w:rsidP="00035BD3">
      <w:pPr>
        <w:jc w:val="both"/>
        <w:rPr>
          <w:bCs/>
          <w:color w:val="000000"/>
          <w:sz w:val="28"/>
          <w:szCs w:val="28"/>
          <w:lang w:val="uk-UA" w:eastAsia="uk-UA"/>
        </w:rPr>
      </w:pPr>
    </w:p>
    <w:p w14:paraId="1F55CEB6" w14:textId="77777777" w:rsidR="00CE2EB5" w:rsidRDefault="001B302E" w:rsidP="001B302E">
      <w:pPr>
        <w:ind w:left="12240"/>
        <w:rPr>
          <w:bCs/>
          <w:color w:val="000000"/>
          <w:sz w:val="28"/>
          <w:szCs w:val="28"/>
          <w:lang w:val="uk-UA" w:eastAsia="uk-UA"/>
        </w:rPr>
      </w:pPr>
      <w:proofErr w:type="spellStart"/>
      <w:r w:rsidRPr="004B50B5">
        <w:rPr>
          <w:bCs/>
          <w:color w:val="000000"/>
          <w:sz w:val="28"/>
          <w:szCs w:val="28"/>
          <w:lang w:val="uk-UA" w:eastAsia="uk-UA"/>
        </w:rPr>
        <w:t>одаток</w:t>
      </w:r>
      <w:proofErr w:type="spellEnd"/>
      <w:r w:rsidRPr="004B50B5">
        <w:rPr>
          <w:bCs/>
          <w:color w:val="000000"/>
          <w:sz w:val="28"/>
          <w:szCs w:val="28"/>
          <w:lang w:val="uk-UA" w:eastAsia="uk-UA"/>
        </w:rPr>
        <w:t xml:space="preserve"> 1 до ріш</w:t>
      </w:r>
    </w:p>
    <w:p w14:paraId="113B5C0B" w14:textId="77777777" w:rsidR="00CE2EB5" w:rsidRDefault="001B302E" w:rsidP="001B302E">
      <w:pPr>
        <w:ind w:left="12240"/>
        <w:rPr>
          <w:bCs/>
          <w:color w:val="000000"/>
          <w:sz w:val="28"/>
          <w:szCs w:val="28"/>
          <w:lang w:val="uk-UA" w:eastAsia="uk-UA"/>
        </w:rPr>
      </w:pPr>
      <w:r w:rsidRPr="004B50B5">
        <w:rPr>
          <w:bCs/>
          <w:color w:val="000000"/>
          <w:sz w:val="28"/>
          <w:szCs w:val="28"/>
          <w:lang w:val="uk-UA" w:eastAsia="uk-UA"/>
        </w:rPr>
        <w:t>е</w:t>
      </w:r>
    </w:p>
    <w:p w14:paraId="08146F83" w14:textId="39E7EB51" w:rsidR="001B302E" w:rsidRPr="004B50B5" w:rsidRDefault="001B302E" w:rsidP="001B302E">
      <w:pPr>
        <w:ind w:left="12240"/>
        <w:rPr>
          <w:bCs/>
          <w:color w:val="000000"/>
          <w:sz w:val="28"/>
          <w:szCs w:val="28"/>
          <w:lang w:val="uk-UA" w:eastAsia="uk-UA"/>
        </w:rPr>
      </w:pPr>
      <w:proofErr w:type="spellStart"/>
      <w:r w:rsidRPr="004B50B5">
        <w:rPr>
          <w:bCs/>
          <w:color w:val="000000"/>
          <w:sz w:val="28"/>
          <w:szCs w:val="28"/>
          <w:lang w:val="uk-UA" w:eastAsia="uk-UA"/>
        </w:rPr>
        <w:lastRenderedPageBreak/>
        <w:t>ння</w:t>
      </w:r>
      <w:proofErr w:type="spellEnd"/>
      <w:r w:rsidRPr="004B50B5">
        <w:rPr>
          <w:bCs/>
          <w:color w:val="000000"/>
          <w:sz w:val="28"/>
          <w:szCs w:val="28"/>
          <w:lang w:val="uk-UA" w:eastAsia="uk-UA"/>
        </w:rPr>
        <w:t xml:space="preserve"> </w:t>
      </w: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76AADA" w14:textId="77777777" w:rsidR="0084024F" w:rsidRPr="00E41FE7" w:rsidRDefault="0084024F" w:rsidP="0084024F">
            <w:pPr>
              <w:spacing w:line="252" w:lineRule="auto"/>
              <w:ind w:left="397" w:hanging="397"/>
              <w:outlineLvl w:val="0"/>
              <w:rPr>
                <w:sz w:val="28"/>
                <w:szCs w:val="28"/>
                <w:lang w:val="uk-UA" w:eastAsia="en-US"/>
              </w:rPr>
            </w:pPr>
            <w:r w:rsidRPr="00E41FE7">
              <w:rPr>
                <w:color w:val="000000"/>
                <w:sz w:val="28"/>
                <w:szCs w:val="28"/>
                <w:lang w:val="uk-UA" w:eastAsia="uk-UA"/>
              </w:rPr>
              <w:t>Н</w:t>
            </w:r>
            <w:r w:rsidRPr="00E41FE7">
              <w:rPr>
                <w:sz w:val="28"/>
                <w:szCs w:val="28"/>
                <w:lang w:val="uk-UA" w:eastAsia="en-US"/>
              </w:rPr>
              <w:t xml:space="preserve">ачальник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77777777" w:rsidR="00E83898" w:rsidRPr="005933A1" w:rsidRDefault="00E83898"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4041D5">
              <w:rPr>
                <w:sz w:val="28"/>
                <w:szCs w:val="28"/>
                <w:lang w:val="uk-UA"/>
              </w:rPr>
              <w:t>містопланування</w:t>
            </w:r>
            <w:proofErr w:type="spellEnd"/>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5D790F03" w14:textId="77777777" w:rsidTr="00E83898">
        <w:tc>
          <w:tcPr>
            <w:tcW w:w="5083" w:type="dxa"/>
          </w:tcPr>
          <w:p w14:paraId="4CAAE52F" w14:textId="77777777" w:rsidR="00E83898" w:rsidRDefault="00E83898" w:rsidP="001B302E">
            <w:pPr>
              <w:rPr>
                <w:color w:val="000000"/>
                <w:sz w:val="28"/>
                <w:szCs w:val="28"/>
                <w:lang w:val="uk-UA" w:eastAsia="uk-UA"/>
              </w:rPr>
            </w:pPr>
          </w:p>
          <w:p w14:paraId="53270C3F" w14:textId="77777777" w:rsidR="00E83898" w:rsidRDefault="00E83898" w:rsidP="001B302E">
            <w:pPr>
              <w:rPr>
                <w:color w:val="000000"/>
                <w:sz w:val="28"/>
                <w:szCs w:val="28"/>
                <w:lang w:val="uk-UA" w:eastAsia="uk-UA"/>
              </w:rPr>
            </w:pPr>
            <w:r w:rsidRPr="008C630E">
              <w:rPr>
                <w:color w:val="000000"/>
                <w:sz w:val="28"/>
                <w:szCs w:val="28"/>
                <w:lang w:val="uk-UA" w:eastAsia="uk-UA"/>
              </w:rPr>
              <w:t>Секретар</w:t>
            </w:r>
          </w:p>
        </w:tc>
        <w:tc>
          <w:tcPr>
            <w:tcW w:w="5084" w:type="dxa"/>
          </w:tcPr>
          <w:p w14:paraId="1C0DB45D" w14:textId="77777777" w:rsidR="00E83898" w:rsidRDefault="00E83898" w:rsidP="00E83898">
            <w:pPr>
              <w:jc w:val="right"/>
              <w:rPr>
                <w:rStyle w:val="a8"/>
                <w:b w:val="0"/>
                <w:sz w:val="28"/>
                <w:szCs w:val="28"/>
              </w:rPr>
            </w:pPr>
          </w:p>
          <w:p w14:paraId="54CD27B4" w14:textId="77777777" w:rsidR="00E83898" w:rsidRPr="00E83898" w:rsidRDefault="00E83898" w:rsidP="00E83898">
            <w:pPr>
              <w:jc w:val="right"/>
              <w:rPr>
                <w:b/>
                <w:color w:val="000000"/>
                <w:sz w:val="28"/>
                <w:szCs w:val="28"/>
                <w:lang w:val="uk-UA" w:eastAsia="uk-UA"/>
              </w:rPr>
            </w:pPr>
            <w:proofErr w:type="spellStart"/>
            <w:r w:rsidRPr="00E83898">
              <w:rPr>
                <w:rStyle w:val="a8"/>
                <w:b w:val="0"/>
                <w:sz w:val="28"/>
                <w:szCs w:val="28"/>
              </w:rPr>
              <w:t>Юрій</w:t>
            </w:r>
            <w:proofErr w:type="spellEnd"/>
            <w:r w:rsidRPr="00E83898">
              <w:rPr>
                <w:rStyle w:val="a8"/>
                <w:b w:val="0"/>
                <w:sz w:val="28"/>
                <w:szCs w:val="28"/>
              </w:rPr>
              <w:t xml:space="preserve"> ФЕДОРЕНКО</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536921AE" w:rsidR="001B302E" w:rsidRDefault="001B302E" w:rsidP="00C14888">
      <w:pPr>
        <w:rPr>
          <w:color w:val="000000"/>
          <w:sz w:val="28"/>
          <w:szCs w:val="28"/>
          <w:lang w:val="uk-UA" w:eastAsia="uk-UA"/>
        </w:rPr>
      </w:pPr>
      <w:r w:rsidRPr="00EC4839">
        <w:rPr>
          <w:sz w:val="28"/>
          <w:szCs w:val="28"/>
          <w:lang w:val="uk-UA" w:eastAsia="uk-UA"/>
        </w:rPr>
        <w:br w:type="page"/>
      </w:r>
      <w:r w:rsidR="00C14888">
        <w:rPr>
          <w:color w:val="000000"/>
          <w:sz w:val="28"/>
          <w:szCs w:val="28"/>
          <w:lang w:val="uk-UA" w:eastAsia="uk-UA"/>
        </w:rPr>
        <w:lastRenderedPageBreak/>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817A8"/>
    <w:rsid w:val="001B302E"/>
    <w:rsid w:val="00265828"/>
    <w:rsid w:val="002E35C7"/>
    <w:rsid w:val="002E4B44"/>
    <w:rsid w:val="00372257"/>
    <w:rsid w:val="003F6162"/>
    <w:rsid w:val="004041D5"/>
    <w:rsid w:val="00431970"/>
    <w:rsid w:val="00455725"/>
    <w:rsid w:val="004719C0"/>
    <w:rsid w:val="00487CFB"/>
    <w:rsid w:val="004A0FDB"/>
    <w:rsid w:val="004A5E47"/>
    <w:rsid w:val="004C7992"/>
    <w:rsid w:val="00504DC9"/>
    <w:rsid w:val="005933A1"/>
    <w:rsid w:val="00595668"/>
    <w:rsid w:val="00595D50"/>
    <w:rsid w:val="005A5759"/>
    <w:rsid w:val="00625F6B"/>
    <w:rsid w:val="006F009E"/>
    <w:rsid w:val="00722410"/>
    <w:rsid w:val="007A3146"/>
    <w:rsid w:val="0084024F"/>
    <w:rsid w:val="008C52AB"/>
    <w:rsid w:val="008C5E20"/>
    <w:rsid w:val="0091773D"/>
    <w:rsid w:val="00A05312"/>
    <w:rsid w:val="00B22270"/>
    <w:rsid w:val="00B266D8"/>
    <w:rsid w:val="00BA31A0"/>
    <w:rsid w:val="00BC2555"/>
    <w:rsid w:val="00BE3FE4"/>
    <w:rsid w:val="00C14888"/>
    <w:rsid w:val="00C27C2C"/>
    <w:rsid w:val="00CD26B1"/>
    <w:rsid w:val="00CE2EB5"/>
    <w:rsid w:val="00DE5ABE"/>
    <w:rsid w:val="00DF0730"/>
    <w:rsid w:val="00E41FE7"/>
    <w:rsid w:val="00E54B5D"/>
    <w:rsid w:val="00E83898"/>
    <w:rsid w:val="00EC4839"/>
    <w:rsid w:val="00ED3D0E"/>
    <w:rsid w:val="00EF51D3"/>
    <w:rsid w:val="00EF7FDF"/>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A336-E7DA-467D-BD0E-D045E79C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1801</Words>
  <Characters>1027</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2823</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Корнійчук Олеся Михайлівна</cp:lastModifiedBy>
  <cp:revision>5</cp:revision>
  <cp:lastPrinted>2024-08-16T14:34:00Z</cp:lastPrinted>
  <dcterms:created xsi:type="dcterms:W3CDTF">2024-08-16T12:22:00Z</dcterms:created>
  <dcterms:modified xsi:type="dcterms:W3CDTF">2024-08-20T12:56:00Z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2024-08-20T12:56:41Z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800ae6be-ac55-4707-a0b4-c2412086a7c1</vt:lpwstr>
  </property>
  <property fmtid="{D5CDD505-2E9C-101B-9397-08002B2CF9AE}" pid="8" name="MSIP_Label_defa4170-0d19-0005-0004-bc88714345d2_ContentBits">
    <vt:lpwstr>0</vt:lpwstr>
  </property>
</Properties>
</file>