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0267D2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0267D2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243585323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243585323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267D2">
        <w:rPr>
          <w:b/>
          <w:bCs/>
          <w:sz w:val="36"/>
          <w:szCs w:val="36"/>
          <w:lang w:val="uk-UA"/>
        </w:rPr>
        <w:t>ПОЯСНЮВАЛЬНА ЗАПИСКА</w:t>
      </w:r>
    </w:p>
    <w:p w14:paraId="53B68056" w14:textId="77777777" w:rsidR="00B30291" w:rsidRPr="000267D2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0267D2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358D03A6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7D2">
        <w:rPr>
          <w:b/>
          <w:bCs/>
          <w:i w:val="0"/>
          <w:iCs w:val="0"/>
          <w:sz w:val="24"/>
          <w:szCs w:val="24"/>
          <w:lang w:val="uk-UA"/>
        </w:rPr>
        <w:t xml:space="preserve">№ ПЗН-74615 від </w:t>
      </w:r>
      <w:r w:rsidRPr="000267D2">
        <w:rPr>
          <w:b/>
          <w:bCs/>
          <w:i w:val="0"/>
          <w:sz w:val="24"/>
          <w:szCs w:val="24"/>
          <w:lang w:val="uk-UA"/>
        </w:rPr>
        <w:t>05.12.2024</w:t>
      </w:r>
    </w:p>
    <w:p w14:paraId="1B663883" w14:textId="77777777" w:rsidR="00B30291" w:rsidRPr="000267D2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0267D2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0267D2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0267D2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0267D2">
        <w:rPr>
          <w:i w:val="0"/>
          <w:sz w:val="24"/>
          <w:szCs w:val="24"/>
          <w:lang w:val="uk-UA"/>
        </w:rPr>
        <w:t>:</w:t>
      </w:r>
    </w:p>
    <w:p w14:paraId="2F8A0B89" w14:textId="1FE4E53D" w:rsidR="00B53BB7" w:rsidRPr="000267D2" w:rsidRDefault="00B30291" w:rsidP="00B53BB7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0267D2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="004B6FBA" w:rsidRPr="000267D2">
        <w:rPr>
          <w:rFonts w:eastAsia="Georgia"/>
          <w:b/>
          <w:i/>
          <w:iCs/>
          <w:sz w:val="24"/>
          <w:szCs w:val="24"/>
          <w:lang w:val="uk-UA"/>
        </w:rPr>
        <w:t xml:space="preserve">надання Комунальному некомерційному підприємству «Київський міський центр крові» виконавчого органу Київської міської ради (Київської міської державної адміністрації) земельної ділянки у постійне користування для експлуатації та обслуговування медичного закладу на вул. Максима </w:t>
      </w:r>
      <w:proofErr w:type="spellStart"/>
      <w:r w:rsidR="004B6FBA" w:rsidRPr="000267D2">
        <w:rPr>
          <w:rFonts w:eastAsia="Georgia"/>
          <w:b/>
          <w:i/>
          <w:iCs/>
          <w:sz w:val="24"/>
          <w:szCs w:val="24"/>
          <w:lang w:val="uk-UA"/>
        </w:rPr>
        <w:t>Берл</w:t>
      </w:r>
      <w:r w:rsidR="000267D2" w:rsidRPr="000267D2">
        <w:rPr>
          <w:rFonts w:eastAsia="Georgia"/>
          <w:b/>
          <w:i/>
          <w:iCs/>
          <w:sz w:val="24"/>
          <w:szCs w:val="24"/>
          <w:lang w:val="uk-UA"/>
        </w:rPr>
        <w:t>и</w:t>
      </w:r>
      <w:r w:rsidR="004B6FBA" w:rsidRPr="000267D2">
        <w:rPr>
          <w:rFonts w:eastAsia="Georgia"/>
          <w:b/>
          <w:i/>
          <w:iCs/>
          <w:sz w:val="24"/>
          <w:szCs w:val="24"/>
          <w:lang w:val="uk-UA"/>
        </w:rPr>
        <w:t>нського</w:t>
      </w:r>
      <w:proofErr w:type="spellEnd"/>
      <w:r w:rsidR="004B6FBA" w:rsidRPr="000267D2">
        <w:rPr>
          <w:rFonts w:eastAsia="Georgia"/>
          <w:b/>
          <w:i/>
          <w:iCs/>
          <w:sz w:val="24"/>
          <w:szCs w:val="24"/>
          <w:lang w:val="uk-UA"/>
        </w:rPr>
        <w:t>, 12 у Шевченківському районі міста Києва</w:t>
      </w:r>
    </w:p>
    <w:p w14:paraId="5019A12E" w14:textId="77777777" w:rsidR="004B6FBA" w:rsidRPr="000267D2" w:rsidRDefault="004B6FBA" w:rsidP="00B53BB7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</w:p>
    <w:p w14:paraId="322C4E56" w14:textId="77777777" w:rsidR="00B30291" w:rsidRPr="000267D2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0267D2">
        <w:rPr>
          <w:sz w:val="24"/>
          <w:szCs w:val="24"/>
          <w:lang w:val="uk-UA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0267D2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0267D2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0267D2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0267D2">
              <w:rPr>
                <w:b w:val="0"/>
                <w:sz w:val="24"/>
                <w:szCs w:val="24"/>
                <w:lang w:val="uk-UA"/>
              </w:rPr>
              <w:t>Назва</w:t>
            </w:r>
            <w:r w:rsidR="00B30291" w:rsidRPr="000267D2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0267D2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0267D2">
              <w:rPr>
                <w:b w:val="0"/>
                <w:i/>
                <w:sz w:val="24"/>
                <w:szCs w:val="24"/>
                <w:lang w:val="uk-UA"/>
              </w:rPr>
              <w:t>КОМУНАЛЬНЕ НЕКОМЕРЦІЙНЕ ПІДПРИЄМСТВО «КИЇВСЬКИЙ МІСЬКИЙ ЦЕНТР КРОВІ» ВИКОНАВЧОГО ОРГАНУ КИЇВСЬКОЇ МІСЬКОЇ РАДИ (КИЇВСЬКОЇ МІСЬКОЇ ДЕРЖАВНОЇ АДМІНІСТРАЦІЇ)</w:t>
            </w:r>
          </w:p>
        </w:tc>
      </w:tr>
      <w:tr w:rsidR="00B30291" w:rsidRPr="000267D2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0267D2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0267D2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0267D2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5495E6EE" w14:textId="5BED67E7" w:rsidR="00B30291" w:rsidRPr="000267D2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0267D2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0267D2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</w:tc>
        <w:tc>
          <w:tcPr>
            <w:tcW w:w="6090" w:type="dxa"/>
          </w:tcPr>
          <w:p w14:paraId="2CD96E53" w14:textId="3E923400" w:rsidR="00B53BB7" w:rsidRPr="000267D2" w:rsidRDefault="00EE43AB" w:rsidP="00B53BB7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hyperlink r:id="rId11" w:history="1">
              <w:r w:rsidR="00B53BB7" w:rsidRPr="000267D2">
                <w:rPr>
                  <w:b w:val="0"/>
                  <w:i/>
                  <w:sz w:val="24"/>
                  <w:szCs w:val="24"/>
                  <w:lang w:val="uk-UA"/>
                </w:rPr>
                <w:t>КИЇВСЬКА МІСЬКА РАДА</w:t>
              </w:r>
            </w:hyperlink>
          </w:p>
          <w:p w14:paraId="15C91214" w14:textId="04A31C16" w:rsidR="00B30291" w:rsidRPr="000267D2" w:rsidRDefault="00B53BB7" w:rsidP="00B53BB7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0267D2">
              <w:rPr>
                <w:b w:val="0"/>
                <w:i/>
                <w:sz w:val="24"/>
                <w:szCs w:val="24"/>
                <w:lang w:val="uk-UA"/>
              </w:rPr>
              <w:t>Адреса засновника: Україна, 01044, місто Київ, ВУЛИЦЯ ХРЕЩАТИК, будинок 36</w:t>
            </w:r>
          </w:p>
        </w:tc>
      </w:tr>
      <w:tr w:rsidR="00B30291" w:rsidRPr="000267D2" w14:paraId="18172CC5" w14:textId="77777777" w:rsidTr="00B53BB7">
        <w:trPr>
          <w:cantSplit/>
          <w:trHeight w:val="647"/>
        </w:trPr>
        <w:tc>
          <w:tcPr>
            <w:tcW w:w="3266" w:type="dxa"/>
          </w:tcPr>
          <w:p w14:paraId="40D686A9" w14:textId="77777777" w:rsidR="00D77F52" w:rsidRPr="000267D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0267D2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0267D2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B30291" w:rsidRPr="000267D2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="00B30291" w:rsidRPr="000267D2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0267D2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14:paraId="6416B474" w14:textId="30B70407" w:rsidR="00B30291" w:rsidRPr="000267D2" w:rsidRDefault="00D77F52" w:rsidP="00B53BB7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0267D2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0267D2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</w:p>
        </w:tc>
        <w:tc>
          <w:tcPr>
            <w:tcW w:w="6090" w:type="dxa"/>
          </w:tcPr>
          <w:p w14:paraId="5615A992" w14:textId="77777777" w:rsidR="00B30291" w:rsidRPr="000267D2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0267D2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B30291" w:rsidRPr="000267D2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0267D2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0267D2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0267D2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0267D2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0267D2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0267D2">
              <w:rPr>
                <w:b w:val="0"/>
                <w:i/>
                <w:sz w:val="24"/>
                <w:szCs w:val="24"/>
                <w:lang w:val="uk-UA"/>
              </w:rPr>
              <w:t>15.11.2024</w:t>
            </w:r>
            <w:r w:rsidRPr="000267D2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0267D2">
              <w:rPr>
                <w:b w:val="0"/>
                <w:i/>
                <w:sz w:val="24"/>
                <w:szCs w:val="24"/>
                <w:lang w:val="uk-UA"/>
              </w:rPr>
              <w:t>№ 243585323</w:t>
            </w:r>
          </w:p>
        </w:tc>
      </w:tr>
    </w:tbl>
    <w:p w14:paraId="11B98FDC" w14:textId="77777777" w:rsidR="00B30291" w:rsidRPr="000267D2" w:rsidRDefault="00B30291" w:rsidP="00B30291">
      <w:pPr>
        <w:spacing w:line="1" w:lineRule="exact"/>
      </w:pPr>
    </w:p>
    <w:p w14:paraId="5DD20FC9" w14:textId="77777777" w:rsidR="00B30291" w:rsidRPr="000267D2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uk-UA"/>
        </w:rPr>
      </w:pPr>
    </w:p>
    <w:p w14:paraId="5EB468A3" w14:textId="77777777" w:rsidR="00B30291" w:rsidRPr="000267D2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0267D2">
        <w:rPr>
          <w:sz w:val="24"/>
          <w:szCs w:val="24"/>
          <w:lang w:val="uk-UA"/>
        </w:rPr>
        <w:t>Відомості про земельну ділянку (кадастровий № 8000000000:91:034:0010).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RPr="000267D2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0267D2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267D2">
              <w:rPr>
                <w:sz w:val="24"/>
                <w:szCs w:val="24"/>
                <w:lang w:val="uk-UA"/>
              </w:rPr>
              <w:t xml:space="preserve"> </w:t>
            </w:r>
            <w:r w:rsidR="00B30291" w:rsidRPr="000267D2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4120AA19" w14:textId="77777777" w:rsidR="000267D2" w:rsidRPr="000267D2" w:rsidRDefault="000267D2" w:rsidP="000267D2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267D2">
              <w:rPr>
                <w:i/>
                <w:iCs/>
                <w:sz w:val="24"/>
                <w:szCs w:val="24"/>
                <w:lang w:val="uk-UA"/>
              </w:rPr>
              <w:t>м. Київ, р-н Шевченківський,</w:t>
            </w:r>
          </w:p>
          <w:p w14:paraId="246EDF50" w14:textId="1EEB3A1A" w:rsidR="00B30291" w:rsidRPr="000267D2" w:rsidRDefault="00B30291" w:rsidP="000267D2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0267D2">
              <w:rPr>
                <w:i/>
                <w:iCs/>
                <w:sz w:val="24"/>
                <w:szCs w:val="24"/>
                <w:lang w:val="uk-UA"/>
              </w:rPr>
              <w:t xml:space="preserve">вул. Максима </w:t>
            </w:r>
            <w:proofErr w:type="spellStart"/>
            <w:r w:rsidRPr="000267D2">
              <w:rPr>
                <w:i/>
                <w:iCs/>
                <w:sz w:val="24"/>
                <w:szCs w:val="24"/>
                <w:lang w:val="uk-UA"/>
              </w:rPr>
              <w:t>Берл</w:t>
            </w:r>
            <w:r w:rsidR="000267D2" w:rsidRPr="000267D2">
              <w:rPr>
                <w:i/>
                <w:iCs/>
                <w:sz w:val="24"/>
                <w:szCs w:val="24"/>
                <w:lang w:val="uk-UA"/>
              </w:rPr>
              <w:t>и</w:t>
            </w:r>
            <w:r w:rsidRPr="000267D2">
              <w:rPr>
                <w:i/>
                <w:iCs/>
                <w:sz w:val="24"/>
                <w:szCs w:val="24"/>
                <w:lang w:val="uk-UA"/>
              </w:rPr>
              <w:t>нського</w:t>
            </w:r>
            <w:proofErr w:type="spellEnd"/>
            <w:r w:rsidRPr="000267D2">
              <w:rPr>
                <w:i/>
                <w:iCs/>
                <w:sz w:val="24"/>
                <w:szCs w:val="24"/>
                <w:lang w:val="uk-UA"/>
              </w:rPr>
              <w:t xml:space="preserve">, 12 </w:t>
            </w:r>
          </w:p>
        </w:tc>
      </w:tr>
      <w:tr w:rsidR="00B30291" w:rsidRPr="000267D2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0267D2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267D2">
              <w:rPr>
                <w:sz w:val="24"/>
                <w:szCs w:val="24"/>
                <w:lang w:val="uk-UA"/>
              </w:rPr>
              <w:t xml:space="preserve"> </w:t>
            </w:r>
            <w:r w:rsidR="00B30291" w:rsidRPr="000267D2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0267D2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0267D2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0,5088</w:t>
            </w:r>
            <w:r w:rsidR="00B30291" w:rsidRPr="000267D2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B30291" w:rsidRPr="000267D2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Pr="000267D2" w:rsidRDefault="00D77F52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267D2">
              <w:rPr>
                <w:sz w:val="24"/>
                <w:szCs w:val="24"/>
                <w:lang w:val="uk-UA"/>
              </w:rPr>
              <w:t xml:space="preserve"> </w:t>
            </w:r>
            <w:r w:rsidR="00B30291" w:rsidRPr="000267D2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32AC0A5E" w14:textId="77777777" w:rsidR="00B30291" w:rsidRPr="000267D2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0D1696DC" w14:textId="77777777" w:rsidR="00B30291" w:rsidRPr="000267D2" w:rsidRDefault="00B30291" w:rsidP="009225A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474C0608" w:rsidR="00B30291" w:rsidRPr="000267D2" w:rsidRDefault="00581A44" w:rsidP="00B53BB7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0267D2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53BB7" w:rsidRPr="000267D2">
              <w:rPr>
                <w:i/>
                <w:sz w:val="24"/>
                <w:szCs w:val="24"/>
                <w:lang w:val="uk-UA"/>
              </w:rPr>
              <w:t>постійне користування</w:t>
            </w:r>
            <w:r w:rsidRPr="000267D2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RPr="000267D2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0267D2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267D2">
              <w:rPr>
                <w:sz w:val="24"/>
                <w:szCs w:val="24"/>
                <w:lang w:val="uk-UA"/>
              </w:rPr>
              <w:t xml:space="preserve"> </w:t>
            </w:r>
            <w:r w:rsidR="006A34C6" w:rsidRPr="000267D2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1A36B299" w:rsidR="00B30291" w:rsidRPr="000267D2" w:rsidRDefault="00B53BB7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0267D2">
              <w:rPr>
                <w:i/>
                <w:sz w:val="24"/>
                <w:szCs w:val="24"/>
                <w:highlight w:val="white"/>
                <w:lang w:val="uk-UA"/>
              </w:rPr>
              <w:t>з</w:t>
            </w:r>
            <w:r w:rsidR="006A34C6" w:rsidRPr="000267D2">
              <w:rPr>
                <w:i/>
                <w:sz w:val="24"/>
                <w:szCs w:val="24"/>
                <w:highlight w:val="white"/>
                <w:lang w:val="uk-UA"/>
              </w:rPr>
              <w:t>емлі житлової та громадської забудови</w:t>
            </w:r>
          </w:p>
        </w:tc>
      </w:tr>
      <w:tr w:rsidR="00B30291" w:rsidRPr="000267D2" w14:paraId="4EEB19B1" w14:textId="77777777" w:rsidTr="00B53BB7">
        <w:trPr>
          <w:trHeight w:hRule="exact" w:val="961"/>
        </w:trPr>
        <w:tc>
          <w:tcPr>
            <w:tcW w:w="3260" w:type="dxa"/>
            <w:shd w:val="clear" w:color="auto" w:fill="FFFFFF"/>
          </w:tcPr>
          <w:p w14:paraId="7E5AA3FD" w14:textId="77777777" w:rsidR="00B30291" w:rsidRPr="000267D2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267D2">
              <w:rPr>
                <w:sz w:val="24"/>
                <w:szCs w:val="24"/>
                <w:lang w:val="uk-UA"/>
              </w:rPr>
              <w:t xml:space="preserve"> </w:t>
            </w:r>
            <w:r w:rsidR="00B30291" w:rsidRPr="000267D2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0FE3F17E" w:rsidR="00A318A9" w:rsidRPr="000267D2" w:rsidRDefault="00265722" w:rsidP="00BB5594">
            <w:pPr>
              <w:pStyle w:val="a4"/>
              <w:shd w:val="clear" w:color="auto" w:fill="auto"/>
              <w:ind w:firstLine="14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0267D2">
              <w:rPr>
                <w:i/>
                <w:sz w:val="24"/>
                <w:szCs w:val="24"/>
                <w:highlight w:val="white"/>
                <w:lang w:val="uk-UA"/>
              </w:rPr>
              <w:t>03.03</w:t>
            </w:r>
            <w:r w:rsidRPr="000267D2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будівель закладів охорони здоров</w:t>
            </w:r>
            <w:r w:rsidR="00BB5594" w:rsidRPr="000267D2">
              <w:rPr>
                <w:rStyle w:val="ac"/>
                <w:sz w:val="24"/>
                <w:szCs w:val="24"/>
                <w:lang w:val="uk-UA"/>
              </w:rPr>
              <w:t>'</w:t>
            </w:r>
            <w:r w:rsidRPr="000267D2">
              <w:rPr>
                <w:rStyle w:val="ac"/>
                <w:sz w:val="24"/>
                <w:szCs w:val="24"/>
                <w:lang w:val="uk-UA"/>
              </w:rPr>
              <w:t>я та соціальної допомоги</w:t>
            </w:r>
            <w:r w:rsidR="006A34C6" w:rsidRPr="000267D2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B53BB7" w:rsidRPr="000267D2">
              <w:rPr>
                <w:rStyle w:val="ac"/>
                <w:sz w:val="24"/>
                <w:szCs w:val="24"/>
                <w:lang w:val="uk-UA"/>
              </w:rPr>
              <w:t>для експлуатації та обслуговування медичного закладу</w:t>
            </w:r>
            <w:r w:rsidR="006A34C6" w:rsidRPr="000267D2">
              <w:rPr>
                <w:rStyle w:val="ac"/>
                <w:sz w:val="24"/>
                <w:szCs w:val="24"/>
                <w:lang w:val="uk-UA"/>
              </w:rPr>
              <w:t>)</w:t>
            </w:r>
          </w:p>
        </w:tc>
      </w:tr>
      <w:tr w:rsidR="00B30291" w:rsidRPr="000267D2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0267D2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267D2">
              <w:rPr>
                <w:sz w:val="24"/>
                <w:szCs w:val="24"/>
                <w:lang w:val="uk-UA"/>
              </w:rPr>
              <w:t xml:space="preserve"> </w:t>
            </w:r>
            <w:r w:rsidR="00B30291" w:rsidRPr="000267D2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B30291" w:rsidRPr="000267D2">
              <w:rPr>
                <w:sz w:val="24"/>
                <w:szCs w:val="24"/>
                <w:lang w:val="uk-UA"/>
              </w:rPr>
              <w:br/>
            </w:r>
            <w:r w:rsidRPr="000267D2">
              <w:rPr>
                <w:sz w:val="24"/>
                <w:szCs w:val="24"/>
                <w:lang w:val="uk-UA"/>
              </w:rPr>
              <w:t xml:space="preserve"> </w:t>
            </w:r>
            <w:r w:rsidR="00B30291" w:rsidRPr="000267D2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0267D2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2C7E83FA" w14:textId="76716653" w:rsidR="00B30291" w:rsidRPr="000267D2" w:rsidRDefault="007935D7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0267D2">
              <w:rPr>
                <w:rStyle w:val="ac"/>
                <w:b/>
                <w:sz w:val="24"/>
                <w:szCs w:val="24"/>
                <w:lang w:val="uk-UA"/>
              </w:rPr>
              <w:t>9 241 115</w:t>
            </w:r>
            <w:r w:rsidR="00B30291" w:rsidRPr="000267D2">
              <w:rPr>
                <w:rStyle w:val="ac"/>
                <w:b/>
                <w:sz w:val="24"/>
                <w:szCs w:val="24"/>
                <w:lang w:val="uk-UA"/>
              </w:rPr>
              <w:t xml:space="preserve"> грн </w:t>
            </w:r>
            <w:r w:rsidRPr="000267D2">
              <w:rPr>
                <w:rStyle w:val="ac"/>
                <w:b/>
                <w:sz w:val="24"/>
                <w:szCs w:val="24"/>
                <w:lang w:val="uk-UA"/>
              </w:rPr>
              <w:t>38</w:t>
            </w:r>
            <w:r w:rsidR="00B30291" w:rsidRPr="000267D2">
              <w:rPr>
                <w:rStyle w:val="ac"/>
                <w:b/>
                <w:sz w:val="24"/>
                <w:szCs w:val="24"/>
                <w:lang w:val="uk-UA"/>
              </w:rPr>
              <w:t xml:space="preserve"> коп.</w:t>
            </w:r>
          </w:p>
        </w:tc>
      </w:tr>
      <w:tr w:rsidR="00265722" w:rsidRPr="000267D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Pr="000267D2" w:rsidRDefault="00D77F52" w:rsidP="00B30291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0267D2">
              <w:rPr>
                <w:sz w:val="24"/>
                <w:szCs w:val="24"/>
                <w:lang w:val="uk-UA"/>
              </w:rPr>
              <w:t xml:space="preserve"> </w:t>
            </w:r>
            <w:r w:rsidR="00265722" w:rsidRPr="000267D2">
              <w:rPr>
                <w:sz w:val="24"/>
                <w:szCs w:val="24"/>
                <w:lang w:val="uk-UA"/>
              </w:rPr>
              <w:t>*</w:t>
            </w:r>
            <w:r w:rsidR="00265722" w:rsidRPr="000267D2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0267D2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21E211F5" w14:textId="77777777" w:rsidR="00265722" w:rsidRPr="000267D2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0267D2">
              <w:rPr>
                <w:i/>
                <w:sz w:val="24"/>
                <w:szCs w:val="24"/>
                <w:lang w:val="uk-UA"/>
              </w:rPr>
              <w:t xml:space="preserve"> </w:t>
            </w:r>
            <w:r w:rsidR="00265722" w:rsidRPr="000267D2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Pr="000267D2" w:rsidRDefault="00B30291" w:rsidP="00B30291">
      <w:pPr>
        <w:spacing w:after="259" w:line="1" w:lineRule="exact"/>
      </w:pPr>
    </w:p>
    <w:p w14:paraId="712877AA" w14:textId="77777777" w:rsidR="00B30291" w:rsidRPr="000267D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0267D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883A89A" w14:textId="5885956E" w:rsidR="00265722" w:rsidRPr="000267D2" w:rsidRDefault="00265722" w:rsidP="00701962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0267D2">
        <w:rPr>
          <w:i w:val="0"/>
          <w:sz w:val="24"/>
          <w:szCs w:val="24"/>
          <w:lang w:val="uk-UA"/>
        </w:rPr>
        <w:t xml:space="preserve">На замовлення </w:t>
      </w:r>
      <w:r w:rsidR="000267D2" w:rsidRPr="000267D2">
        <w:rPr>
          <w:rFonts w:eastAsia="Georgia"/>
          <w:i w:val="0"/>
          <w:sz w:val="24"/>
          <w:szCs w:val="24"/>
          <w:lang w:val="uk-UA"/>
        </w:rPr>
        <w:t>комунального некомерційного підприємства «Київський міський центр крові»</w:t>
      </w:r>
      <w:r w:rsidR="00C83CA6" w:rsidRPr="000267D2">
        <w:rPr>
          <w:i w:val="0"/>
          <w:sz w:val="24"/>
          <w:szCs w:val="24"/>
          <w:lang w:val="uk-UA"/>
        </w:rPr>
        <w:t xml:space="preserve"> </w:t>
      </w:r>
      <w:r w:rsidRPr="000267D2">
        <w:rPr>
          <w:i w:val="0"/>
          <w:sz w:val="24"/>
          <w:szCs w:val="24"/>
          <w:lang w:val="uk-UA"/>
        </w:rPr>
        <w:t xml:space="preserve">землевпорядною організацією розроблено проєкт землеустрою щодо відведення земельної ділянки, який згідно із </w:t>
      </w:r>
      <w:r w:rsidR="00C83CA6" w:rsidRPr="000267D2">
        <w:rPr>
          <w:i w:val="0"/>
          <w:sz w:val="24"/>
          <w:szCs w:val="24"/>
          <w:lang w:val="uk-UA"/>
        </w:rPr>
        <w:t>статтею 186</w:t>
      </w:r>
      <w:r w:rsidR="00C83CA6" w:rsidRPr="000267D2">
        <w:rPr>
          <w:i w:val="0"/>
          <w:sz w:val="24"/>
          <w:szCs w:val="24"/>
          <w:vertAlign w:val="superscript"/>
          <w:lang w:val="uk-UA"/>
        </w:rPr>
        <w:t>1</w:t>
      </w:r>
      <w:r w:rsidR="00C83CA6" w:rsidRPr="000267D2">
        <w:rPr>
          <w:i w:val="0"/>
          <w:sz w:val="24"/>
          <w:szCs w:val="24"/>
          <w:lang w:val="uk-UA"/>
        </w:rPr>
        <w:t xml:space="preserve"> </w:t>
      </w:r>
      <w:r w:rsidRPr="000267D2">
        <w:rPr>
          <w:i w:val="0"/>
          <w:sz w:val="24"/>
          <w:szCs w:val="24"/>
          <w:lang w:val="uk-UA"/>
        </w:rPr>
        <w:t>Земельн</w:t>
      </w:r>
      <w:r w:rsidR="00C83CA6" w:rsidRPr="000267D2">
        <w:rPr>
          <w:i w:val="0"/>
          <w:sz w:val="24"/>
          <w:szCs w:val="24"/>
          <w:lang w:val="uk-UA"/>
        </w:rPr>
        <w:t>ого</w:t>
      </w:r>
      <w:r w:rsidRPr="000267D2">
        <w:rPr>
          <w:i w:val="0"/>
          <w:sz w:val="24"/>
          <w:szCs w:val="24"/>
          <w:lang w:val="uk-UA"/>
        </w:rPr>
        <w:t xml:space="preserve"> кодекс</w:t>
      </w:r>
      <w:r w:rsidR="00C83CA6" w:rsidRPr="000267D2">
        <w:rPr>
          <w:i w:val="0"/>
          <w:sz w:val="24"/>
          <w:szCs w:val="24"/>
          <w:lang w:val="uk-UA"/>
        </w:rPr>
        <w:t xml:space="preserve">у </w:t>
      </w:r>
      <w:r w:rsidRPr="000267D2">
        <w:rPr>
          <w:i w:val="0"/>
          <w:sz w:val="24"/>
          <w:szCs w:val="24"/>
          <w:lang w:val="uk-UA"/>
        </w:rPr>
        <w:t xml:space="preserve">України </w:t>
      </w:r>
      <w:r w:rsidR="00C83CA6" w:rsidRPr="000267D2">
        <w:rPr>
          <w:i w:val="0"/>
          <w:sz w:val="24"/>
          <w:szCs w:val="24"/>
          <w:lang w:val="uk-UA"/>
        </w:rPr>
        <w:t xml:space="preserve">(в редакції до 27.05.2021) </w:t>
      </w:r>
      <w:r w:rsidRPr="000267D2">
        <w:rPr>
          <w:i w:val="0"/>
          <w:sz w:val="24"/>
          <w:szCs w:val="24"/>
          <w:lang w:val="uk-UA"/>
        </w:rPr>
        <w:t>погоджено з відповідними органами, зокрема: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D57CE8" w:rsidRPr="000267D2" w14:paraId="2CFD22D6" w14:textId="77777777" w:rsidTr="00A73294">
        <w:tc>
          <w:tcPr>
            <w:tcW w:w="5098" w:type="dxa"/>
          </w:tcPr>
          <w:p w14:paraId="2DE7DF75" w14:textId="77777777" w:rsidR="00D57CE8" w:rsidRPr="000267D2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267D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3374583B" w14:textId="77777777" w:rsidR="00D57CE8" w:rsidRPr="000267D2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267D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1169A947" w14:textId="77777777" w:rsidR="00D57CE8" w:rsidRPr="000267D2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267D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</w:t>
            </w:r>
            <w:r w:rsidR="001D3A82" w:rsidRPr="000267D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1D8FB41B" w14:textId="1D174068" w:rsidR="00D57CE8" w:rsidRPr="000267D2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0267D2">
              <w:rPr>
                <w:b/>
                <w:sz w:val="24"/>
                <w:szCs w:val="24"/>
                <w:lang w:val="uk-UA"/>
              </w:rPr>
              <w:t xml:space="preserve">від </w:t>
            </w:r>
            <w:r w:rsidR="00B53BB7" w:rsidRPr="000267D2">
              <w:rPr>
                <w:b/>
                <w:sz w:val="24"/>
                <w:szCs w:val="24"/>
                <w:lang w:val="uk-UA"/>
              </w:rPr>
              <w:t>03.01.2018</w:t>
            </w:r>
            <w:r w:rsidRPr="000267D2">
              <w:rPr>
                <w:b/>
                <w:sz w:val="24"/>
                <w:szCs w:val="24"/>
                <w:lang w:val="uk-UA"/>
              </w:rPr>
              <w:t xml:space="preserve"> №</w:t>
            </w:r>
            <w:r w:rsidR="00B53BB7" w:rsidRPr="000267D2">
              <w:rPr>
                <w:b/>
                <w:sz w:val="24"/>
                <w:szCs w:val="24"/>
                <w:lang w:val="uk-UA"/>
              </w:rPr>
              <w:t xml:space="preserve"> 161/0/012/09-18</w:t>
            </w:r>
          </w:p>
        </w:tc>
      </w:tr>
      <w:tr w:rsidR="00D57CE8" w:rsidRPr="000267D2" w14:paraId="722F3FCB" w14:textId="77777777" w:rsidTr="00A73294">
        <w:tc>
          <w:tcPr>
            <w:tcW w:w="5098" w:type="dxa"/>
          </w:tcPr>
          <w:p w14:paraId="4A0C0B42" w14:textId="77777777" w:rsidR="00A73294" w:rsidRPr="000267D2" w:rsidRDefault="00A73294" w:rsidP="00D57CE8">
            <w:pPr>
              <w:rPr>
                <w:rFonts w:ascii="Times New Roman" w:hAnsi="Times New Roman" w:cs="Times New Roman"/>
                <w:color w:val="auto"/>
                <w:sz w:val="10"/>
                <w:szCs w:val="10"/>
                <w:shd w:val="clear" w:color="auto" w:fill="FFFFFF"/>
              </w:rPr>
            </w:pPr>
          </w:p>
          <w:p w14:paraId="10FED95B" w14:textId="3EEABDD9" w:rsidR="00D57CE8" w:rsidRPr="000267D2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267D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територіальний орган центрального органу виконавчої влади, що реалізує державну політику у сфері земельних відносин</w:t>
            </w:r>
          </w:p>
          <w:p w14:paraId="1BE53F2B" w14:textId="77777777" w:rsidR="00D57CE8" w:rsidRPr="000267D2" w:rsidRDefault="00D57CE8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0267D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</w:t>
            </w:r>
            <w:r w:rsidR="001D3A82" w:rsidRPr="000267D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:</w:t>
            </w:r>
          </w:p>
        </w:tc>
        <w:tc>
          <w:tcPr>
            <w:tcW w:w="4248" w:type="dxa"/>
            <w:vAlign w:val="bottom"/>
          </w:tcPr>
          <w:p w14:paraId="44B5168F" w14:textId="41D8969E" w:rsidR="00D57CE8" w:rsidRPr="000267D2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0267D2">
              <w:rPr>
                <w:b/>
                <w:sz w:val="24"/>
                <w:szCs w:val="24"/>
                <w:lang w:val="uk-UA"/>
              </w:rPr>
              <w:t xml:space="preserve">від </w:t>
            </w:r>
            <w:r w:rsidR="00B53BB7" w:rsidRPr="000267D2">
              <w:rPr>
                <w:b/>
                <w:sz w:val="24"/>
                <w:szCs w:val="24"/>
                <w:lang w:val="uk-UA"/>
              </w:rPr>
              <w:t>27.12.2018</w:t>
            </w:r>
            <w:r w:rsidRPr="000267D2">
              <w:rPr>
                <w:b/>
                <w:sz w:val="24"/>
                <w:szCs w:val="24"/>
                <w:lang w:val="uk-UA"/>
              </w:rPr>
              <w:t xml:space="preserve"> №</w:t>
            </w:r>
            <w:r w:rsidR="00B53BB7" w:rsidRPr="000267D2">
              <w:rPr>
                <w:b/>
                <w:sz w:val="24"/>
                <w:szCs w:val="24"/>
                <w:lang w:val="uk-UA"/>
              </w:rPr>
              <w:t xml:space="preserve"> 11973/88-18</w:t>
            </w:r>
          </w:p>
        </w:tc>
      </w:tr>
    </w:tbl>
    <w:p w14:paraId="20251945" w14:textId="2BCE3977" w:rsidR="00C83CA6" w:rsidRPr="000267D2" w:rsidRDefault="00C83CA6" w:rsidP="00701962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0267D2">
        <w:rPr>
          <w:i w:val="0"/>
          <w:sz w:val="24"/>
          <w:szCs w:val="24"/>
          <w:lang w:val="uk-UA"/>
        </w:rPr>
        <w:lastRenderedPageBreak/>
        <w:t>На замовлення Комунально</w:t>
      </w:r>
      <w:r w:rsidR="00701962" w:rsidRPr="000267D2">
        <w:rPr>
          <w:i w:val="0"/>
          <w:sz w:val="24"/>
          <w:szCs w:val="24"/>
          <w:lang w:val="uk-UA"/>
        </w:rPr>
        <w:t>го</w:t>
      </w:r>
      <w:r w:rsidRPr="000267D2">
        <w:rPr>
          <w:i w:val="0"/>
          <w:sz w:val="24"/>
          <w:szCs w:val="24"/>
          <w:lang w:val="uk-UA"/>
        </w:rPr>
        <w:t xml:space="preserve"> некомерційно</w:t>
      </w:r>
      <w:r w:rsidR="00701962" w:rsidRPr="000267D2">
        <w:rPr>
          <w:i w:val="0"/>
          <w:sz w:val="24"/>
          <w:szCs w:val="24"/>
          <w:lang w:val="uk-UA"/>
        </w:rPr>
        <w:t>го</w:t>
      </w:r>
      <w:r w:rsidRPr="000267D2">
        <w:rPr>
          <w:i w:val="0"/>
          <w:sz w:val="24"/>
          <w:szCs w:val="24"/>
          <w:lang w:val="uk-UA"/>
        </w:rPr>
        <w:t xml:space="preserve"> підприємств</w:t>
      </w:r>
      <w:r w:rsidR="00701962" w:rsidRPr="000267D2">
        <w:rPr>
          <w:i w:val="0"/>
          <w:sz w:val="24"/>
          <w:szCs w:val="24"/>
          <w:lang w:val="uk-UA"/>
        </w:rPr>
        <w:t>а</w:t>
      </w:r>
      <w:r w:rsidRPr="000267D2">
        <w:rPr>
          <w:i w:val="0"/>
          <w:sz w:val="24"/>
          <w:szCs w:val="24"/>
          <w:lang w:val="uk-UA"/>
        </w:rPr>
        <w:t xml:space="preserve"> «Київський міський центр крові» виконавчого органу Київської міської ради (Київської міської державної адміністрації) </w:t>
      </w:r>
      <w:r w:rsidR="00701962" w:rsidRPr="000267D2">
        <w:rPr>
          <w:i w:val="0"/>
          <w:sz w:val="24"/>
          <w:szCs w:val="24"/>
          <w:lang w:val="uk-UA"/>
        </w:rPr>
        <w:t xml:space="preserve">землевпорядною </w:t>
      </w:r>
      <w:r w:rsidRPr="000267D2">
        <w:rPr>
          <w:i w:val="0"/>
          <w:sz w:val="24"/>
          <w:szCs w:val="24"/>
          <w:lang w:val="uk-UA"/>
        </w:rPr>
        <w:t xml:space="preserve">організацією розроблено технічну документацію із землеустрою щодо встановлення (відновлення) меж земельної ділянки в натурі (на місцевості).  </w:t>
      </w:r>
    </w:p>
    <w:p w14:paraId="4391C7E3" w14:textId="197DF8F4" w:rsidR="00265722" w:rsidRPr="000267D2" w:rsidRDefault="00265722" w:rsidP="00701962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0267D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 w:rsidRPr="000267D2">
        <w:rPr>
          <w:i w:val="0"/>
          <w:sz w:val="24"/>
          <w:szCs w:val="24"/>
          <w:lang w:val="uk-UA"/>
        </w:rPr>
        <w:br/>
      </w:r>
      <w:r w:rsidRPr="000267D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10C467E2" w14:textId="77777777" w:rsidR="00701962" w:rsidRPr="000267D2" w:rsidRDefault="00701962" w:rsidP="00701962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0267D2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0267D2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6736703" w14:textId="489BC147" w:rsidR="00B30291" w:rsidRPr="000267D2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0267D2">
        <w:rPr>
          <w:i w:val="0"/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</w:t>
      </w:r>
      <w:r w:rsidR="00B53BB7" w:rsidRPr="000267D2">
        <w:rPr>
          <w:i w:val="0"/>
          <w:sz w:val="24"/>
          <w:szCs w:val="24"/>
          <w:lang w:val="uk-UA"/>
        </w:rPr>
        <w:t xml:space="preserve">постійного </w:t>
      </w:r>
      <w:r w:rsidRPr="000267D2">
        <w:rPr>
          <w:i w:val="0"/>
          <w:sz w:val="24"/>
          <w:szCs w:val="24"/>
          <w:lang w:val="uk-UA"/>
        </w:rPr>
        <w:t xml:space="preserve">користування </w:t>
      </w:r>
      <w:r w:rsidR="00B53BB7" w:rsidRPr="000267D2">
        <w:rPr>
          <w:i w:val="0"/>
          <w:sz w:val="24"/>
          <w:szCs w:val="24"/>
          <w:lang w:val="uk-UA"/>
        </w:rPr>
        <w:t>земельною ділянкою</w:t>
      </w:r>
      <w:r w:rsidRPr="000267D2">
        <w:rPr>
          <w:i w:val="0"/>
          <w:sz w:val="24"/>
          <w:szCs w:val="24"/>
          <w:lang w:val="uk-UA"/>
        </w:rPr>
        <w:t>.</w:t>
      </w:r>
    </w:p>
    <w:p w14:paraId="6443911D" w14:textId="77777777" w:rsidR="00B30291" w:rsidRPr="000267D2" w:rsidRDefault="00B30291" w:rsidP="00B30291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uk-UA"/>
        </w:rPr>
      </w:pPr>
    </w:p>
    <w:p w14:paraId="0F22FA20" w14:textId="77777777" w:rsidR="00B30291" w:rsidRPr="000267D2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0267D2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0267D2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Pr="000267D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0267D2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0267D2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0267D2">
              <w:rPr>
                <w:i w:val="0"/>
                <w:sz w:val="24"/>
                <w:szCs w:val="24"/>
                <w:lang w:val="uk-UA"/>
              </w:rPr>
              <w:t xml:space="preserve"> </w:t>
            </w:r>
          </w:p>
          <w:p w14:paraId="47F17A37" w14:textId="77777777" w:rsidR="00B30291" w:rsidRPr="000267D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0267D2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0267D2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237" w:type="dxa"/>
          </w:tcPr>
          <w:p w14:paraId="268A8E7B" w14:textId="6D0020EA" w:rsidR="00B30291" w:rsidRPr="000267D2" w:rsidRDefault="00B30291" w:rsidP="000267D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267D2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441BDC" w:rsidRPr="000267D2">
              <w:rPr>
                <w:rFonts w:ascii="Times New Roman" w:eastAsia="Times New Roman" w:hAnsi="Times New Roman" w:cs="Times New Roman"/>
                <w:i/>
              </w:rPr>
              <w:t xml:space="preserve"> будівлею (літера В-1), </w:t>
            </w:r>
            <w:r w:rsidR="008B5CF1" w:rsidRPr="000267D2">
              <w:rPr>
                <w:rFonts w:ascii="Times New Roman" w:eastAsia="Times New Roman" w:hAnsi="Times New Roman" w:cs="Times New Roman"/>
                <w:i/>
              </w:rPr>
              <w:t>будівлею</w:t>
            </w:r>
            <w:r w:rsidR="00441BDC" w:rsidRPr="000267D2">
              <w:rPr>
                <w:rFonts w:ascii="Times New Roman" w:eastAsia="Times New Roman" w:hAnsi="Times New Roman" w:cs="Times New Roman"/>
                <w:i/>
              </w:rPr>
              <w:t xml:space="preserve"> (літера Г-1), будівлею (літера Д-1) </w:t>
            </w:r>
            <w:r w:rsidR="00E452B6">
              <w:rPr>
                <w:rFonts w:ascii="Times New Roman" w:eastAsia="Times New Roman" w:hAnsi="Times New Roman" w:cs="Times New Roman"/>
                <w:i/>
              </w:rPr>
              <w:t xml:space="preserve">загальною площею 72,7 </w:t>
            </w:r>
            <w:proofErr w:type="spellStart"/>
            <w:r w:rsidR="00E452B6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8B5CF1" w:rsidRPr="000267D2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майна: 1319200180000) та </w:t>
            </w:r>
            <w:r w:rsidR="00441BDC" w:rsidRPr="000267D2">
              <w:rPr>
                <w:rFonts w:ascii="Times New Roman" w:eastAsia="Times New Roman" w:hAnsi="Times New Roman" w:cs="Times New Roman"/>
                <w:i/>
              </w:rPr>
              <w:t>нежитловими будівлями літ. «А», «Б», «</w:t>
            </w:r>
            <w:r w:rsidR="000267D2" w:rsidRPr="000267D2">
              <w:rPr>
                <w:rFonts w:ascii="Times New Roman" w:eastAsia="Times New Roman" w:hAnsi="Times New Roman" w:cs="Times New Roman"/>
                <w:i/>
              </w:rPr>
              <w:t>б</w:t>
            </w:r>
            <w:r w:rsidR="00EE43AB">
              <w:rPr>
                <w:rFonts w:ascii="Times New Roman" w:eastAsia="Times New Roman" w:hAnsi="Times New Roman" w:cs="Times New Roman"/>
                <w:i/>
              </w:rPr>
              <w:t xml:space="preserve">» загальною площею 4195,3 </w:t>
            </w:r>
            <w:proofErr w:type="spellStart"/>
            <w:r w:rsidR="00EE43AB">
              <w:rPr>
                <w:rFonts w:ascii="Times New Roman" w:eastAsia="Times New Roman" w:hAnsi="Times New Roman" w:cs="Times New Roman"/>
                <w:i/>
              </w:rPr>
              <w:t>кв.м</w:t>
            </w:r>
            <w:bookmarkStart w:id="0" w:name="_GoBack"/>
            <w:bookmarkEnd w:id="0"/>
            <w:proofErr w:type="spellEnd"/>
            <w:r w:rsidR="00441BDC" w:rsidRPr="000267D2">
              <w:rPr>
                <w:rFonts w:ascii="Times New Roman" w:eastAsia="Times New Roman" w:hAnsi="Times New Roman" w:cs="Times New Roman"/>
                <w:i/>
              </w:rPr>
              <w:t xml:space="preserve"> (реєстраційний номер об’єкта нерухомого майна: 1305408080000)</w:t>
            </w:r>
            <w:r w:rsidR="008B5CF1" w:rsidRPr="000267D2">
              <w:rPr>
                <w:rFonts w:ascii="Times New Roman" w:eastAsia="Times New Roman" w:hAnsi="Times New Roman" w:cs="Times New Roman"/>
                <w:i/>
              </w:rPr>
              <w:t>, які закріплені на праві оперативного управління за Комунальним некомерційним підприємством «Київський міський центр крові» виконавчого органу Київської міської ради (Київської міської державної адміністрації) (право оперативного управління зареєстровано в Державному реєстрі речових прав на нерухоме майно 10 жовтня 2017 року, номер запису про інше речове право: 24553703 та 13 березня 2018 року, номер запису про інше речове право: 25312445).</w:t>
            </w:r>
          </w:p>
        </w:tc>
      </w:tr>
      <w:tr w:rsidR="00B30291" w:rsidRPr="000267D2" w14:paraId="29DEE27E" w14:textId="77777777" w:rsidTr="008B5CF1">
        <w:trPr>
          <w:cantSplit/>
          <w:trHeight w:val="333"/>
        </w:trPr>
        <w:tc>
          <w:tcPr>
            <w:tcW w:w="3260" w:type="dxa"/>
          </w:tcPr>
          <w:p w14:paraId="179745D5" w14:textId="77777777" w:rsidR="00B30291" w:rsidRPr="000267D2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0267D2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0267D2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237" w:type="dxa"/>
          </w:tcPr>
          <w:p w14:paraId="17942868" w14:textId="6085C6DA" w:rsidR="00B30291" w:rsidRPr="000267D2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267D2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B30291" w:rsidRPr="000267D2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Pr="000267D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0267D2">
              <w:rPr>
                <w:rFonts w:ascii="Times New Roman" w:hAnsi="Times New Roman" w:cs="Times New Roman"/>
              </w:rPr>
              <w:t xml:space="preserve"> </w:t>
            </w:r>
            <w:r w:rsidR="00B30291" w:rsidRPr="000267D2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0267D2"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0267D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0267D2">
              <w:rPr>
                <w:rFonts w:ascii="Times New Roman" w:hAnsi="Times New Roman" w:cs="Times New Roman"/>
              </w:rPr>
              <w:t xml:space="preserve"> </w:t>
            </w:r>
            <w:r w:rsidR="00B30291" w:rsidRPr="000267D2">
              <w:rPr>
                <w:rFonts w:ascii="Times New Roman" w:hAnsi="Times New Roman" w:cs="Times New Roman"/>
              </w:rPr>
              <w:t xml:space="preserve">згідно </w:t>
            </w:r>
            <w:r w:rsidR="00EC641A" w:rsidRPr="000267D2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5390444E" w:rsidR="00A254B4" w:rsidRPr="000267D2" w:rsidRDefault="008B5CF1" w:rsidP="00193511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0267D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="004B6FBA" w:rsidRPr="000267D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</w:t>
            </w:r>
            <w:r w:rsidRPr="000267D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28.03.2002 № 370</w:t>
            </w:r>
            <w:r w:rsidRPr="0019351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/1804</w:t>
            </w:r>
            <w:r w:rsidR="00B30291" w:rsidRPr="0019351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, земельна ділянка за функціональним призначенням належить до </w:t>
            </w:r>
            <w:r w:rsidR="00193511" w:rsidRPr="00193511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території житлової забудови багатоповерхової (існуючі)</w:t>
            </w:r>
            <w:r w:rsidR="00A254B4" w:rsidRPr="00193511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(кадастрова довідка з містобудівного кадастру Департаменту містобуд</w:t>
            </w:r>
            <w:r w:rsidR="00A254B4" w:rsidRPr="000267D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ування та архітектури виконавчого органу Київської міської ради (Київської м</w:t>
            </w:r>
            <w:r w:rsidR="000267D2" w:rsidRPr="000267D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іської державної адміністрації) </w:t>
            </w:r>
            <w:r w:rsidR="00A254B4" w:rsidRPr="000267D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замовлення від 25.09.2024 № 00575949).</w:t>
            </w:r>
          </w:p>
        </w:tc>
      </w:tr>
      <w:tr w:rsidR="00B30291" w:rsidRPr="000267D2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0267D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0267D2">
              <w:rPr>
                <w:rFonts w:ascii="Times New Roman" w:hAnsi="Times New Roman" w:cs="Times New Roman"/>
              </w:rPr>
              <w:t xml:space="preserve"> </w:t>
            </w:r>
            <w:r w:rsidR="00B30291" w:rsidRPr="000267D2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0267D2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0267D2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B30291" w:rsidRPr="000267D2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0267D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0267D2">
              <w:rPr>
                <w:rFonts w:ascii="Times New Roman" w:hAnsi="Times New Roman" w:cs="Times New Roman"/>
              </w:rPr>
              <w:t xml:space="preserve"> </w:t>
            </w:r>
            <w:r w:rsidR="00B30291" w:rsidRPr="000267D2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3E2A320A" w:rsidR="00B30291" w:rsidRPr="000267D2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0267D2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0267D2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0267D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 w:rsidRPr="000267D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0267D2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5B4C52FE" w14:textId="77777777" w:rsidR="00BF12A7" w:rsidRPr="000267D2" w:rsidRDefault="00BF12A7" w:rsidP="00BF12A7">
            <w:pPr>
              <w:jc w:val="both"/>
              <w:rPr>
                <w:rFonts w:ascii="Times New Roman" w:eastAsia="Times New Roman" w:hAnsi="Times New Roman" w:cs="Times New Roman"/>
                <w:i/>
                <w:highlight w:val="white"/>
                <w:lang w:eastAsia="en-US" w:bidi="ar-SA"/>
              </w:rPr>
            </w:pPr>
            <w:r w:rsidRPr="000267D2">
              <w:rPr>
                <w:rFonts w:ascii="Times New Roman" w:eastAsia="Times New Roman" w:hAnsi="Times New Roman" w:cs="Times New Roman"/>
                <w:i/>
                <w:highlight w:val="white"/>
                <w:lang w:eastAsia="en-US" w:bidi="ar-SA"/>
              </w:rPr>
              <w:t xml:space="preserve">Земельна ділянка сформована та зареєстрована в Державному земельному кадастрі на підставі </w:t>
            </w:r>
            <w:proofErr w:type="spellStart"/>
            <w:r w:rsidRPr="000267D2">
              <w:rPr>
                <w:rFonts w:ascii="Times New Roman" w:eastAsia="Times New Roman" w:hAnsi="Times New Roman" w:cs="Times New Roman"/>
                <w:i/>
                <w:highlight w:val="white"/>
                <w:lang w:eastAsia="en-US" w:bidi="ar-SA"/>
              </w:rPr>
              <w:t>проєкту</w:t>
            </w:r>
            <w:proofErr w:type="spellEnd"/>
            <w:r w:rsidRPr="000267D2">
              <w:rPr>
                <w:rFonts w:ascii="Times New Roman" w:eastAsia="Times New Roman" w:hAnsi="Times New Roman" w:cs="Times New Roman"/>
                <w:i/>
                <w:highlight w:val="white"/>
                <w:lang w:eastAsia="en-US" w:bidi="ar-SA"/>
              </w:rPr>
              <w:t xml:space="preserve"> землеустрою щодо відведення земельної ділянки.</w:t>
            </w:r>
          </w:p>
          <w:p w14:paraId="1A18D143" w14:textId="77777777" w:rsidR="00BF12A7" w:rsidRPr="000267D2" w:rsidRDefault="00BF12A7" w:rsidP="00BF12A7">
            <w:pPr>
              <w:jc w:val="both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  <w:r w:rsidRPr="000267D2">
              <w:rPr>
                <w:rFonts w:ascii="Times New Roman" w:eastAsia="Times New Roman" w:hAnsi="Times New Roman" w:cs="Times New Roman"/>
                <w:i/>
                <w:highlight w:val="white"/>
                <w:lang w:eastAsia="en-US" w:bidi="ar-S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520BBE6" w14:textId="77777777" w:rsidR="00BF12A7" w:rsidRPr="000267D2" w:rsidRDefault="00BF12A7" w:rsidP="00BF12A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267D2">
              <w:rPr>
                <w:rFonts w:ascii="Times New Roman" w:eastAsia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16A4FC9D" w14:textId="13D5481D" w:rsidR="00C04B24" w:rsidRPr="000267D2" w:rsidRDefault="00BF12A7" w:rsidP="00BF12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267D2">
              <w:rPr>
                <w:rFonts w:ascii="Times New Roman" w:eastAsia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0267D2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0267D2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0267D2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0FDB6E81" w14:textId="3D167D14" w:rsidR="00173F07" w:rsidRPr="000267D2" w:rsidRDefault="00173F07" w:rsidP="0070196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0267D2">
        <w:rPr>
          <w:i w:val="0"/>
          <w:sz w:val="24"/>
          <w:szCs w:val="24"/>
          <w:lang w:val="uk-UA"/>
        </w:rPr>
        <w:t xml:space="preserve">Загальні засади та порядок </w:t>
      </w:r>
      <w:r w:rsidR="007935D7" w:rsidRPr="000267D2">
        <w:rPr>
          <w:i w:val="0"/>
          <w:sz w:val="24"/>
          <w:szCs w:val="24"/>
          <w:lang w:val="uk-UA"/>
        </w:rPr>
        <w:t>надання</w:t>
      </w:r>
      <w:r w:rsidRPr="000267D2">
        <w:rPr>
          <w:i w:val="0"/>
          <w:sz w:val="24"/>
          <w:szCs w:val="24"/>
          <w:lang w:val="uk-UA"/>
        </w:rPr>
        <w:t xml:space="preserve">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 w:rsidRPr="000267D2">
        <w:rPr>
          <w:i w:val="0"/>
          <w:sz w:val="24"/>
          <w:szCs w:val="24"/>
          <w:lang w:val="uk-UA"/>
        </w:rPr>
        <w:t>Київської міської ради</w:t>
      </w:r>
      <w:r w:rsidRPr="000267D2">
        <w:rPr>
          <w:i w:val="0"/>
          <w:sz w:val="24"/>
          <w:szCs w:val="24"/>
          <w:lang w:val="uk-UA"/>
        </w:rPr>
        <w:t xml:space="preserve"> від</w:t>
      </w:r>
      <w:r w:rsidR="00BB5594" w:rsidRPr="000267D2">
        <w:rPr>
          <w:i w:val="0"/>
          <w:sz w:val="24"/>
          <w:szCs w:val="24"/>
          <w:lang w:val="uk-UA"/>
        </w:rPr>
        <w:t> </w:t>
      </w:r>
      <w:r w:rsidRPr="000267D2">
        <w:rPr>
          <w:i w:val="0"/>
          <w:sz w:val="24"/>
          <w:szCs w:val="24"/>
          <w:lang w:val="uk-UA"/>
        </w:rPr>
        <w:t>20</w:t>
      </w:r>
      <w:r w:rsidR="00D85DDE" w:rsidRPr="000267D2">
        <w:rPr>
          <w:i w:val="0"/>
          <w:sz w:val="24"/>
          <w:szCs w:val="24"/>
          <w:lang w:val="uk-UA"/>
        </w:rPr>
        <w:t>.04.</w:t>
      </w:r>
      <w:r w:rsidRPr="000267D2">
        <w:rPr>
          <w:i w:val="0"/>
          <w:sz w:val="24"/>
          <w:szCs w:val="24"/>
          <w:lang w:val="uk-UA"/>
        </w:rPr>
        <w:t>2017 № 241/2463.</w:t>
      </w:r>
    </w:p>
    <w:p w14:paraId="7BDDD022" w14:textId="77777777" w:rsidR="00BF12A7" w:rsidRPr="000267D2" w:rsidRDefault="00BF12A7" w:rsidP="00BF12A7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uk-UA"/>
        </w:rPr>
      </w:pPr>
      <w:r w:rsidRPr="000267D2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786AD94" w14:textId="77777777" w:rsidR="00BF12A7" w:rsidRPr="000267D2" w:rsidRDefault="00BF12A7" w:rsidP="00BF12A7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uk-UA"/>
        </w:rPr>
      </w:pPr>
      <w:r w:rsidRPr="000267D2">
        <w:rPr>
          <w:i w:val="0"/>
          <w:sz w:val="24"/>
          <w:szCs w:val="24"/>
          <w:lang w:val="uk-UA"/>
        </w:rPr>
        <w:t>Проєкт рішення не містить службової інформації у розумінні статті 6 Закону України               «Про доступ до публічної інформації».</w:t>
      </w:r>
    </w:p>
    <w:p w14:paraId="54BDB8BE" w14:textId="77777777" w:rsidR="00BF12A7" w:rsidRPr="000267D2" w:rsidRDefault="00BF12A7" w:rsidP="00BF12A7">
      <w:pPr>
        <w:pStyle w:val="1"/>
        <w:shd w:val="clear" w:color="auto" w:fill="auto"/>
        <w:ind w:firstLine="426"/>
        <w:contextualSpacing/>
        <w:jc w:val="both"/>
        <w:rPr>
          <w:i w:val="0"/>
          <w:sz w:val="24"/>
          <w:szCs w:val="24"/>
          <w:lang w:val="uk-UA"/>
        </w:rPr>
      </w:pPr>
      <w:r w:rsidRPr="000267D2">
        <w:rPr>
          <w:i w:val="0"/>
          <w:sz w:val="24"/>
          <w:szCs w:val="24"/>
          <w:lang w:val="uk-UA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702AFC77" w14:textId="77777777" w:rsidR="00E90C7D" w:rsidRPr="000267D2" w:rsidRDefault="00E90C7D" w:rsidP="0070196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3C244483" w14:textId="77777777" w:rsidR="00173F07" w:rsidRPr="000267D2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0267D2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566522FD" w14:textId="77777777" w:rsidR="00173F07" w:rsidRPr="000267D2" w:rsidRDefault="00173F07" w:rsidP="0070196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0267D2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F631718" w14:textId="6DB37390" w:rsidR="005D5C2D" w:rsidRPr="000267D2" w:rsidRDefault="005D5C2D" w:rsidP="0070196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0267D2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7935D7" w:rsidRPr="000267D2">
        <w:rPr>
          <w:b/>
          <w:i w:val="0"/>
          <w:sz w:val="24"/>
          <w:szCs w:val="24"/>
          <w:u w:val="single"/>
          <w:lang w:val="uk-UA"/>
        </w:rPr>
        <w:t xml:space="preserve">924 </w:t>
      </w:r>
      <w:r w:rsidR="00701962" w:rsidRPr="000267D2">
        <w:rPr>
          <w:b/>
          <w:i w:val="0"/>
          <w:sz w:val="24"/>
          <w:szCs w:val="24"/>
          <w:u w:val="single"/>
          <w:lang w:val="uk-UA"/>
        </w:rPr>
        <w:t xml:space="preserve">грн </w:t>
      </w:r>
      <w:r w:rsidR="007935D7" w:rsidRPr="000267D2">
        <w:rPr>
          <w:b/>
          <w:i w:val="0"/>
          <w:sz w:val="24"/>
          <w:szCs w:val="24"/>
          <w:u w:val="single"/>
          <w:lang w:val="uk-UA"/>
        </w:rPr>
        <w:t>11</w:t>
      </w:r>
      <w:r w:rsidR="00701962" w:rsidRPr="000267D2">
        <w:rPr>
          <w:b/>
          <w:i w:val="0"/>
          <w:sz w:val="24"/>
          <w:szCs w:val="24"/>
          <w:u w:val="single"/>
          <w:lang w:val="uk-UA"/>
        </w:rPr>
        <w:t xml:space="preserve"> коп. (</w:t>
      </w:r>
      <w:r w:rsidR="007935D7" w:rsidRPr="000267D2">
        <w:rPr>
          <w:b/>
          <w:i w:val="0"/>
          <w:sz w:val="24"/>
          <w:szCs w:val="24"/>
          <w:u w:val="single"/>
          <w:lang w:val="uk-UA"/>
        </w:rPr>
        <w:t xml:space="preserve">0,01 </w:t>
      </w:r>
      <w:r w:rsidR="00701962" w:rsidRPr="000267D2">
        <w:rPr>
          <w:b/>
          <w:i w:val="0"/>
          <w:sz w:val="24"/>
          <w:szCs w:val="24"/>
          <w:u w:val="single"/>
          <w:lang w:val="uk-UA"/>
        </w:rPr>
        <w:t>%).</w:t>
      </w:r>
    </w:p>
    <w:p w14:paraId="0779ADB8" w14:textId="77777777" w:rsidR="00173F07" w:rsidRPr="000267D2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620A0F95" w14:textId="77777777" w:rsidR="00173F07" w:rsidRPr="000267D2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0267D2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B51D138" w14:textId="2557DC9B" w:rsidR="00173F07" w:rsidRPr="000267D2" w:rsidRDefault="00173F07" w:rsidP="0070196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0267D2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0267D2">
        <w:rPr>
          <w:i w:val="0"/>
          <w:sz w:val="24"/>
          <w:szCs w:val="24"/>
          <w:lang w:val="uk-UA"/>
        </w:rPr>
        <w:t>проєкту</w:t>
      </w:r>
      <w:proofErr w:type="spellEnd"/>
      <w:r w:rsidRPr="000267D2">
        <w:rPr>
          <w:i w:val="0"/>
          <w:sz w:val="24"/>
          <w:szCs w:val="24"/>
          <w:lang w:val="uk-UA"/>
        </w:rPr>
        <w:t xml:space="preserve"> рішення стане</w:t>
      </w:r>
      <w:r w:rsidR="00495A67" w:rsidRPr="000267D2">
        <w:rPr>
          <w:i w:val="0"/>
          <w:sz w:val="24"/>
          <w:szCs w:val="24"/>
          <w:lang w:val="uk-UA"/>
        </w:rPr>
        <w:t xml:space="preserve"> </w:t>
      </w:r>
      <w:r w:rsidRPr="000267D2">
        <w:rPr>
          <w:i w:val="0"/>
          <w:sz w:val="24"/>
          <w:szCs w:val="24"/>
          <w:lang w:val="uk-UA"/>
        </w:rPr>
        <w:t xml:space="preserve">реалізація зацікавленою особою своїх прав щодо </w:t>
      </w:r>
      <w:r w:rsidR="00BB5594" w:rsidRPr="000267D2">
        <w:rPr>
          <w:i w:val="0"/>
          <w:sz w:val="24"/>
          <w:szCs w:val="24"/>
          <w:lang w:val="uk-UA"/>
        </w:rPr>
        <w:t>користування</w:t>
      </w:r>
      <w:r w:rsidRPr="000267D2">
        <w:rPr>
          <w:i w:val="0"/>
          <w:sz w:val="24"/>
          <w:szCs w:val="24"/>
          <w:lang w:val="uk-UA"/>
        </w:rPr>
        <w:t xml:space="preserve"> земельно</w:t>
      </w:r>
      <w:r w:rsidR="00BB5594" w:rsidRPr="000267D2">
        <w:rPr>
          <w:i w:val="0"/>
          <w:sz w:val="24"/>
          <w:szCs w:val="24"/>
          <w:lang w:val="uk-UA"/>
        </w:rPr>
        <w:t>ю</w:t>
      </w:r>
      <w:r w:rsidRPr="000267D2">
        <w:rPr>
          <w:i w:val="0"/>
          <w:sz w:val="24"/>
          <w:szCs w:val="24"/>
          <w:lang w:val="uk-UA"/>
        </w:rPr>
        <w:t xml:space="preserve"> ділянк</w:t>
      </w:r>
      <w:r w:rsidR="00BB5594" w:rsidRPr="000267D2">
        <w:rPr>
          <w:i w:val="0"/>
          <w:sz w:val="24"/>
          <w:szCs w:val="24"/>
          <w:lang w:val="uk-UA"/>
        </w:rPr>
        <w:t>ою</w:t>
      </w:r>
      <w:r w:rsidRPr="000267D2">
        <w:rPr>
          <w:i w:val="0"/>
          <w:sz w:val="24"/>
          <w:szCs w:val="24"/>
          <w:lang w:val="uk-UA"/>
        </w:rPr>
        <w:t>.</w:t>
      </w:r>
    </w:p>
    <w:p w14:paraId="12ADD7C9" w14:textId="77777777" w:rsidR="00AE1A2E" w:rsidRPr="000267D2" w:rsidRDefault="00AE1A2E" w:rsidP="0070196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1CD41DA0" w14:textId="77777777" w:rsidR="00B30291" w:rsidRPr="000267D2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0267D2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0267D2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0267D2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47944991" w14:textId="77777777" w:rsidR="007D4A0A" w:rsidRPr="000267D2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RPr="000267D2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Pr="000267D2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0267D2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7D4A0A" w:rsidRPr="000267D2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0267D2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0267D2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0267D2" w:rsidRDefault="00FF1715">
      <w:pPr>
        <w:rPr>
          <w:rFonts w:ascii="Times New Roman" w:hAnsi="Times New Roman" w:cs="Times New Roman"/>
        </w:rPr>
      </w:pPr>
    </w:p>
    <w:sectPr w:rsidR="00FF1715" w:rsidRPr="000267D2" w:rsidSect="00AC6C1F">
      <w:headerReference w:type="default" r:id="rId12"/>
      <w:footerReference w:type="default" r:id="rId13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3C077B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3C077B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3C077B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0D0AE2BC" w:rsidR="003C077B" w:rsidRPr="00B53BB7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B53BB7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B53BB7">
          <w:rPr>
            <w:i w:val="0"/>
            <w:sz w:val="12"/>
            <w:szCs w:val="12"/>
            <w:lang w:val="ru-RU"/>
          </w:rPr>
          <w:t xml:space="preserve"> записка № ПЗН-74615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B53BB7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B53BB7">
          <w:rPr>
            <w:i w:val="0"/>
            <w:sz w:val="12"/>
            <w:szCs w:val="12"/>
            <w:lang w:val="ru-RU"/>
          </w:rPr>
          <w:t xml:space="preserve"> </w:t>
        </w:r>
        <w:r w:rsidR="00855E11" w:rsidRPr="00B53BB7">
          <w:rPr>
            <w:i w:val="0"/>
            <w:sz w:val="12"/>
            <w:szCs w:val="12"/>
            <w:lang w:val="ru-RU"/>
          </w:rPr>
          <w:t>05.12.2024</w:t>
        </w:r>
        <w:r w:rsidR="0012494D" w:rsidRPr="00B53BB7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796ACE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796ACE">
          <w:rPr>
            <w:i w:val="0"/>
            <w:sz w:val="12"/>
            <w:szCs w:val="12"/>
            <w:lang w:val="ru-RU"/>
          </w:rPr>
          <w:t xml:space="preserve"> </w:t>
        </w:r>
        <w:r w:rsidR="0012494D" w:rsidRPr="00B53BB7">
          <w:rPr>
            <w:i w:val="0"/>
            <w:sz w:val="12"/>
            <w:szCs w:val="12"/>
            <w:lang w:val="ru-RU"/>
          </w:rPr>
          <w:t>243585323</w:t>
        </w:r>
      </w:p>
      <w:p w14:paraId="3386C57A" w14:textId="557EC9B1" w:rsidR="003C077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E43AB" w:rsidRPr="00EE43A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3C077B" w:rsidRDefault="003C077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267D2"/>
    <w:rsid w:val="00037BE6"/>
    <w:rsid w:val="0012494D"/>
    <w:rsid w:val="001675FB"/>
    <w:rsid w:val="00173F07"/>
    <w:rsid w:val="00174E19"/>
    <w:rsid w:val="00193511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077B"/>
    <w:rsid w:val="003C3E66"/>
    <w:rsid w:val="00441BDC"/>
    <w:rsid w:val="00452D5A"/>
    <w:rsid w:val="00463B38"/>
    <w:rsid w:val="00495A67"/>
    <w:rsid w:val="004B6FBA"/>
    <w:rsid w:val="0050652B"/>
    <w:rsid w:val="005740F1"/>
    <w:rsid w:val="00581A44"/>
    <w:rsid w:val="005C003C"/>
    <w:rsid w:val="005D5C2D"/>
    <w:rsid w:val="005E2EFF"/>
    <w:rsid w:val="0065190A"/>
    <w:rsid w:val="006A34C6"/>
    <w:rsid w:val="00701962"/>
    <w:rsid w:val="007033CD"/>
    <w:rsid w:val="00706695"/>
    <w:rsid w:val="00725C6A"/>
    <w:rsid w:val="007312B1"/>
    <w:rsid w:val="007935D7"/>
    <w:rsid w:val="00796ACE"/>
    <w:rsid w:val="007C0899"/>
    <w:rsid w:val="007D4A0A"/>
    <w:rsid w:val="007E3A33"/>
    <w:rsid w:val="007F05B6"/>
    <w:rsid w:val="007F1356"/>
    <w:rsid w:val="00820317"/>
    <w:rsid w:val="00855E11"/>
    <w:rsid w:val="008B5CF1"/>
    <w:rsid w:val="0094351B"/>
    <w:rsid w:val="0098267F"/>
    <w:rsid w:val="00A03734"/>
    <w:rsid w:val="00A1045E"/>
    <w:rsid w:val="00A214DC"/>
    <w:rsid w:val="00A254B4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53BB7"/>
    <w:rsid w:val="00B84B97"/>
    <w:rsid w:val="00B96FCD"/>
    <w:rsid w:val="00BB5594"/>
    <w:rsid w:val="00BF12A7"/>
    <w:rsid w:val="00C04B24"/>
    <w:rsid w:val="00C20204"/>
    <w:rsid w:val="00C5746C"/>
    <w:rsid w:val="00C70FE7"/>
    <w:rsid w:val="00C83CA6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452B6"/>
    <w:rsid w:val="00E60C6D"/>
    <w:rsid w:val="00E90C7D"/>
    <w:rsid w:val="00E92EA7"/>
    <w:rsid w:val="00EC641A"/>
    <w:rsid w:val="00EE43AB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B53BB7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B53B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B5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ana.karnaushenko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228831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60509-68DA-49A8-91AC-8E5E169C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7399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Карнаушенко Оксана Олександрівна</cp:lastModifiedBy>
  <cp:revision>9</cp:revision>
  <cp:lastPrinted>2024-12-09T14:00:00Z</cp:lastPrinted>
  <dcterms:created xsi:type="dcterms:W3CDTF">2024-12-09T11:23:00Z</dcterms:created>
  <dcterms:modified xsi:type="dcterms:W3CDTF">2024-12-13T09:35:00Z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