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45E385" w14:textId="77777777" w:rsidR="00B51FA5" w:rsidRPr="00EF4B08" w:rsidRDefault="00B51FA5" w:rsidP="00553E8C">
      <w:pPr>
        <w:pStyle w:val="a4"/>
        <w:shd w:val="clear" w:color="auto" w:fill="auto"/>
        <w:jc w:val="center"/>
        <w:rPr>
          <w:b/>
          <w:bCs/>
          <w:sz w:val="36"/>
          <w:szCs w:val="36"/>
        </w:rPr>
      </w:pPr>
    </w:p>
    <w:p w14:paraId="53E72A87" w14:textId="7BBEFEE7" w:rsidR="008A338E" w:rsidRPr="00037B84" w:rsidRDefault="00D40637" w:rsidP="00553E8C">
      <w:pPr>
        <w:pStyle w:val="a4"/>
        <w:shd w:val="clear" w:color="auto" w:fill="auto"/>
        <w:jc w:val="center"/>
        <w:rPr>
          <w:sz w:val="36"/>
          <w:szCs w:val="36"/>
        </w:rPr>
      </w:pPr>
      <w:r w:rsidRPr="00037B84">
        <w:rPr>
          <w:noProof/>
          <w:sz w:val="36"/>
          <w:szCs w:val="36"/>
          <w:lang w:val="ru-RU" w:eastAsia="ru-RU" w:bidi="ar-SA"/>
        </w:rPr>
        <mc:AlternateContent>
          <mc:Choice Requires="wps">
            <w:drawing>
              <wp:anchor distT="133985" distB="391160" distL="274955" distR="302895" simplePos="0" relativeHeight="125829380" behindDoc="0" locked="0" layoutInCell="1" allowOverlap="1" wp14:anchorId="4590AD9A" wp14:editId="5A60C6EF">
                <wp:simplePos x="0" y="0"/>
                <wp:positionH relativeFrom="page">
                  <wp:posOffset>5749925</wp:posOffset>
                </wp:positionH>
                <wp:positionV relativeFrom="paragraph">
                  <wp:posOffset>20320</wp:posOffset>
                </wp:positionV>
                <wp:extent cx="1308100" cy="307975"/>
                <wp:effectExtent l="0" t="0" r="0" b="0"/>
                <wp:wrapSquare wrapText="bothSides"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0" cy="3079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E9D2FDB" w14:textId="77777777" w:rsidR="009674CE" w:rsidRDefault="009674CE" w:rsidP="005156AF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До справи</w:t>
                            </w:r>
                          </w:p>
                          <w:p w14:paraId="6F41EFD9" w14:textId="543EA2D2" w:rsidR="009674CE" w:rsidRPr="005156AF" w:rsidRDefault="009674CE" w:rsidP="005156AF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156A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№ </w:t>
                            </w:r>
                            <w:r w:rsidRPr="00C55118">
                              <w:rPr>
                                <w:b/>
                                <w:sz w:val="24"/>
                                <w:szCs w:val="24"/>
                              </w:rPr>
                              <w:t>654180590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90AD9A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left:0;text-align:left;margin-left:452.75pt;margin-top:1.6pt;width:103pt;height:24.25pt;z-index:125829380;visibility:visible;mso-wrap-style:square;mso-width-percent:0;mso-height-percent:0;mso-wrap-distance-left:21.65pt;mso-wrap-distance-top:10.55pt;mso-wrap-distance-right:23.85pt;mso-wrap-distance-bottom:30.8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" filled="f" stroked="f">
                <v:textbox inset="0,0,0,0">
                  <w:txbxContent>
                    <w:p w14:paraId="7E9D2FDB" w14:textId="77777777" w:rsidR="009674CE" w:rsidRDefault="009674CE" w:rsidP="005156AF">
                      <w:pPr>
                        <w:pStyle w:val="a4"/>
                        <w:shd w:val="clear" w:color="auto" w:fill="auto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5156AF">
                        <w:rPr>
                          <w:bCs/>
                          <w:sz w:val="14"/>
                          <w:szCs w:val="14"/>
                        </w:rPr>
                        <w:t>До справи</w:t>
                      </w:r>
                    </w:p>
                    <w:p w14:paraId="6F41EFD9" w14:textId="543EA2D2" w:rsidR="009674CE" w:rsidRPr="005156AF" w:rsidRDefault="009674CE" w:rsidP="005156AF">
                      <w:pPr>
                        <w:pStyle w:val="a4"/>
                        <w:shd w:val="clear" w:color="auto" w:fill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5156AF">
                        <w:rPr>
                          <w:b/>
                          <w:bCs/>
                          <w:sz w:val="24"/>
                          <w:szCs w:val="24"/>
                        </w:rPr>
                        <w:t xml:space="preserve">№ </w:t>
                      </w:r>
                      <w:r w:rsidRPr="00C55118">
                        <w:rPr>
                          <w:b/>
                          <w:sz w:val="24"/>
                          <w:szCs w:val="24"/>
                        </w:rPr>
                        <w:t>654180590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7B72F8" w:rsidRPr="00037B84">
        <w:rPr>
          <w:b/>
          <w:bCs/>
          <w:sz w:val="36"/>
          <w:szCs w:val="36"/>
        </w:rPr>
        <w:t>ПОЯСНЮВАЛЬНА ЗАПИСКА</w:t>
      </w:r>
    </w:p>
    <w:p w14:paraId="665764F7" w14:textId="0FEEA60F" w:rsidR="008A338E" w:rsidRPr="00553E8C" w:rsidRDefault="00B34649" w:rsidP="00037B84">
      <w:pPr>
        <w:pStyle w:val="1"/>
        <w:shd w:val="clear" w:color="auto" w:fill="auto"/>
        <w:jc w:val="center"/>
        <w:rPr>
          <w:sz w:val="24"/>
          <w:szCs w:val="24"/>
        </w:rPr>
      </w:pPr>
      <w:r>
        <w:rPr>
          <w:noProof/>
          <w:lang w:val="ru-RU" w:eastAsia="ru-RU" w:bidi="ar-SA"/>
        </w:rPr>
        <w:drawing>
          <wp:anchor distT="0" distB="0" distL="114300" distR="114300" simplePos="0" relativeHeight="251659776" behindDoc="1" locked="0" layoutInCell="1" allowOverlap="1" wp14:anchorId="31B7A69A" wp14:editId="636E4E28">
            <wp:simplePos x="0" y="0"/>
            <wp:positionH relativeFrom="column">
              <wp:posOffset>4888865</wp:posOffset>
            </wp:positionH>
            <wp:positionV relativeFrom="paragraph">
              <wp:posOffset>62865</wp:posOffset>
            </wp:positionV>
            <wp:extent cx="828675" cy="781050"/>
            <wp:effectExtent l="0" t="0" r="9525" b="0"/>
            <wp:wrapNone/>
            <wp:docPr id="1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B72F8" w:rsidRPr="00553E8C">
        <w:rPr>
          <w:b/>
          <w:bCs/>
          <w:i w:val="0"/>
          <w:iCs w:val="0"/>
          <w:sz w:val="24"/>
          <w:szCs w:val="24"/>
        </w:rPr>
        <w:t xml:space="preserve">№ </w:t>
      </w:r>
      <w:r w:rsidR="00045F3B">
        <w:rPr>
          <w:b/>
          <w:bCs/>
          <w:i w:val="0"/>
          <w:iCs w:val="0"/>
          <w:sz w:val="24"/>
          <w:szCs w:val="24"/>
        </w:rPr>
        <w:t>ПЗ</w:t>
      </w:r>
      <w:r w:rsidR="00B87AD3">
        <w:rPr>
          <w:b/>
          <w:bCs/>
          <w:i w:val="0"/>
          <w:iCs w:val="0"/>
          <w:sz w:val="24"/>
          <w:szCs w:val="24"/>
        </w:rPr>
        <w:t>Н</w:t>
      </w:r>
      <w:r w:rsidR="00C55118" w:rsidRPr="00276AB2">
        <w:rPr>
          <w:b/>
          <w:bCs/>
          <w:sz w:val="24"/>
          <w:szCs w:val="24"/>
          <w:lang w:val="ru-RU"/>
        </w:rPr>
        <w:t>-27247</w:t>
      </w:r>
      <w:r w:rsidR="007B72F8" w:rsidRPr="00553E8C">
        <w:rPr>
          <w:b/>
          <w:bCs/>
          <w:i w:val="0"/>
          <w:iCs w:val="0"/>
          <w:sz w:val="24"/>
          <w:szCs w:val="24"/>
        </w:rPr>
        <w:t xml:space="preserve"> від </w:t>
      </w:r>
      <w:r w:rsidR="007B50A4">
        <w:rPr>
          <w:b/>
          <w:bCs/>
          <w:sz w:val="24"/>
          <w:szCs w:val="24"/>
          <w:lang w:val="ru-RU"/>
        </w:rPr>
        <w:t>22.02.2022</w:t>
      </w:r>
    </w:p>
    <w:p w14:paraId="41C95576" w14:textId="47DE295C" w:rsidR="008A338E" w:rsidRPr="00553E8C" w:rsidRDefault="00A71A8F" w:rsidP="00FB754A">
      <w:pPr>
        <w:pStyle w:val="1"/>
        <w:shd w:val="clear" w:color="auto" w:fill="auto"/>
        <w:ind w:right="1704"/>
        <w:jc w:val="center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до </w:t>
      </w:r>
      <w:proofErr w:type="spellStart"/>
      <w:r>
        <w:rPr>
          <w:i w:val="0"/>
          <w:sz w:val="24"/>
          <w:szCs w:val="24"/>
        </w:rPr>
        <w:t>проє</w:t>
      </w:r>
      <w:r w:rsidR="003E1B2C" w:rsidRPr="00553E8C">
        <w:rPr>
          <w:i w:val="0"/>
          <w:sz w:val="24"/>
          <w:szCs w:val="24"/>
        </w:rPr>
        <w:t>кту</w:t>
      </w:r>
      <w:proofErr w:type="spellEnd"/>
      <w:r w:rsidR="003E1B2C" w:rsidRPr="00553E8C">
        <w:rPr>
          <w:i w:val="0"/>
          <w:sz w:val="24"/>
          <w:szCs w:val="24"/>
        </w:rPr>
        <w:t xml:space="preserve"> </w:t>
      </w:r>
      <w:r w:rsidR="00FB754A" w:rsidRPr="00553E8C">
        <w:rPr>
          <w:i w:val="0"/>
          <w:sz w:val="24"/>
          <w:szCs w:val="24"/>
        </w:rPr>
        <w:t>рішення</w:t>
      </w:r>
      <w:r w:rsidR="003E1B2C" w:rsidRPr="00553E8C">
        <w:rPr>
          <w:i w:val="0"/>
          <w:sz w:val="24"/>
          <w:szCs w:val="24"/>
        </w:rPr>
        <w:t xml:space="preserve"> Київської міської</w:t>
      </w:r>
      <w:r w:rsidR="00FB754A" w:rsidRPr="00553E8C">
        <w:rPr>
          <w:i w:val="0"/>
          <w:sz w:val="24"/>
          <w:szCs w:val="24"/>
        </w:rPr>
        <w:t xml:space="preserve"> </w:t>
      </w:r>
      <w:r w:rsidR="003E1B2C" w:rsidRPr="00553E8C">
        <w:rPr>
          <w:i w:val="0"/>
          <w:sz w:val="24"/>
          <w:szCs w:val="24"/>
        </w:rPr>
        <w:t>ради:</w:t>
      </w:r>
    </w:p>
    <w:p w14:paraId="45251460" w14:textId="33A92093" w:rsidR="00343979" w:rsidRPr="00694D51" w:rsidRDefault="009674CE" w:rsidP="00553E8C">
      <w:pPr>
        <w:pStyle w:val="a4"/>
        <w:shd w:val="clear" w:color="auto" w:fill="auto"/>
        <w:spacing w:after="140" w:line="266" w:lineRule="auto"/>
        <w:ind w:right="2456"/>
        <w:jc w:val="center"/>
        <w:rPr>
          <w:b/>
          <w:i/>
          <w:sz w:val="24"/>
          <w:szCs w:val="24"/>
        </w:rPr>
      </w:pPr>
      <w:r w:rsidRPr="00694D51">
        <w:rPr>
          <w:b/>
          <w:i/>
          <w:sz w:val="24"/>
          <w:szCs w:val="24"/>
        </w:rPr>
        <w:t xml:space="preserve">Про </w:t>
      </w:r>
      <w:r w:rsidR="000B1E6A">
        <w:rPr>
          <w:b/>
          <w:i/>
          <w:sz w:val="24"/>
          <w:szCs w:val="24"/>
        </w:rPr>
        <w:t xml:space="preserve">поновлення </w:t>
      </w:r>
      <w:proofErr w:type="spellStart"/>
      <w:r w:rsidR="00276AB2" w:rsidRPr="00276AB2">
        <w:rPr>
          <w:b/>
          <w:i/>
          <w:color w:val="auto"/>
          <w:sz w:val="24"/>
          <w:szCs w:val="24"/>
          <w:lang w:val="ru-RU" w:bidi="ar-SA"/>
        </w:rPr>
        <w:t>товариству</w:t>
      </w:r>
      <w:proofErr w:type="spellEnd"/>
      <w:r w:rsidR="00276AB2" w:rsidRPr="00276AB2">
        <w:rPr>
          <w:b/>
          <w:i/>
          <w:color w:val="auto"/>
          <w:sz w:val="24"/>
          <w:szCs w:val="24"/>
          <w:lang w:val="ru-RU" w:bidi="ar-SA"/>
        </w:rPr>
        <w:t xml:space="preserve"> з </w:t>
      </w:r>
      <w:proofErr w:type="spellStart"/>
      <w:r w:rsidR="00276AB2" w:rsidRPr="00276AB2">
        <w:rPr>
          <w:b/>
          <w:i/>
          <w:color w:val="auto"/>
          <w:sz w:val="24"/>
          <w:szCs w:val="24"/>
          <w:lang w:val="ru-RU" w:bidi="ar-SA"/>
        </w:rPr>
        <w:t>обмеженою</w:t>
      </w:r>
      <w:proofErr w:type="spellEnd"/>
      <w:r w:rsidR="00276AB2" w:rsidRPr="00276AB2">
        <w:rPr>
          <w:b/>
          <w:i/>
          <w:color w:val="auto"/>
          <w:sz w:val="24"/>
          <w:szCs w:val="24"/>
          <w:lang w:val="ru-RU" w:bidi="ar-SA"/>
        </w:rPr>
        <w:t xml:space="preserve"> </w:t>
      </w:r>
      <w:proofErr w:type="spellStart"/>
      <w:r w:rsidR="00276AB2" w:rsidRPr="00276AB2">
        <w:rPr>
          <w:b/>
          <w:i/>
          <w:color w:val="auto"/>
          <w:sz w:val="24"/>
          <w:szCs w:val="24"/>
          <w:lang w:val="ru-RU" w:bidi="ar-SA"/>
        </w:rPr>
        <w:t>відповідальністю</w:t>
      </w:r>
      <w:proofErr w:type="spellEnd"/>
      <w:r w:rsidR="000B1E6A" w:rsidRPr="00276AB2">
        <w:rPr>
          <w:b/>
          <w:i/>
          <w:color w:val="auto"/>
          <w:sz w:val="24"/>
          <w:szCs w:val="24"/>
          <w:lang w:val="ru-RU" w:bidi="ar-SA"/>
        </w:rPr>
        <w:t xml:space="preserve"> «ПІДПРИЄМСТВО «КИЇВ»</w:t>
      </w:r>
      <w:r w:rsidR="000B1E6A" w:rsidRPr="000B1E6A">
        <w:rPr>
          <w:color w:val="auto"/>
          <w:sz w:val="20"/>
          <w:szCs w:val="20"/>
          <w:lang w:bidi="ar-SA"/>
        </w:rPr>
        <w:t xml:space="preserve"> </w:t>
      </w:r>
      <w:r w:rsidRPr="00694D51">
        <w:rPr>
          <w:b/>
          <w:i/>
          <w:sz w:val="24"/>
          <w:szCs w:val="24"/>
        </w:rPr>
        <w:t>договору оренди</w:t>
      </w:r>
      <w:r w:rsidR="000B1E6A" w:rsidRPr="000B1E6A">
        <w:rPr>
          <w:b/>
          <w:i/>
          <w:sz w:val="24"/>
          <w:szCs w:val="24"/>
        </w:rPr>
        <w:t xml:space="preserve"> земельної ділянки</w:t>
      </w:r>
      <w:r w:rsidR="00276AB2">
        <w:rPr>
          <w:b/>
          <w:i/>
          <w:sz w:val="24"/>
          <w:szCs w:val="24"/>
        </w:rPr>
        <w:t xml:space="preserve">                </w:t>
      </w:r>
      <w:r w:rsidRPr="000B1E6A">
        <w:rPr>
          <w:b/>
          <w:i/>
          <w:sz w:val="24"/>
          <w:szCs w:val="24"/>
        </w:rPr>
        <w:t xml:space="preserve"> </w:t>
      </w:r>
      <w:r w:rsidR="00B064DC">
        <w:rPr>
          <w:b/>
          <w:i/>
          <w:sz w:val="24"/>
          <w:szCs w:val="24"/>
        </w:rPr>
        <w:t xml:space="preserve">від </w:t>
      </w:r>
      <w:r w:rsidR="00531BB2" w:rsidRPr="00B2685F">
        <w:rPr>
          <w:b/>
          <w:i/>
          <w:iCs/>
          <w:sz w:val="24"/>
          <w:szCs w:val="24"/>
        </w:rPr>
        <w:t>25 грудня 2007 року № 82-6-00468</w:t>
      </w:r>
      <w:r w:rsidR="00276AB2">
        <w:rPr>
          <w:b/>
          <w:i/>
          <w:iCs/>
          <w:sz w:val="24"/>
          <w:szCs w:val="24"/>
        </w:rPr>
        <w:t xml:space="preserve"> (зі змінами)</w:t>
      </w:r>
      <w:r w:rsidRPr="00B2685F">
        <w:rPr>
          <w:b/>
          <w:i/>
          <w:iCs/>
          <w:sz w:val="24"/>
          <w:szCs w:val="24"/>
        </w:rPr>
        <w:t xml:space="preserve"> </w:t>
      </w:r>
    </w:p>
    <w:p w14:paraId="04A53D07" w14:textId="11025959" w:rsidR="00694D51" w:rsidRPr="00FC32B6" w:rsidRDefault="007B72F8" w:rsidP="00FC32B6">
      <w:pPr>
        <w:pStyle w:val="a7"/>
        <w:numPr>
          <w:ilvl w:val="0"/>
          <w:numId w:val="1"/>
        </w:numPr>
        <w:shd w:val="clear" w:color="auto" w:fill="auto"/>
        <w:rPr>
          <w:sz w:val="24"/>
          <w:szCs w:val="24"/>
        </w:rPr>
      </w:pPr>
      <w:r w:rsidRPr="00037B84">
        <w:rPr>
          <w:sz w:val="24"/>
          <w:szCs w:val="24"/>
        </w:rPr>
        <w:t>Юридична особа:</w:t>
      </w:r>
    </w:p>
    <w:tbl>
      <w:tblPr>
        <w:tblStyle w:val="a8"/>
        <w:tblW w:w="9639" w:type="dxa"/>
        <w:tblInd w:w="-5" w:type="dxa"/>
        <w:tblLook w:val="04A0" w:firstRow="1" w:lastRow="0" w:firstColumn="1" w:lastColumn="0" w:noHBand="0" w:noVBand="1"/>
      </w:tblPr>
      <w:tblGrid>
        <w:gridCol w:w="2977"/>
        <w:gridCol w:w="6662"/>
      </w:tblGrid>
      <w:tr w:rsidR="00E94376" w:rsidRPr="00037B84" w14:paraId="756D097C" w14:textId="77777777" w:rsidTr="00E7338E">
        <w:trPr>
          <w:cantSplit/>
          <w:trHeight w:val="572"/>
        </w:trPr>
        <w:tc>
          <w:tcPr>
            <w:tcW w:w="2977" w:type="dxa"/>
          </w:tcPr>
          <w:p w14:paraId="5ABA7EA4" w14:textId="77777777" w:rsidR="00E94376" w:rsidRPr="00056A2A" w:rsidRDefault="00E94376" w:rsidP="00430CA4">
            <w:pPr>
              <w:pStyle w:val="a7"/>
              <w:shd w:val="clear" w:color="auto" w:fill="auto"/>
              <w:ind w:hanging="105"/>
              <w:rPr>
                <w:b w:val="0"/>
                <w:i/>
                <w:sz w:val="24"/>
                <w:szCs w:val="24"/>
              </w:rPr>
            </w:pPr>
            <w:r w:rsidRPr="00056A2A">
              <w:rPr>
                <w:b w:val="0"/>
                <w:i/>
                <w:sz w:val="24"/>
                <w:szCs w:val="24"/>
              </w:rPr>
              <w:t>Назва</w:t>
            </w:r>
            <w:r w:rsidRPr="00056A2A">
              <w:rPr>
                <w:b w:val="0"/>
                <w:i/>
                <w:sz w:val="24"/>
                <w:szCs w:val="24"/>
              </w:rPr>
              <w:tab/>
            </w:r>
          </w:p>
        </w:tc>
        <w:tc>
          <w:tcPr>
            <w:tcW w:w="6662" w:type="dxa"/>
          </w:tcPr>
          <w:p w14:paraId="3F99415B" w14:textId="4FFB99AD" w:rsidR="00E94376" w:rsidRPr="000B1E6A" w:rsidRDefault="00276AB2" w:rsidP="00276AB2">
            <w:pPr>
              <w:pStyle w:val="a7"/>
              <w:shd w:val="clear" w:color="auto" w:fill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</w:t>
            </w:r>
            <w:r w:rsidRPr="00E14097">
              <w:rPr>
                <w:i/>
                <w:sz w:val="24"/>
                <w:szCs w:val="24"/>
              </w:rPr>
              <w:t xml:space="preserve">овариство з обмеженою відповідальністю </w:t>
            </w:r>
            <w:r w:rsidR="00C55118" w:rsidRPr="00E14097">
              <w:rPr>
                <w:i/>
                <w:sz w:val="24"/>
                <w:szCs w:val="24"/>
              </w:rPr>
              <w:t>«ПІДПРИЄМСТВО «КИЇВ»</w:t>
            </w:r>
            <w:r w:rsidR="000B1E6A">
              <w:rPr>
                <w:i/>
                <w:sz w:val="24"/>
                <w:szCs w:val="24"/>
              </w:rPr>
              <w:t xml:space="preserve"> (</w:t>
            </w:r>
            <w:r w:rsidR="00FF0A55" w:rsidRPr="00276AB2">
              <w:rPr>
                <w:i/>
                <w:sz w:val="24"/>
                <w:szCs w:val="24"/>
              </w:rPr>
              <w:t>ЄДРПОУ</w:t>
            </w:r>
            <w:r w:rsidR="002B5778" w:rsidRPr="00276AB2">
              <w:rPr>
                <w:i/>
                <w:sz w:val="24"/>
                <w:szCs w:val="24"/>
              </w:rPr>
              <w:t xml:space="preserve"> </w:t>
            </w:r>
            <w:r w:rsidR="000B1E6A" w:rsidRPr="00276AB2">
              <w:rPr>
                <w:i/>
                <w:color w:val="auto"/>
                <w:sz w:val="24"/>
                <w:szCs w:val="24"/>
                <w:lang w:bidi="ar-SA"/>
              </w:rPr>
              <w:t>00308146)</w:t>
            </w:r>
          </w:p>
        </w:tc>
      </w:tr>
      <w:tr w:rsidR="00E94376" w:rsidRPr="00037B84" w14:paraId="34CD5485" w14:textId="77777777" w:rsidTr="00430CA4">
        <w:trPr>
          <w:cantSplit/>
          <w:trHeight w:val="974"/>
        </w:trPr>
        <w:tc>
          <w:tcPr>
            <w:tcW w:w="2977" w:type="dxa"/>
          </w:tcPr>
          <w:p w14:paraId="7311DA8C" w14:textId="77777777" w:rsidR="00E94376" w:rsidRPr="00056A2A" w:rsidRDefault="00E94376" w:rsidP="00430CA4">
            <w:pPr>
              <w:pStyle w:val="a7"/>
              <w:ind w:hanging="105"/>
              <w:rPr>
                <w:b w:val="0"/>
                <w:i/>
                <w:sz w:val="24"/>
                <w:szCs w:val="24"/>
              </w:rPr>
            </w:pPr>
            <w:r w:rsidRPr="00056A2A">
              <w:rPr>
                <w:b w:val="0"/>
                <w:i/>
                <w:sz w:val="24"/>
                <w:szCs w:val="24"/>
              </w:rPr>
              <w:t>Перелік засновників</w:t>
            </w:r>
          </w:p>
          <w:p w14:paraId="42032946" w14:textId="77777777" w:rsidR="007812BA" w:rsidRDefault="00E94376" w:rsidP="0040429C">
            <w:pPr>
              <w:pStyle w:val="a7"/>
              <w:ind w:left="-105"/>
              <w:rPr>
                <w:b w:val="0"/>
              </w:rPr>
            </w:pPr>
            <w:r w:rsidRPr="00056A2A">
              <w:rPr>
                <w:b w:val="0"/>
                <w:i/>
                <w:sz w:val="24"/>
                <w:szCs w:val="24"/>
              </w:rPr>
              <w:t>(учасників) юридичної особи</w:t>
            </w:r>
            <w:r w:rsidRPr="00037B84">
              <w:rPr>
                <w:b w:val="0"/>
              </w:rPr>
              <w:t>*</w:t>
            </w:r>
          </w:p>
          <w:p w14:paraId="2BD6B0A2" w14:textId="4FC0E394" w:rsidR="00F432AB" w:rsidRPr="000B1E6A" w:rsidRDefault="00F432AB" w:rsidP="0040429C">
            <w:pPr>
              <w:pStyle w:val="a7"/>
              <w:ind w:left="-105"/>
              <w:rPr>
                <w:b w:val="0"/>
                <w:i/>
                <w:sz w:val="24"/>
                <w:szCs w:val="24"/>
              </w:rPr>
            </w:pPr>
            <w:r w:rsidRPr="00056A2A">
              <w:rPr>
                <w:b w:val="0"/>
                <w:i/>
                <w:sz w:val="24"/>
                <w:szCs w:val="24"/>
              </w:rPr>
              <w:t xml:space="preserve">Кінцевий </w:t>
            </w:r>
            <w:proofErr w:type="spellStart"/>
            <w:r w:rsidRPr="00056A2A">
              <w:rPr>
                <w:b w:val="0"/>
                <w:i/>
                <w:sz w:val="24"/>
                <w:szCs w:val="24"/>
              </w:rPr>
              <w:t>бенефіціарний</w:t>
            </w:r>
            <w:proofErr w:type="spellEnd"/>
            <w:r w:rsidRPr="00056A2A">
              <w:rPr>
                <w:b w:val="0"/>
                <w:i/>
                <w:sz w:val="24"/>
                <w:szCs w:val="24"/>
              </w:rPr>
              <w:t xml:space="preserve"> власник (контролер)</w:t>
            </w:r>
            <w:r w:rsidRPr="00037B84">
              <w:rPr>
                <w:b w:val="0"/>
              </w:rPr>
              <w:t>*</w:t>
            </w:r>
          </w:p>
        </w:tc>
        <w:tc>
          <w:tcPr>
            <w:tcW w:w="6662" w:type="dxa"/>
          </w:tcPr>
          <w:p w14:paraId="57B89C22" w14:textId="1F9B710C" w:rsidR="00276AB2" w:rsidRDefault="00276AB2" w:rsidP="00276AB2">
            <w:pPr>
              <w:pStyle w:val="a7"/>
              <w:rPr>
                <w:i/>
                <w:sz w:val="24"/>
                <w:szCs w:val="24"/>
              </w:rPr>
            </w:pPr>
            <w:r w:rsidRPr="00276AB2">
              <w:rPr>
                <w:i/>
                <w:sz w:val="24"/>
                <w:szCs w:val="24"/>
              </w:rPr>
              <w:t>ТОВАРИСТВ</w:t>
            </w:r>
            <w:r>
              <w:rPr>
                <w:i/>
                <w:sz w:val="24"/>
                <w:szCs w:val="24"/>
              </w:rPr>
              <w:t>О З ОБМЕЖЕНОЮ ВІДПОВІДАЛЬНІСТЮ «М.Т.К. КОНСАЛТИНГ»</w:t>
            </w:r>
            <w:r w:rsidRPr="00276AB2">
              <w:rPr>
                <w:i/>
                <w:sz w:val="24"/>
                <w:szCs w:val="24"/>
              </w:rPr>
              <w:t xml:space="preserve">, </w:t>
            </w:r>
          </w:p>
          <w:p w14:paraId="30B73ECB" w14:textId="16F60B61" w:rsidR="00276AB2" w:rsidRDefault="00276AB2" w:rsidP="00276AB2">
            <w:pPr>
              <w:pStyle w:val="a7"/>
              <w:rPr>
                <w:i/>
                <w:sz w:val="24"/>
                <w:szCs w:val="24"/>
              </w:rPr>
            </w:pPr>
            <w:r w:rsidRPr="00276AB2">
              <w:rPr>
                <w:i/>
                <w:sz w:val="24"/>
                <w:szCs w:val="24"/>
              </w:rPr>
              <w:t xml:space="preserve">Код ЄДРПОУ:33939429, Країна </w:t>
            </w:r>
            <w:proofErr w:type="spellStart"/>
            <w:r w:rsidRPr="00276AB2">
              <w:rPr>
                <w:i/>
                <w:sz w:val="24"/>
                <w:szCs w:val="24"/>
              </w:rPr>
              <w:t>резидентства</w:t>
            </w:r>
            <w:proofErr w:type="spellEnd"/>
            <w:r w:rsidRPr="00276AB2">
              <w:rPr>
                <w:i/>
                <w:sz w:val="24"/>
                <w:szCs w:val="24"/>
              </w:rPr>
              <w:t xml:space="preserve">: Україна, Місцезнаходження: Україна, 01015, місто Київ, вулиця Лаврська, будинок 16, </w:t>
            </w:r>
          </w:p>
          <w:p w14:paraId="124457AD" w14:textId="77777777" w:rsidR="00276AB2" w:rsidRDefault="00276AB2" w:rsidP="00276AB2">
            <w:pPr>
              <w:pStyle w:val="a7"/>
              <w:rPr>
                <w:i/>
                <w:sz w:val="24"/>
                <w:szCs w:val="24"/>
              </w:rPr>
            </w:pPr>
            <w:r w:rsidRPr="00276AB2">
              <w:rPr>
                <w:i/>
                <w:sz w:val="24"/>
                <w:szCs w:val="24"/>
              </w:rPr>
              <w:t>Розмір частки засновника (учасника): 10203900,00 ТОВАРИСТВ</w:t>
            </w:r>
            <w:r>
              <w:rPr>
                <w:i/>
                <w:sz w:val="24"/>
                <w:szCs w:val="24"/>
              </w:rPr>
              <w:t>О З ОБМЕЖЕНОЮ ВІДПОВІДАЛЬНІСТЮ «</w:t>
            </w:r>
            <w:r w:rsidRPr="00276AB2">
              <w:rPr>
                <w:i/>
                <w:sz w:val="24"/>
                <w:szCs w:val="24"/>
              </w:rPr>
              <w:t>С</w:t>
            </w:r>
            <w:r>
              <w:rPr>
                <w:i/>
                <w:sz w:val="24"/>
                <w:szCs w:val="24"/>
              </w:rPr>
              <w:t>ТРАТЕДЖІК ІНВЕСТМЕНТ МЕНЕДЖМЕНТ»</w:t>
            </w:r>
            <w:r w:rsidRPr="00276AB2">
              <w:rPr>
                <w:i/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 xml:space="preserve">                                </w:t>
            </w:r>
            <w:r w:rsidRPr="00276AB2">
              <w:rPr>
                <w:i/>
                <w:sz w:val="24"/>
                <w:szCs w:val="24"/>
              </w:rPr>
              <w:t xml:space="preserve">Код ЄДРПОУ:34615686, Країна </w:t>
            </w:r>
            <w:proofErr w:type="spellStart"/>
            <w:r w:rsidRPr="00276AB2">
              <w:rPr>
                <w:i/>
                <w:sz w:val="24"/>
                <w:szCs w:val="24"/>
              </w:rPr>
              <w:t>резидентства</w:t>
            </w:r>
            <w:proofErr w:type="spellEnd"/>
            <w:r w:rsidRPr="00276AB2">
              <w:rPr>
                <w:i/>
                <w:sz w:val="24"/>
                <w:szCs w:val="24"/>
              </w:rPr>
              <w:t xml:space="preserve">: Україна, Місцезнаходження: Україна, 01011, місто Київ, вулиця Лаврська, будинок 16, </w:t>
            </w:r>
          </w:p>
          <w:p w14:paraId="40270DB1" w14:textId="77777777" w:rsidR="00276AB2" w:rsidRDefault="00276AB2" w:rsidP="00276AB2">
            <w:pPr>
              <w:pStyle w:val="a7"/>
              <w:rPr>
                <w:i/>
                <w:sz w:val="24"/>
                <w:szCs w:val="24"/>
              </w:rPr>
            </w:pPr>
            <w:r w:rsidRPr="00276AB2">
              <w:rPr>
                <w:i/>
                <w:sz w:val="24"/>
                <w:szCs w:val="24"/>
              </w:rPr>
              <w:t>Розмір частки засновника (учасника): 787206,59 ТОВАРИСТВ</w:t>
            </w:r>
            <w:r>
              <w:rPr>
                <w:i/>
                <w:sz w:val="24"/>
                <w:szCs w:val="24"/>
              </w:rPr>
              <w:t>О З ОБМЕЖЕНОЮ ВІДПОВІДАЛЬНІСТЮ «НЕРУХОМІСТЬ ТА КАПІТАЛ»</w:t>
            </w:r>
            <w:r w:rsidRPr="00276AB2">
              <w:rPr>
                <w:i/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14:paraId="20CA6756" w14:textId="77777777" w:rsidR="00276AB2" w:rsidRDefault="00276AB2" w:rsidP="00276AB2">
            <w:pPr>
              <w:pStyle w:val="a7"/>
              <w:rPr>
                <w:i/>
                <w:sz w:val="24"/>
                <w:szCs w:val="24"/>
              </w:rPr>
            </w:pPr>
            <w:r w:rsidRPr="00276AB2">
              <w:rPr>
                <w:i/>
                <w:sz w:val="24"/>
                <w:szCs w:val="24"/>
              </w:rPr>
              <w:t xml:space="preserve">Код ЄДРПОУ:33939455, Країна </w:t>
            </w:r>
            <w:proofErr w:type="spellStart"/>
            <w:r w:rsidRPr="00276AB2">
              <w:rPr>
                <w:i/>
                <w:sz w:val="24"/>
                <w:szCs w:val="24"/>
              </w:rPr>
              <w:t>резидентства</w:t>
            </w:r>
            <w:proofErr w:type="spellEnd"/>
            <w:r w:rsidRPr="00276AB2">
              <w:rPr>
                <w:i/>
                <w:sz w:val="24"/>
                <w:szCs w:val="24"/>
              </w:rPr>
              <w:t xml:space="preserve">: Україна, Місцезнаходження: Україна, 01015, місто Київ, вулиця Івана Мазепи, будинок 34, </w:t>
            </w:r>
          </w:p>
          <w:p w14:paraId="0A49F621" w14:textId="75FD486C" w:rsidR="0043155C" w:rsidRDefault="00276AB2" w:rsidP="00276AB2">
            <w:pPr>
              <w:pStyle w:val="a7"/>
              <w:rPr>
                <w:i/>
                <w:sz w:val="24"/>
                <w:szCs w:val="24"/>
              </w:rPr>
            </w:pPr>
            <w:r w:rsidRPr="00276AB2">
              <w:rPr>
                <w:i/>
                <w:sz w:val="24"/>
                <w:szCs w:val="24"/>
              </w:rPr>
              <w:t xml:space="preserve">Розмір частки засновника (учасника): 10203900,00 33939429, БЕСАРАБ ЄВГЕН ОЛЕКСАНДРОВИЧ, 30.06.1973 , </w:t>
            </w:r>
            <w:r>
              <w:rPr>
                <w:i/>
                <w:sz w:val="24"/>
                <w:szCs w:val="24"/>
              </w:rPr>
              <w:t>м. Київ, вулиця Г</w:t>
            </w:r>
            <w:r w:rsidRPr="00276AB2">
              <w:rPr>
                <w:i/>
                <w:sz w:val="24"/>
                <w:szCs w:val="24"/>
              </w:rPr>
              <w:t xml:space="preserve">лібова, 7, </w:t>
            </w:r>
            <w:proofErr w:type="spellStart"/>
            <w:r w:rsidRPr="00276AB2">
              <w:rPr>
                <w:i/>
                <w:sz w:val="24"/>
                <w:szCs w:val="24"/>
              </w:rPr>
              <w:t>кв</w:t>
            </w:r>
            <w:proofErr w:type="spellEnd"/>
            <w:r w:rsidRPr="00276AB2">
              <w:rPr>
                <w:i/>
                <w:sz w:val="24"/>
                <w:szCs w:val="24"/>
              </w:rPr>
              <w:t xml:space="preserve">. 55 </w:t>
            </w:r>
            <w:r w:rsidR="0043155C">
              <w:rPr>
                <w:i/>
                <w:sz w:val="24"/>
                <w:szCs w:val="24"/>
              </w:rPr>
              <w:t xml:space="preserve">– </w:t>
            </w:r>
            <w:r w:rsidRPr="00276AB2">
              <w:rPr>
                <w:i/>
                <w:sz w:val="24"/>
                <w:szCs w:val="24"/>
              </w:rPr>
              <w:t>КІНЦЕВИЙ БЕНЕФІЦІАРНИЙ</w:t>
            </w:r>
            <w:r>
              <w:rPr>
                <w:i/>
                <w:sz w:val="24"/>
                <w:szCs w:val="24"/>
              </w:rPr>
              <w:t xml:space="preserve"> ВЛАСНИК (КОНТРОЛЕР).</w:t>
            </w:r>
          </w:p>
          <w:p w14:paraId="3C1520C7" w14:textId="7027069A" w:rsidR="00276AB2" w:rsidRDefault="00276AB2" w:rsidP="00276AB2">
            <w:pPr>
              <w:pStyle w:val="a7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КОМПАНІЯ «ЕВЕРСТОУН ЛІМІТЕД» («EVERSTONE LIMITED»</w:t>
            </w:r>
            <w:r w:rsidRPr="00276AB2">
              <w:rPr>
                <w:i/>
                <w:sz w:val="24"/>
                <w:szCs w:val="24"/>
              </w:rPr>
              <w:t xml:space="preserve">), </w:t>
            </w:r>
          </w:p>
          <w:p w14:paraId="104422DA" w14:textId="77777777" w:rsidR="00276AB2" w:rsidRDefault="00276AB2" w:rsidP="00276AB2">
            <w:pPr>
              <w:pStyle w:val="a7"/>
              <w:rPr>
                <w:i/>
                <w:sz w:val="24"/>
                <w:szCs w:val="24"/>
              </w:rPr>
            </w:pPr>
            <w:r w:rsidRPr="00276AB2">
              <w:rPr>
                <w:i/>
                <w:sz w:val="24"/>
                <w:szCs w:val="24"/>
              </w:rPr>
              <w:t xml:space="preserve">Країна </w:t>
            </w:r>
            <w:proofErr w:type="spellStart"/>
            <w:r w:rsidRPr="00276AB2">
              <w:rPr>
                <w:i/>
                <w:sz w:val="24"/>
                <w:szCs w:val="24"/>
              </w:rPr>
              <w:t>резидентства</w:t>
            </w:r>
            <w:proofErr w:type="spellEnd"/>
            <w:r w:rsidRPr="00276AB2">
              <w:rPr>
                <w:i/>
                <w:sz w:val="24"/>
                <w:szCs w:val="24"/>
              </w:rPr>
              <w:t xml:space="preserve">: </w:t>
            </w:r>
            <w:proofErr w:type="spellStart"/>
            <w:r w:rsidRPr="00276AB2">
              <w:rPr>
                <w:i/>
                <w:sz w:val="24"/>
                <w:szCs w:val="24"/>
              </w:rPr>
              <w:t>Сейшели</w:t>
            </w:r>
            <w:proofErr w:type="spellEnd"/>
            <w:r w:rsidRPr="00276AB2">
              <w:rPr>
                <w:i/>
                <w:sz w:val="24"/>
                <w:szCs w:val="24"/>
              </w:rPr>
              <w:t xml:space="preserve">, Місцезнаходження: </w:t>
            </w:r>
            <w:proofErr w:type="spellStart"/>
            <w:r w:rsidRPr="00276AB2">
              <w:rPr>
                <w:i/>
                <w:sz w:val="24"/>
                <w:szCs w:val="24"/>
              </w:rPr>
              <w:t>Сейшели</w:t>
            </w:r>
            <w:proofErr w:type="spellEnd"/>
            <w:r w:rsidRPr="00276AB2">
              <w:rPr>
                <w:i/>
                <w:sz w:val="24"/>
                <w:szCs w:val="24"/>
              </w:rPr>
              <w:t xml:space="preserve">, Сейшельські острови, місто </w:t>
            </w:r>
            <w:proofErr w:type="spellStart"/>
            <w:r w:rsidRPr="00276AB2">
              <w:rPr>
                <w:i/>
                <w:sz w:val="24"/>
                <w:szCs w:val="24"/>
              </w:rPr>
              <w:t>Мае</w:t>
            </w:r>
            <w:proofErr w:type="spellEnd"/>
            <w:r w:rsidRPr="00276AB2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276AB2">
              <w:rPr>
                <w:i/>
                <w:sz w:val="24"/>
                <w:szCs w:val="24"/>
              </w:rPr>
              <w:t>Іль</w:t>
            </w:r>
            <w:proofErr w:type="spellEnd"/>
            <w:r w:rsidRPr="00276AB2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276AB2">
              <w:rPr>
                <w:i/>
                <w:sz w:val="24"/>
                <w:szCs w:val="24"/>
              </w:rPr>
              <w:t>дю</w:t>
            </w:r>
            <w:proofErr w:type="spellEnd"/>
            <w:r w:rsidRPr="00276AB2">
              <w:rPr>
                <w:i/>
                <w:sz w:val="24"/>
                <w:szCs w:val="24"/>
              </w:rPr>
              <w:t xml:space="preserve"> Пор, </w:t>
            </w:r>
            <w:proofErr w:type="spellStart"/>
            <w:r w:rsidRPr="00276AB2">
              <w:rPr>
                <w:i/>
                <w:sz w:val="24"/>
                <w:szCs w:val="24"/>
              </w:rPr>
              <w:t>Хаус</w:t>
            </w:r>
            <w:proofErr w:type="spellEnd"/>
            <w:r w:rsidRPr="00276AB2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276AB2">
              <w:rPr>
                <w:i/>
                <w:sz w:val="24"/>
                <w:szCs w:val="24"/>
              </w:rPr>
              <w:t>Френсіс</w:t>
            </w:r>
            <w:proofErr w:type="spellEnd"/>
            <w:r w:rsidRPr="00276AB2">
              <w:rPr>
                <w:i/>
                <w:sz w:val="24"/>
                <w:szCs w:val="24"/>
              </w:rPr>
              <w:t xml:space="preserve">, кімната 303, </w:t>
            </w:r>
          </w:p>
          <w:p w14:paraId="255B6180" w14:textId="77777777" w:rsidR="00276AB2" w:rsidRDefault="00276AB2" w:rsidP="00276AB2">
            <w:pPr>
              <w:pStyle w:val="a7"/>
              <w:rPr>
                <w:i/>
                <w:sz w:val="24"/>
                <w:szCs w:val="24"/>
              </w:rPr>
            </w:pPr>
            <w:r w:rsidRPr="00276AB2">
              <w:rPr>
                <w:i/>
                <w:sz w:val="24"/>
                <w:szCs w:val="24"/>
              </w:rPr>
              <w:t xml:space="preserve">Розмір частки засновника (учасника): 48590,00 </w:t>
            </w:r>
          </w:p>
          <w:p w14:paraId="7C1E5140" w14:textId="77777777" w:rsidR="0043155C" w:rsidRDefault="0043155C" w:rsidP="00276AB2">
            <w:pPr>
              <w:pStyle w:val="a7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КОМПАНІЯ «ФРЕМІСІА ТРЕЙДІНГ ЛІМІТЕД»</w:t>
            </w:r>
            <w:r w:rsidR="00276AB2" w:rsidRPr="00276AB2">
              <w:rPr>
                <w:i/>
                <w:sz w:val="24"/>
                <w:szCs w:val="24"/>
              </w:rPr>
              <w:t xml:space="preserve">, КІНЦЕВИЙ БЕНЕФІЦІАРНИЙ ВЛАСНИК (КОНТРОЛЕР)-МАРКОВ МАКСИМ ОЛЕКСАНДРОВИЧ 9650, </w:t>
            </w:r>
            <w:r w:rsidRPr="00276AB2">
              <w:rPr>
                <w:i/>
                <w:sz w:val="24"/>
                <w:szCs w:val="24"/>
              </w:rPr>
              <w:t xml:space="preserve">м. </w:t>
            </w:r>
            <w:proofErr w:type="spellStart"/>
            <w:r w:rsidRPr="00276AB2">
              <w:rPr>
                <w:i/>
                <w:sz w:val="24"/>
                <w:szCs w:val="24"/>
              </w:rPr>
              <w:t>Каварна</w:t>
            </w:r>
            <w:proofErr w:type="spellEnd"/>
            <w:r w:rsidR="00276AB2" w:rsidRPr="00276AB2">
              <w:rPr>
                <w:i/>
                <w:sz w:val="24"/>
                <w:szCs w:val="24"/>
              </w:rPr>
              <w:t xml:space="preserve">, </w:t>
            </w:r>
            <w:r w:rsidRPr="00276AB2">
              <w:rPr>
                <w:i/>
                <w:sz w:val="24"/>
                <w:szCs w:val="24"/>
              </w:rPr>
              <w:t>вул</w:t>
            </w:r>
            <w:r w:rsidR="00276AB2" w:rsidRPr="00276AB2">
              <w:rPr>
                <w:i/>
                <w:sz w:val="24"/>
                <w:szCs w:val="24"/>
              </w:rPr>
              <w:t xml:space="preserve">. </w:t>
            </w:r>
            <w:proofErr w:type="spellStart"/>
            <w:r w:rsidRPr="00276AB2">
              <w:rPr>
                <w:i/>
                <w:sz w:val="24"/>
                <w:szCs w:val="24"/>
              </w:rPr>
              <w:t>Простор</w:t>
            </w:r>
            <w:proofErr w:type="spellEnd"/>
            <w:r w:rsidR="00276AB2" w:rsidRPr="00276AB2">
              <w:rPr>
                <w:i/>
                <w:sz w:val="24"/>
                <w:szCs w:val="24"/>
              </w:rPr>
              <w:t xml:space="preserve">, </w:t>
            </w:r>
            <w:r w:rsidRPr="00276AB2">
              <w:rPr>
                <w:i/>
                <w:sz w:val="24"/>
                <w:szCs w:val="24"/>
              </w:rPr>
              <w:t>буд</w:t>
            </w:r>
            <w:r w:rsidR="00276AB2" w:rsidRPr="00276AB2">
              <w:rPr>
                <w:i/>
                <w:sz w:val="24"/>
                <w:szCs w:val="24"/>
              </w:rPr>
              <w:t xml:space="preserve">.19, </w:t>
            </w:r>
            <w:proofErr w:type="spellStart"/>
            <w:r w:rsidRPr="00276AB2">
              <w:rPr>
                <w:i/>
                <w:sz w:val="24"/>
                <w:szCs w:val="24"/>
              </w:rPr>
              <w:t>кв</w:t>
            </w:r>
            <w:proofErr w:type="spellEnd"/>
            <w:r w:rsidR="00276AB2" w:rsidRPr="00276AB2">
              <w:rPr>
                <w:i/>
                <w:sz w:val="24"/>
                <w:szCs w:val="24"/>
              </w:rPr>
              <w:t xml:space="preserve">. 16, </w:t>
            </w:r>
            <w:r w:rsidRPr="00276AB2">
              <w:rPr>
                <w:i/>
                <w:sz w:val="24"/>
                <w:szCs w:val="24"/>
              </w:rPr>
              <w:t>Республіка</w:t>
            </w:r>
            <w:r w:rsidR="00276AB2" w:rsidRPr="00276AB2">
              <w:rPr>
                <w:i/>
                <w:sz w:val="24"/>
                <w:szCs w:val="24"/>
              </w:rPr>
              <w:t xml:space="preserve"> </w:t>
            </w:r>
            <w:r w:rsidRPr="00276AB2">
              <w:rPr>
                <w:i/>
                <w:sz w:val="24"/>
                <w:szCs w:val="24"/>
              </w:rPr>
              <w:t>Болгарія</w:t>
            </w:r>
            <w:r w:rsidR="00276AB2" w:rsidRPr="00276AB2">
              <w:rPr>
                <w:i/>
                <w:sz w:val="24"/>
                <w:szCs w:val="24"/>
              </w:rPr>
              <w:t xml:space="preserve">. </w:t>
            </w:r>
          </w:p>
          <w:p w14:paraId="78EA6224" w14:textId="77777777" w:rsidR="0043155C" w:rsidRDefault="00276AB2" w:rsidP="00276AB2">
            <w:pPr>
              <w:pStyle w:val="a7"/>
              <w:rPr>
                <w:i/>
                <w:sz w:val="24"/>
                <w:szCs w:val="24"/>
              </w:rPr>
            </w:pPr>
            <w:r w:rsidRPr="00276AB2">
              <w:rPr>
                <w:i/>
                <w:sz w:val="24"/>
                <w:szCs w:val="24"/>
              </w:rPr>
              <w:t>ТОВАРИСТВ</w:t>
            </w:r>
            <w:r w:rsidR="0043155C">
              <w:rPr>
                <w:i/>
                <w:sz w:val="24"/>
                <w:szCs w:val="24"/>
              </w:rPr>
              <w:t>О З ОБМЕЖЕНОЮ ВІДПОВІДАЛЬНІСТЮ «КОМПАНІЯ З УПРАВЛІННЯ АКТИВАМИ «ГЛОБУС ЕССЕТ МЕНЕДЖМЕНТ»</w:t>
            </w:r>
            <w:r w:rsidRPr="00276AB2">
              <w:rPr>
                <w:i/>
                <w:sz w:val="24"/>
                <w:szCs w:val="24"/>
              </w:rPr>
              <w:t xml:space="preserve">, </w:t>
            </w:r>
          </w:p>
          <w:p w14:paraId="03CFEE8C" w14:textId="77777777" w:rsidR="0043155C" w:rsidRDefault="00276AB2" w:rsidP="00276AB2">
            <w:pPr>
              <w:pStyle w:val="a7"/>
              <w:rPr>
                <w:i/>
                <w:sz w:val="24"/>
                <w:szCs w:val="24"/>
              </w:rPr>
            </w:pPr>
            <w:r w:rsidRPr="00276AB2">
              <w:rPr>
                <w:i/>
                <w:sz w:val="24"/>
                <w:szCs w:val="24"/>
              </w:rPr>
              <w:t xml:space="preserve">Код ЄДРПОУ:34241017, Країна </w:t>
            </w:r>
            <w:proofErr w:type="spellStart"/>
            <w:r w:rsidRPr="00276AB2">
              <w:rPr>
                <w:i/>
                <w:sz w:val="24"/>
                <w:szCs w:val="24"/>
              </w:rPr>
              <w:t>резидентства</w:t>
            </w:r>
            <w:proofErr w:type="spellEnd"/>
            <w:r w:rsidRPr="00276AB2">
              <w:rPr>
                <w:i/>
                <w:sz w:val="24"/>
                <w:szCs w:val="24"/>
              </w:rPr>
              <w:t xml:space="preserve">: Україна, Місцезнаходження: Україна, 01015, місто Київ, </w:t>
            </w:r>
            <w:r w:rsidR="0043155C" w:rsidRPr="00276AB2">
              <w:rPr>
                <w:i/>
                <w:sz w:val="24"/>
                <w:szCs w:val="24"/>
              </w:rPr>
              <w:t>вулиця Лаврська</w:t>
            </w:r>
            <w:r w:rsidRPr="00276AB2">
              <w:rPr>
                <w:i/>
                <w:sz w:val="24"/>
                <w:szCs w:val="24"/>
              </w:rPr>
              <w:t xml:space="preserve">, будинок 16, </w:t>
            </w:r>
          </w:p>
          <w:p w14:paraId="1A527A19" w14:textId="77777777" w:rsidR="0043155C" w:rsidRDefault="00276AB2" w:rsidP="00276AB2">
            <w:pPr>
              <w:pStyle w:val="a7"/>
              <w:rPr>
                <w:i/>
                <w:sz w:val="24"/>
                <w:szCs w:val="24"/>
              </w:rPr>
            </w:pPr>
            <w:r w:rsidRPr="00276AB2">
              <w:rPr>
                <w:i/>
                <w:sz w:val="24"/>
                <w:szCs w:val="24"/>
              </w:rPr>
              <w:t>Розмір частки засновника (учасника): 5115,31 ТОВАРИСТВ</w:t>
            </w:r>
            <w:r w:rsidR="0043155C">
              <w:rPr>
                <w:i/>
                <w:sz w:val="24"/>
                <w:szCs w:val="24"/>
              </w:rPr>
              <w:t>О З ОБМЕЖЕНОЮ ВІДПОВІДАЛЬНІСТЮ «СТРАТЕДЖІК ІНВЕСТМЕНТ ХОЛДИНГ»</w:t>
            </w:r>
            <w:r w:rsidRPr="00276AB2">
              <w:rPr>
                <w:i/>
                <w:sz w:val="24"/>
                <w:szCs w:val="24"/>
              </w:rPr>
              <w:t xml:space="preserve">, </w:t>
            </w:r>
          </w:p>
          <w:p w14:paraId="75419B15" w14:textId="77777777" w:rsidR="0043155C" w:rsidRDefault="00276AB2" w:rsidP="00276AB2">
            <w:pPr>
              <w:pStyle w:val="a7"/>
              <w:rPr>
                <w:i/>
                <w:sz w:val="24"/>
                <w:szCs w:val="24"/>
              </w:rPr>
            </w:pPr>
            <w:r w:rsidRPr="00276AB2">
              <w:rPr>
                <w:i/>
                <w:sz w:val="24"/>
                <w:szCs w:val="24"/>
              </w:rPr>
              <w:t xml:space="preserve">Код ЄДРПОУ:44307393, Країна </w:t>
            </w:r>
            <w:proofErr w:type="spellStart"/>
            <w:r w:rsidRPr="00276AB2">
              <w:rPr>
                <w:i/>
                <w:sz w:val="24"/>
                <w:szCs w:val="24"/>
              </w:rPr>
              <w:t>резидентства</w:t>
            </w:r>
            <w:proofErr w:type="spellEnd"/>
            <w:r w:rsidRPr="00276AB2">
              <w:rPr>
                <w:i/>
                <w:sz w:val="24"/>
                <w:szCs w:val="24"/>
              </w:rPr>
              <w:t xml:space="preserve">: Україна, Місцезнаходження: Україна, 01054, місто Київ, </w:t>
            </w:r>
            <w:proofErr w:type="spellStart"/>
            <w:r w:rsidRPr="00276AB2">
              <w:rPr>
                <w:i/>
                <w:sz w:val="24"/>
                <w:szCs w:val="24"/>
              </w:rPr>
              <w:t>вул.Дмитрівська</w:t>
            </w:r>
            <w:proofErr w:type="spellEnd"/>
            <w:r w:rsidRPr="00276AB2">
              <w:rPr>
                <w:i/>
                <w:sz w:val="24"/>
                <w:szCs w:val="24"/>
              </w:rPr>
              <w:t xml:space="preserve"> (Шевченківський р-н), будинок 13, квартира 13,</w:t>
            </w:r>
          </w:p>
          <w:p w14:paraId="6643096C" w14:textId="0E5BDD33" w:rsidR="00E94376" w:rsidRPr="00123E08" w:rsidRDefault="00276AB2" w:rsidP="00276AB2">
            <w:pPr>
              <w:pStyle w:val="a7"/>
              <w:rPr>
                <w:i/>
                <w:sz w:val="24"/>
                <w:szCs w:val="24"/>
              </w:rPr>
            </w:pPr>
            <w:r w:rsidRPr="00276AB2">
              <w:rPr>
                <w:i/>
                <w:sz w:val="24"/>
                <w:szCs w:val="24"/>
              </w:rPr>
              <w:t>Розмір частки засновника (учасника): 27341288,10</w:t>
            </w:r>
          </w:p>
        </w:tc>
      </w:tr>
      <w:tr w:rsidR="00E94376" w:rsidRPr="00037B84" w14:paraId="55A3895A" w14:textId="77777777" w:rsidTr="00430CA4">
        <w:trPr>
          <w:cantSplit/>
          <w:trHeight w:val="381"/>
        </w:trPr>
        <w:tc>
          <w:tcPr>
            <w:tcW w:w="2977" w:type="dxa"/>
          </w:tcPr>
          <w:p w14:paraId="3B07AA8D" w14:textId="77777777" w:rsidR="00E94376" w:rsidRPr="00056A2A" w:rsidRDefault="00E94376" w:rsidP="00430CA4">
            <w:pPr>
              <w:pStyle w:val="a7"/>
              <w:shd w:val="clear" w:color="auto" w:fill="auto"/>
              <w:ind w:hanging="105"/>
              <w:rPr>
                <w:b w:val="0"/>
                <w:i/>
                <w:sz w:val="24"/>
                <w:szCs w:val="24"/>
              </w:rPr>
            </w:pPr>
            <w:r w:rsidRPr="00056A2A">
              <w:rPr>
                <w:b w:val="0"/>
                <w:i/>
                <w:sz w:val="24"/>
                <w:szCs w:val="24"/>
              </w:rPr>
              <w:lastRenderedPageBreak/>
              <w:t>Клопотання</w:t>
            </w:r>
          </w:p>
        </w:tc>
        <w:tc>
          <w:tcPr>
            <w:tcW w:w="6662" w:type="dxa"/>
          </w:tcPr>
          <w:p w14:paraId="3026A563" w14:textId="2EB3B310" w:rsidR="00E94376" w:rsidRPr="00694D51" w:rsidRDefault="00E94376" w:rsidP="00FF0A55">
            <w:pPr>
              <w:pStyle w:val="a4"/>
              <w:shd w:val="clear" w:color="auto" w:fill="auto"/>
              <w:jc w:val="both"/>
              <w:rPr>
                <w:b/>
                <w:sz w:val="24"/>
                <w:szCs w:val="24"/>
              </w:rPr>
            </w:pPr>
            <w:r w:rsidRPr="00694D51">
              <w:rPr>
                <w:b/>
                <w:i/>
                <w:sz w:val="24"/>
                <w:szCs w:val="24"/>
              </w:rPr>
              <w:t>від</w:t>
            </w:r>
            <w:r w:rsidRPr="00694D51">
              <w:rPr>
                <w:b/>
                <w:sz w:val="24"/>
                <w:szCs w:val="24"/>
              </w:rPr>
              <w:t xml:space="preserve"> </w:t>
            </w:r>
            <w:r w:rsidR="001B1510" w:rsidRPr="00C50743">
              <w:rPr>
                <w:b/>
                <w:i/>
                <w:color w:val="auto"/>
                <w:sz w:val="24"/>
                <w:szCs w:val="24"/>
                <w:highlight w:val="white"/>
                <w:lang w:val="en-US" w:bidi="ar-SA"/>
              </w:rPr>
              <w:t>23.07.2021</w:t>
            </w:r>
            <w:r w:rsidR="00905988" w:rsidRPr="00905988">
              <w:rPr>
                <w:b/>
                <w:i/>
                <w:sz w:val="24"/>
                <w:szCs w:val="24"/>
                <w:lang w:val="en-US"/>
              </w:rPr>
              <w:t xml:space="preserve"> </w:t>
            </w:r>
            <w:r w:rsidR="00B34649" w:rsidRPr="00694D51">
              <w:rPr>
                <w:b/>
                <w:bCs/>
                <w:i/>
                <w:sz w:val="24"/>
                <w:szCs w:val="24"/>
              </w:rPr>
              <w:t xml:space="preserve">№ </w:t>
            </w:r>
            <w:r w:rsidR="00B34649" w:rsidRPr="00694D51">
              <w:rPr>
                <w:b/>
                <w:i/>
                <w:sz w:val="24"/>
                <w:szCs w:val="24"/>
              </w:rPr>
              <w:t>654180590</w:t>
            </w:r>
          </w:p>
        </w:tc>
      </w:tr>
    </w:tbl>
    <w:p w14:paraId="0CA06CD8" w14:textId="2CCFB8E7" w:rsidR="008A338E" w:rsidRDefault="008A338E">
      <w:pPr>
        <w:spacing w:line="1" w:lineRule="exact"/>
        <w:rPr>
          <w:rFonts w:ascii="Times New Roman" w:hAnsi="Times New Roman" w:cs="Times New Roman"/>
        </w:rPr>
      </w:pPr>
    </w:p>
    <w:p w14:paraId="37F53D07" w14:textId="5632F77B" w:rsidR="00617D3B" w:rsidRDefault="00617D3B">
      <w:pPr>
        <w:spacing w:line="1" w:lineRule="exact"/>
        <w:rPr>
          <w:rFonts w:ascii="Times New Roman" w:hAnsi="Times New Roman" w:cs="Times New Roman"/>
        </w:rPr>
      </w:pPr>
    </w:p>
    <w:p w14:paraId="12DF27FC" w14:textId="08365006" w:rsidR="00617D3B" w:rsidRDefault="006A19DF" w:rsidP="006A19DF">
      <w:pPr>
        <w:pStyle w:val="a7"/>
        <w:shd w:val="clear" w:color="auto" w:fill="auto"/>
        <w:ind w:left="353" w:hanging="353"/>
        <w:rPr>
          <w:b w:val="0"/>
        </w:rPr>
      </w:pPr>
      <w:r>
        <w:rPr>
          <w:sz w:val="24"/>
          <w:szCs w:val="24"/>
        </w:rPr>
        <w:t>*</w:t>
      </w:r>
      <w:r w:rsidRPr="00037B84">
        <w:rPr>
          <w:b w:val="0"/>
        </w:rPr>
        <w:t>за даними Єдиного державного реєстру юридичних осіб, фізичних осіб- підприємців та громадських формувань</w:t>
      </w:r>
    </w:p>
    <w:p w14:paraId="40DE094B" w14:textId="77777777" w:rsidR="006A19DF" w:rsidRDefault="006A19DF">
      <w:pPr>
        <w:pStyle w:val="a7"/>
        <w:shd w:val="clear" w:color="auto" w:fill="auto"/>
        <w:ind w:left="353"/>
        <w:rPr>
          <w:sz w:val="24"/>
          <w:szCs w:val="24"/>
        </w:rPr>
      </w:pPr>
    </w:p>
    <w:p w14:paraId="017C4029" w14:textId="3CBD2431" w:rsidR="008A338E" w:rsidRPr="00037B84" w:rsidRDefault="007B72F8" w:rsidP="00FB4E7A">
      <w:pPr>
        <w:pStyle w:val="a7"/>
        <w:shd w:val="clear" w:color="auto" w:fill="auto"/>
        <w:ind w:firstLine="426"/>
        <w:rPr>
          <w:sz w:val="24"/>
          <w:szCs w:val="24"/>
        </w:rPr>
      </w:pPr>
      <w:r w:rsidRPr="00037B84">
        <w:rPr>
          <w:sz w:val="24"/>
          <w:szCs w:val="24"/>
        </w:rPr>
        <w:t>2. Відомості про земельну ділянку (</w:t>
      </w:r>
      <w:r w:rsidR="00056A2A">
        <w:rPr>
          <w:sz w:val="24"/>
          <w:szCs w:val="24"/>
        </w:rPr>
        <w:t xml:space="preserve">кадастровий </w:t>
      </w:r>
      <w:r w:rsidRPr="00037B84">
        <w:rPr>
          <w:sz w:val="24"/>
          <w:szCs w:val="24"/>
        </w:rPr>
        <w:t xml:space="preserve">№ </w:t>
      </w:r>
      <w:r w:rsidR="00E71712">
        <w:rPr>
          <w:sz w:val="24"/>
          <w:szCs w:val="24"/>
        </w:rPr>
        <w:t>8000000000:</w:t>
      </w:r>
      <w:r w:rsidR="00C55118" w:rsidRPr="00E14097">
        <w:rPr>
          <w:sz w:val="24"/>
          <w:szCs w:val="24"/>
        </w:rPr>
        <w:t>82:185:0133</w:t>
      </w:r>
      <w:r w:rsidRPr="00037B84">
        <w:rPr>
          <w:sz w:val="24"/>
          <w:szCs w:val="24"/>
        </w:rPr>
        <w:t>)</w:t>
      </w:r>
      <w:r w:rsidR="00880A60">
        <w:rPr>
          <w:sz w:val="24"/>
          <w:szCs w:val="24"/>
        </w:rPr>
        <w:t>.</w:t>
      </w:r>
    </w:p>
    <w:tbl>
      <w:tblPr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2"/>
        <w:gridCol w:w="6662"/>
      </w:tblGrid>
      <w:tr w:rsidR="008A338E" w:rsidRPr="00037B84" w14:paraId="321C3785" w14:textId="77777777" w:rsidTr="00430CA4">
        <w:trPr>
          <w:trHeight w:val="389"/>
        </w:trPr>
        <w:tc>
          <w:tcPr>
            <w:tcW w:w="2972" w:type="dxa"/>
            <w:shd w:val="clear" w:color="auto" w:fill="FFFFFF"/>
          </w:tcPr>
          <w:p w14:paraId="16B62662" w14:textId="77777777" w:rsidR="008A338E" w:rsidRPr="00037B84" w:rsidRDefault="007B72F8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 w:rsidRPr="00056A2A">
              <w:rPr>
                <w:i/>
                <w:sz w:val="24"/>
                <w:szCs w:val="24"/>
              </w:rPr>
              <w:t>Місце розташування</w:t>
            </w:r>
            <w:r w:rsidRPr="00037B84">
              <w:rPr>
                <w:sz w:val="24"/>
                <w:szCs w:val="24"/>
              </w:rPr>
              <w:t xml:space="preserve"> </w:t>
            </w:r>
            <w:r w:rsidRPr="00037B84">
              <w:rPr>
                <w:sz w:val="18"/>
                <w:szCs w:val="18"/>
              </w:rPr>
              <w:t>(адреса)</w:t>
            </w:r>
          </w:p>
        </w:tc>
        <w:tc>
          <w:tcPr>
            <w:tcW w:w="6662" w:type="dxa"/>
            <w:shd w:val="clear" w:color="auto" w:fill="FFFFFF"/>
          </w:tcPr>
          <w:p w14:paraId="64EB4E00" w14:textId="60EE6FC0" w:rsidR="008A338E" w:rsidRPr="006200AE" w:rsidRDefault="00FF0A55" w:rsidP="00C91E5C">
            <w:pPr>
              <w:pStyle w:val="a4"/>
              <w:shd w:val="clear" w:color="auto" w:fill="auto"/>
              <w:spacing w:line="233" w:lineRule="auto"/>
              <w:ind w:left="134"/>
              <w:jc w:val="both"/>
              <w:rPr>
                <w:b/>
                <w:i/>
                <w:sz w:val="24"/>
                <w:szCs w:val="24"/>
              </w:rPr>
            </w:pPr>
            <w:r w:rsidRPr="00E14097">
              <w:rPr>
                <w:b/>
                <w:i/>
                <w:iCs/>
                <w:sz w:val="24"/>
                <w:szCs w:val="24"/>
              </w:rPr>
              <w:t xml:space="preserve">м. Київ, </w:t>
            </w:r>
            <w:r w:rsidR="002B5778" w:rsidRPr="002B5778">
              <w:rPr>
                <w:b/>
                <w:i/>
                <w:sz w:val="24"/>
                <w:szCs w:val="24"/>
                <w:shd w:val="clear" w:color="auto" w:fill="FFFFFF"/>
              </w:rPr>
              <w:t>вул. Лаврська, 16  у Печерському районі</w:t>
            </w:r>
          </w:p>
        </w:tc>
      </w:tr>
      <w:tr w:rsidR="008A338E" w:rsidRPr="00037B84" w14:paraId="333A0AB7" w14:textId="77777777" w:rsidTr="00E7338E">
        <w:trPr>
          <w:trHeight w:val="317"/>
        </w:trPr>
        <w:tc>
          <w:tcPr>
            <w:tcW w:w="2972" w:type="dxa"/>
            <w:shd w:val="clear" w:color="auto" w:fill="FFFFFF"/>
          </w:tcPr>
          <w:p w14:paraId="7F8ABF7B" w14:textId="77777777" w:rsidR="008A338E" w:rsidRPr="00056A2A" w:rsidRDefault="007B72F8">
            <w:pPr>
              <w:pStyle w:val="a4"/>
              <w:shd w:val="clear" w:color="auto" w:fill="auto"/>
              <w:rPr>
                <w:i/>
                <w:sz w:val="24"/>
                <w:szCs w:val="24"/>
              </w:rPr>
            </w:pPr>
            <w:r w:rsidRPr="00056A2A">
              <w:rPr>
                <w:i/>
                <w:sz w:val="24"/>
                <w:szCs w:val="24"/>
              </w:rPr>
              <w:t>Площа</w:t>
            </w:r>
          </w:p>
        </w:tc>
        <w:tc>
          <w:tcPr>
            <w:tcW w:w="6662" w:type="dxa"/>
            <w:shd w:val="clear" w:color="auto" w:fill="FFFFFF"/>
          </w:tcPr>
          <w:p w14:paraId="08E0CD8B" w14:textId="332F290C" w:rsidR="008A338E" w:rsidRPr="00037B84" w:rsidRDefault="00C55118" w:rsidP="00FF0A55">
            <w:pPr>
              <w:pStyle w:val="a4"/>
              <w:shd w:val="clear" w:color="auto" w:fill="auto"/>
              <w:ind w:left="134"/>
              <w:jc w:val="both"/>
              <w:rPr>
                <w:b/>
                <w:sz w:val="24"/>
                <w:szCs w:val="24"/>
              </w:rPr>
            </w:pPr>
            <w:r w:rsidRPr="00E14097">
              <w:rPr>
                <w:b/>
                <w:i/>
                <w:iCs/>
                <w:sz w:val="24"/>
                <w:szCs w:val="24"/>
              </w:rPr>
              <w:t>0,0925</w:t>
            </w:r>
            <w:r w:rsidRPr="00037B84">
              <w:rPr>
                <w:b/>
                <w:i/>
                <w:iCs/>
                <w:sz w:val="24"/>
                <w:szCs w:val="24"/>
              </w:rPr>
              <w:t xml:space="preserve"> </w:t>
            </w:r>
            <w:r w:rsidRPr="00B6481F">
              <w:rPr>
                <w:b/>
                <w:i/>
                <w:iCs/>
                <w:sz w:val="24"/>
                <w:szCs w:val="24"/>
              </w:rPr>
              <w:t>га</w:t>
            </w:r>
            <w:r w:rsidR="00540140">
              <w:rPr>
                <w:b/>
                <w:i/>
                <w:iCs/>
                <w:sz w:val="24"/>
                <w:szCs w:val="24"/>
              </w:rPr>
              <w:t xml:space="preserve"> у межах червоних ліній</w:t>
            </w:r>
          </w:p>
        </w:tc>
      </w:tr>
      <w:tr w:rsidR="008A338E" w:rsidRPr="00037B84" w14:paraId="4D0D82D3" w14:textId="77777777" w:rsidTr="00F52107">
        <w:trPr>
          <w:trHeight w:val="20"/>
        </w:trPr>
        <w:tc>
          <w:tcPr>
            <w:tcW w:w="2972" w:type="dxa"/>
            <w:shd w:val="clear" w:color="auto" w:fill="FFFFFF"/>
          </w:tcPr>
          <w:p w14:paraId="54B9D151" w14:textId="476B2BEB" w:rsidR="008A338E" w:rsidRPr="00056A2A" w:rsidRDefault="007B72F8" w:rsidP="00D732F1">
            <w:pPr>
              <w:pStyle w:val="a4"/>
              <w:shd w:val="clear" w:color="auto" w:fill="auto"/>
              <w:rPr>
                <w:i/>
                <w:sz w:val="24"/>
                <w:szCs w:val="24"/>
              </w:rPr>
            </w:pPr>
            <w:r w:rsidRPr="00056A2A">
              <w:rPr>
                <w:i/>
                <w:sz w:val="24"/>
                <w:szCs w:val="24"/>
              </w:rPr>
              <w:t xml:space="preserve">Вид та термін </w:t>
            </w:r>
          </w:p>
        </w:tc>
        <w:tc>
          <w:tcPr>
            <w:tcW w:w="6662" w:type="dxa"/>
            <w:shd w:val="clear" w:color="auto" w:fill="FFFFFF"/>
          </w:tcPr>
          <w:p w14:paraId="779FEB29" w14:textId="419B84C1" w:rsidR="008A338E" w:rsidRPr="00123E08" w:rsidRDefault="00CC4E46" w:rsidP="00FF0A55">
            <w:pPr>
              <w:pStyle w:val="a4"/>
              <w:shd w:val="clear" w:color="auto" w:fill="auto"/>
              <w:ind w:left="134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</w:t>
            </w:r>
            <w:r w:rsidR="0091277B">
              <w:rPr>
                <w:b/>
                <w:i/>
                <w:sz w:val="24"/>
                <w:szCs w:val="24"/>
              </w:rPr>
              <w:t xml:space="preserve">ренда на </w:t>
            </w:r>
            <w:r w:rsidR="00C55118">
              <w:rPr>
                <w:b/>
                <w:i/>
                <w:sz w:val="24"/>
                <w:szCs w:val="24"/>
                <w:lang w:val="en-US"/>
              </w:rPr>
              <w:t>5</w:t>
            </w:r>
            <w:r w:rsidR="0091277B" w:rsidRPr="00C55118">
              <w:rPr>
                <w:b/>
                <w:i/>
                <w:color w:val="FF0000"/>
                <w:sz w:val="24"/>
                <w:szCs w:val="24"/>
              </w:rPr>
              <w:t xml:space="preserve"> </w:t>
            </w:r>
            <w:r w:rsidR="0091277B" w:rsidRPr="00B51FA5">
              <w:rPr>
                <w:b/>
                <w:i/>
                <w:sz w:val="24"/>
                <w:szCs w:val="24"/>
              </w:rPr>
              <w:t>років</w:t>
            </w:r>
            <w:r w:rsidR="00B51FA5"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(</w:t>
            </w:r>
            <w:r w:rsidR="006A19DF">
              <w:rPr>
                <w:b/>
                <w:i/>
                <w:sz w:val="24"/>
                <w:szCs w:val="24"/>
              </w:rPr>
              <w:t>поновлення</w:t>
            </w:r>
            <w:r w:rsidR="00B51FA5">
              <w:rPr>
                <w:b/>
                <w:i/>
                <w:sz w:val="24"/>
                <w:szCs w:val="24"/>
              </w:rPr>
              <w:t>)</w:t>
            </w:r>
          </w:p>
        </w:tc>
      </w:tr>
      <w:tr w:rsidR="006764C8" w:rsidRPr="00037B84" w14:paraId="31A0509D" w14:textId="77777777" w:rsidTr="00E7338E">
        <w:trPr>
          <w:trHeight w:val="531"/>
        </w:trPr>
        <w:tc>
          <w:tcPr>
            <w:tcW w:w="2972" w:type="dxa"/>
            <w:shd w:val="clear" w:color="auto" w:fill="FFFFFF"/>
          </w:tcPr>
          <w:p w14:paraId="1AF37BE7" w14:textId="4FB1A504" w:rsidR="006764C8" w:rsidRPr="00056A2A" w:rsidRDefault="00740221">
            <w:pPr>
              <w:pStyle w:val="a4"/>
              <w:shd w:val="clear" w:color="auto" w:fill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Код виду цільового призначення</w:t>
            </w:r>
          </w:p>
        </w:tc>
        <w:tc>
          <w:tcPr>
            <w:tcW w:w="6662" w:type="dxa"/>
            <w:shd w:val="clear" w:color="auto" w:fill="FFFFFF"/>
          </w:tcPr>
          <w:p w14:paraId="09E50292" w14:textId="708116A7" w:rsidR="006764C8" w:rsidRPr="00276AB2" w:rsidRDefault="00740221" w:rsidP="00FF0A55">
            <w:pPr>
              <w:pStyle w:val="a4"/>
              <w:shd w:val="clear" w:color="auto" w:fill="auto"/>
              <w:ind w:left="134"/>
              <w:jc w:val="both"/>
              <w:rPr>
                <w:b/>
                <w:i/>
                <w:sz w:val="24"/>
                <w:szCs w:val="24"/>
                <w:highlight w:val="yellow"/>
              </w:rPr>
            </w:pPr>
            <w:r w:rsidRPr="00740221">
              <w:rPr>
                <w:b/>
                <w:i/>
                <w:color w:val="auto"/>
                <w:sz w:val="24"/>
                <w:szCs w:val="24"/>
              </w:rPr>
              <w:t xml:space="preserve">03.15 </w:t>
            </w:r>
            <w:r w:rsidRPr="00740221">
              <w:rPr>
                <w:b/>
                <w:i/>
                <w:color w:val="auto"/>
                <w:sz w:val="24"/>
                <w:szCs w:val="24"/>
                <w:shd w:val="clear" w:color="auto" w:fill="FFFFFF"/>
              </w:rPr>
              <w:t>д</w:t>
            </w:r>
            <w:r w:rsidRPr="00740221">
              <w:rPr>
                <w:b/>
                <w:i/>
                <w:color w:val="auto"/>
                <w:sz w:val="24"/>
                <w:szCs w:val="24"/>
                <w:shd w:val="clear" w:color="auto" w:fill="FFFFFF"/>
              </w:rPr>
              <w:t>ля будівництва та обслуговування інших будівель громадської забудови</w:t>
            </w:r>
            <w:r w:rsidRPr="00740221">
              <w:rPr>
                <w:color w:val="auto"/>
                <w:shd w:val="clear" w:color="auto" w:fill="FFFFFF"/>
              </w:rPr>
              <w:t xml:space="preserve"> </w:t>
            </w:r>
            <w:r>
              <w:rPr>
                <w:color w:val="333333"/>
                <w:shd w:val="clear" w:color="auto" w:fill="FFFFFF"/>
              </w:rPr>
              <w:t>(</w:t>
            </w:r>
            <w:r w:rsidR="00C55118" w:rsidRPr="00276AB2">
              <w:rPr>
                <w:b/>
                <w:i/>
                <w:sz w:val="24"/>
                <w:szCs w:val="24"/>
              </w:rPr>
              <w:t>для реконструкції території, комплексу будівель та споруд колишньої взуттєвої фабрики для будівництва, ек</w:t>
            </w:r>
            <w:bookmarkStart w:id="0" w:name="_GoBack"/>
            <w:bookmarkEnd w:id="0"/>
            <w:r w:rsidR="00C55118" w:rsidRPr="00276AB2">
              <w:rPr>
                <w:b/>
                <w:i/>
                <w:sz w:val="24"/>
                <w:szCs w:val="24"/>
              </w:rPr>
              <w:t xml:space="preserve">сплуатації та обслуговування багатофункціонального громадсько-житлового комплексу з об'єктами готельного та офісного призначення, житловими будинками із знесенням відповідних об'єктів та з  комплексним </w:t>
            </w:r>
            <w:proofErr w:type="spellStart"/>
            <w:r w:rsidR="00C55118" w:rsidRPr="00276AB2">
              <w:rPr>
                <w:b/>
                <w:i/>
                <w:sz w:val="24"/>
                <w:szCs w:val="24"/>
              </w:rPr>
              <w:t>благоустроєм</w:t>
            </w:r>
            <w:proofErr w:type="spellEnd"/>
            <w:r w:rsidR="00C55118" w:rsidRPr="00276AB2">
              <w:rPr>
                <w:b/>
                <w:i/>
                <w:sz w:val="24"/>
                <w:szCs w:val="24"/>
              </w:rPr>
              <w:t xml:space="preserve"> території</w:t>
            </w:r>
            <w:r>
              <w:rPr>
                <w:b/>
                <w:i/>
                <w:sz w:val="24"/>
                <w:szCs w:val="24"/>
              </w:rPr>
              <w:t>)</w:t>
            </w:r>
            <w:r w:rsidR="00C55118" w:rsidRPr="00276AB2">
              <w:rPr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6764C8" w:rsidRPr="00037B84" w14:paraId="3D299986" w14:textId="77777777" w:rsidTr="00430CA4">
        <w:trPr>
          <w:trHeight w:val="671"/>
        </w:trPr>
        <w:tc>
          <w:tcPr>
            <w:tcW w:w="2972" w:type="dxa"/>
            <w:shd w:val="clear" w:color="auto" w:fill="FFFFFF"/>
          </w:tcPr>
          <w:p w14:paraId="39B39DC6" w14:textId="77777777" w:rsidR="006764C8" w:rsidRPr="00056A2A" w:rsidRDefault="006764C8" w:rsidP="006764C8">
            <w:pPr>
              <w:pStyle w:val="1"/>
              <w:shd w:val="clear" w:color="auto" w:fill="auto"/>
              <w:spacing w:line="202" w:lineRule="auto"/>
              <w:rPr>
                <w:iCs w:val="0"/>
                <w:sz w:val="24"/>
                <w:szCs w:val="24"/>
              </w:rPr>
            </w:pPr>
            <w:r w:rsidRPr="00056A2A">
              <w:rPr>
                <w:iCs w:val="0"/>
                <w:sz w:val="24"/>
                <w:szCs w:val="24"/>
              </w:rPr>
              <w:t xml:space="preserve">Нормативна грошова оцінка </w:t>
            </w:r>
          </w:p>
          <w:p w14:paraId="435422E1" w14:textId="0A919147" w:rsidR="006764C8" w:rsidRPr="00037B84" w:rsidRDefault="006764C8" w:rsidP="00056A2A">
            <w:pPr>
              <w:pStyle w:val="1"/>
              <w:shd w:val="clear" w:color="auto" w:fill="auto"/>
              <w:spacing w:line="202" w:lineRule="auto"/>
              <w:rPr>
                <w:sz w:val="24"/>
                <w:szCs w:val="24"/>
              </w:rPr>
            </w:pPr>
            <w:r w:rsidRPr="00553E8C">
              <w:rPr>
                <w:i w:val="0"/>
                <w:iCs w:val="0"/>
                <w:sz w:val="18"/>
                <w:szCs w:val="18"/>
              </w:rPr>
              <w:t>(за поперед</w:t>
            </w:r>
            <w:r w:rsidR="00056A2A">
              <w:rPr>
                <w:i w:val="0"/>
                <w:iCs w:val="0"/>
                <w:sz w:val="18"/>
                <w:szCs w:val="18"/>
              </w:rPr>
              <w:t>нім</w:t>
            </w:r>
            <w:r w:rsidRPr="00553E8C">
              <w:rPr>
                <w:i w:val="0"/>
                <w:iCs w:val="0"/>
                <w:sz w:val="18"/>
                <w:szCs w:val="18"/>
              </w:rPr>
              <w:t xml:space="preserve"> розрахунком*)</w:t>
            </w:r>
          </w:p>
        </w:tc>
        <w:tc>
          <w:tcPr>
            <w:tcW w:w="6662" w:type="dxa"/>
            <w:shd w:val="clear" w:color="auto" w:fill="FFFFFF"/>
          </w:tcPr>
          <w:p w14:paraId="162E42A1" w14:textId="77777777" w:rsidR="008F256E" w:rsidRDefault="008F256E" w:rsidP="00FF0A55">
            <w:pPr>
              <w:pStyle w:val="a4"/>
              <w:shd w:val="clear" w:color="auto" w:fill="auto"/>
              <w:ind w:left="134"/>
              <w:jc w:val="both"/>
              <w:rPr>
                <w:b/>
                <w:i/>
                <w:sz w:val="24"/>
                <w:szCs w:val="24"/>
                <w:shd w:val="clear" w:color="auto" w:fill="FFFFFF"/>
              </w:rPr>
            </w:pPr>
          </w:p>
          <w:p w14:paraId="0DCAEE6E" w14:textId="25376723" w:rsidR="006D7E33" w:rsidRPr="00740221" w:rsidRDefault="00740221" w:rsidP="008F256E">
            <w:pPr>
              <w:pStyle w:val="a4"/>
              <w:shd w:val="clear" w:color="auto" w:fill="auto"/>
              <w:ind w:left="134"/>
              <w:jc w:val="both"/>
              <w:rPr>
                <w:b/>
                <w:sz w:val="24"/>
                <w:szCs w:val="24"/>
                <w:highlight w:val="yellow"/>
              </w:rPr>
            </w:pPr>
            <w:r w:rsidRPr="00740221">
              <w:rPr>
                <w:b/>
                <w:i/>
                <w:sz w:val="24"/>
                <w:szCs w:val="24"/>
                <w:shd w:val="clear" w:color="auto" w:fill="FFFFFF"/>
              </w:rPr>
              <w:t>4 472 525,75</w:t>
            </w:r>
            <w:r>
              <w:rPr>
                <w:b/>
                <w:i/>
                <w:sz w:val="24"/>
                <w:szCs w:val="24"/>
                <w:shd w:val="clear" w:color="auto" w:fill="FFFFFF"/>
              </w:rPr>
              <w:t xml:space="preserve"> грн</w:t>
            </w:r>
          </w:p>
        </w:tc>
      </w:tr>
    </w:tbl>
    <w:p w14:paraId="1EE201F4" w14:textId="534BA03A" w:rsidR="008A338E" w:rsidRPr="00553E8C" w:rsidRDefault="0049406D" w:rsidP="00603291">
      <w:pPr>
        <w:pStyle w:val="a4"/>
        <w:shd w:val="clear" w:color="auto" w:fill="auto"/>
        <w:spacing w:after="100" w:line="269" w:lineRule="auto"/>
        <w:jc w:val="both"/>
        <w:rPr>
          <w:sz w:val="18"/>
          <w:szCs w:val="18"/>
        </w:rPr>
      </w:pPr>
      <w:r w:rsidRPr="00553E8C">
        <w:rPr>
          <w:sz w:val="18"/>
          <w:szCs w:val="18"/>
        </w:rPr>
        <w:t>*</w:t>
      </w:r>
      <w:r w:rsidR="006A19DF" w:rsidRPr="006A19DF">
        <w:rPr>
          <w:sz w:val="18"/>
          <w:szCs w:val="18"/>
        </w:rPr>
        <w:t xml:space="preserve"> </w:t>
      </w:r>
      <w:r w:rsidR="006A19DF" w:rsidRPr="00553E8C">
        <w:rPr>
          <w:sz w:val="18"/>
          <w:szCs w:val="18"/>
        </w:rPr>
        <w:t xml:space="preserve">Наведені розрахунки </w:t>
      </w:r>
      <w:r w:rsidR="006A19DF">
        <w:rPr>
          <w:sz w:val="18"/>
          <w:szCs w:val="18"/>
        </w:rPr>
        <w:t>НГО</w:t>
      </w:r>
      <w:r w:rsidR="006A19DF" w:rsidRPr="00553E8C">
        <w:rPr>
          <w:sz w:val="18"/>
          <w:szCs w:val="18"/>
        </w:rPr>
        <w:t xml:space="preserve"> не є остаточними і будуть уточнені відповідно до вимог законодавства при </w:t>
      </w:r>
      <w:r w:rsidR="006A19DF">
        <w:rPr>
          <w:sz w:val="18"/>
          <w:szCs w:val="18"/>
        </w:rPr>
        <w:t xml:space="preserve">оформленні </w:t>
      </w:r>
      <w:r w:rsidR="006A19DF" w:rsidRPr="00553E8C">
        <w:rPr>
          <w:sz w:val="18"/>
          <w:szCs w:val="18"/>
        </w:rPr>
        <w:t>прав</w:t>
      </w:r>
      <w:r w:rsidR="006A19DF">
        <w:rPr>
          <w:sz w:val="18"/>
          <w:szCs w:val="18"/>
        </w:rPr>
        <w:t>а</w:t>
      </w:r>
      <w:r w:rsidR="006A19DF" w:rsidRPr="00553E8C">
        <w:rPr>
          <w:sz w:val="18"/>
          <w:szCs w:val="18"/>
        </w:rPr>
        <w:t xml:space="preserve"> на зем</w:t>
      </w:r>
      <w:r w:rsidR="006A19DF">
        <w:rPr>
          <w:sz w:val="18"/>
          <w:szCs w:val="18"/>
        </w:rPr>
        <w:t>ельну ділянку</w:t>
      </w:r>
      <w:r w:rsidR="006A19DF" w:rsidRPr="00553E8C">
        <w:rPr>
          <w:sz w:val="18"/>
          <w:szCs w:val="18"/>
        </w:rPr>
        <w:t>.</w:t>
      </w:r>
    </w:p>
    <w:p w14:paraId="5F719EF1" w14:textId="2D5B5AED" w:rsidR="008A338E" w:rsidRPr="00037B84" w:rsidRDefault="007B72F8" w:rsidP="00772C24">
      <w:pPr>
        <w:pStyle w:val="1"/>
        <w:shd w:val="clear" w:color="auto" w:fill="auto"/>
        <w:ind w:firstLine="426"/>
        <w:jc w:val="both"/>
        <w:rPr>
          <w:sz w:val="24"/>
          <w:szCs w:val="24"/>
        </w:rPr>
      </w:pPr>
      <w:r w:rsidRPr="00037B84">
        <w:rPr>
          <w:b/>
          <w:bCs/>
          <w:i w:val="0"/>
          <w:iCs w:val="0"/>
          <w:sz w:val="24"/>
          <w:szCs w:val="24"/>
        </w:rPr>
        <w:t>3. Обґрунтування прийняття рішення</w:t>
      </w:r>
      <w:r w:rsidR="00880A60">
        <w:rPr>
          <w:b/>
          <w:bCs/>
          <w:i w:val="0"/>
          <w:iCs w:val="0"/>
          <w:sz w:val="24"/>
          <w:szCs w:val="24"/>
        </w:rPr>
        <w:t>.</w:t>
      </w:r>
    </w:p>
    <w:p w14:paraId="384BDBDA" w14:textId="77777777" w:rsidR="00772C24" w:rsidRDefault="006A19DF" w:rsidP="00603291">
      <w:pPr>
        <w:pStyle w:val="af1"/>
        <w:ind w:firstLine="426"/>
        <w:jc w:val="both"/>
        <w:rPr>
          <w:rFonts w:ascii="Times New Roman" w:hAnsi="Times New Roman" w:cs="Times New Roman"/>
        </w:rPr>
      </w:pPr>
      <w:r w:rsidRPr="00772C24">
        <w:rPr>
          <w:rFonts w:ascii="Times New Roman" w:hAnsi="Times New Roman" w:cs="Times New Roman"/>
        </w:rPr>
        <w:t>Розглянувши звернення зацікавленої особи, відповідно до Земельного кодексу України, Закону України «Про оренду землі» та Порядку набуття прав на землю із земель комунальної</w:t>
      </w:r>
    </w:p>
    <w:p w14:paraId="509D551C" w14:textId="318AF238" w:rsidR="006A19DF" w:rsidRPr="00772C24" w:rsidRDefault="006A19DF" w:rsidP="00603291">
      <w:pPr>
        <w:pStyle w:val="af1"/>
        <w:jc w:val="both"/>
        <w:rPr>
          <w:rFonts w:ascii="Times New Roman" w:hAnsi="Times New Roman" w:cs="Times New Roman"/>
          <w:i/>
        </w:rPr>
      </w:pPr>
      <w:r w:rsidRPr="00772C24">
        <w:rPr>
          <w:rFonts w:ascii="Times New Roman" w:hAnsi="Times New Roman" w:cs="Times New Roman"/>
        </w:rPr>
        <w:t>власності у місті Києві, затвердженого рішенням Київської міської ради від 20</w:t>
      </w:r>
      <w:r w:rsidR="001B1510" w:rsidRPr="00772C24">
        <w:rPr>
          <w:rFonts w:ascii="Times New Roman" w:hAnsi="Times New Roman" w:cs="Times New Roman"/>
        </w:rPr>
        <w:t>.04.</w:t>
      </w:r>
      <w:r w:rsidRPr="00772C24">
        <w:rPr>
          <w:rFonts w:ascii="Times New Roman" w:hAnsi="Times New Roman" w:cs="Times New Roman"/>
        </w:rPr>
        <w:t>2017</w:t>
      </w:r>
      <w:r w:rsidR="00B312AA">
        <w:rPr>
          <w:rFonts w:ascii="Times New Roman" w:hAnsi="Times New Roman" w:cs="Times New Roman"/>
        </w:rPr>
        <w:t xml:space="preserve">                            </w:t>
      </w:r>
      <w:r w:rsidRPr="00772C24">
        <w:rPr>
          <w:rFonts w:ascii="Times New Roman" w:hAnsi="Times New Roman" w:cs="Times New Roman"/>
        </w:rPr>
        <w:t xml:space="preserve">№ 241/2463, Департаментом земельних ресурсів виконавчого органу Київської міської ради (Київської міської державної адміністрації) розроблено цей </w:t>
      </w:r>
      <w:proofErr w:type="spellStart"/>
      <w:r w:rsidRPr="00772C24">
        <w:rPr>
          <w:rFonts w:ascii="Times New Roman" w:hAnsi="Times New Roman" w:cs="Times New Roman"/>
        </w:rPr>
        <w:t>проєкт</w:t>
      </w:r>
      <w:proofErr w:type="spellEnd"/>
      <w:r w:rsidRPr="00772C24">
        <w:rPr>
          <w:rFonts w:ascii="Times New Roman" w:hAnsi="Times New Roman" w:cs="Times New Roman"/>
        </w:rPr>
        <w:t xml:space="preserve"> рішення.</w:t>
      </w:r>
    </w:p>
    <w:p w14:paraId="54A31108" w14:textId="77777777" w:rsidR="006A19DF" w:rsidRPr="00772C24" w:rsidRDefault="006A19DF" w:rsidP="00772C24">
      <w:pPr>
        <w:pStyle w:val="1"/>
        <w:shd w:val="clear" w:color="auto" w:fill="auto"/>
        <w:ind w:firstLine="567"/>
        <w:jc w:val="both"/>
        <w:rPr>
          <w:i w:val="0"/>
          <w:sz w:val="24"/>
          <w:szCs w:val="24"/>
        </w:rPr>
      </w:pPr>
    </w:p>
    <w:p w14:paraId="1152F837" w14:textId="3ED6E1D9" w:rsidR="00823CCF" w:rsidRPr="00553E8C" w:rsidRDefault="00823CCF" w:rsidP="00664F25">
      <w:pPr>
        <w:pStyle w:val="1"/>
        <w:shd w:val="clear" w:color="auto" w:fill="auto"/>
        <w:ind w:firstLine="440"/>
        <w:jc w:val="both"/>
        <w:rPr>
          <w:i w:val="0"/>
          <w:sz w:val="24"/>
          <w:szCs w:val="24"/>
        </w:rPr>
      </w:pPr>
      <w:r w:rsidRPr="00553E8C">
        <w:rPr>
          <w:b/>
          <w:bCs/>
          <w:i w:val="0"/>
          <w:sz w:val="24"/>
          <w:szCs w:val="24"/>
        </w:rPr>
        <w:t>4. Мета прийняття рішення.</w:t>
      </w:r>
    </w:p>
    <w:p w14:paraId="3E19F480" w14:textId="7CEB21A0" w:rsidR="00B51FA5" w:rsidRPr="001121A7" w:rsidRDefault="00823CCF" w:rsidP="00664F25">
      <w:pPr>
        <w:pStyle w:val="1"/>
        <w:shd w:val="clear" w:color="auto" w:fill="auto"/>
        <w:ind w:firstLine="440"/>
        <w:jc w:val="both"/>
        <w:rPr>
          <w:i w:val="0"/>
          <w:sz w:val="24"/>
          <w:szCs w:val="24"/>
        </w:rPr>
      </w:pPr>
      <w:r w:rsidRPr="00037B84">
        <w:rPr>
          <w:i w:val="0"/>
          <w:sz w:val="24"/>
          <w:szCs w:val="24"/>
        </w:rPr>
        <w:t>Метою прийняття рішення є забезпечення реалізації встановленого Земельним кодексом України права особи на оформлення права користування на землю.</w:t>
      </w:r>
    </w:p>
    <w:p w14:paraId="265628AC" w14:textId="77777777" w:rsidR="00FC32B6" w:rsidRDefault="00FC32B6" w:rsidP="00E77A9B">
      <w:pPr>
        <w:pStyle w:val="a7"/>
        <w:shd w:val="clear" w:color="auto" w:fill="auto"/>
        <w:ind w:right="283" w:firstLine="440"/>
        <w:rPr>
          <w:sz w:val="24"/>
          <w:szCs w:val="24"/>
        </w:rPr>
      </w:pPr>
    </w:p>
    <w:p w14:paraId="270AC128" w14:textId="51557C69" w:rsidR="00823CCF" w:rsidRPr="00037B84" w:rsidRDefault="00823CCF" w:rsidP="00FC32B6">
      <w:pPr>
        <w:pStyle w:val="a7"/>
        <w:shd w:val="clear" w:color="auto" w:fill="auto"/>
        <w:ind w:right="283" w:firstLine="440"/>
        <w:rPr>
          <w:sz w:val="24"/>
          <w:szCs w:val="24"/>
        </w:rPr>
      </w:pPr>
      <w:r w:rsidRPr="00037B84">
        <w:rPr>
          <w:sz w:val="24"/>
          <w:szCs w:val="24"/>
        </w:rPr>
        <w:t>5. О</w:t>
      </w:r>
      <w:r w:rsidR="00FC32B6">
        <w:rPr>
          <w:sz w:val="24"/>
          <w:szCs w:val="24"/>
        </w:rPr>
        <w:t>собливі характеристики ділянки.</w:t>
      </w:r>
    </w:p>
    <w:tbl>
      <w:tblPr>
        <w:tblStyle w:val="a8"/>
        <w:tblW w:w="9634" w:type="dxa"/>
        <w:tblLook w:val="04A0" w:firstRow="1" w:lastRow="0" w:firstColumn="1" w:lastColumn="0" w:noHBand="0" w:noVBand="1"/>
      </w:tblPr>
      <w:tblGrid>
        <w:gridCol w:w="2972"/>
        <w:gridCol w:w="6662"/>
      </w:tblGrid>
      <w:tr w:rsidR="00823CCF" w:rsidRPr="00037B84" w14:paraId="3425DFB0" w14:textId="77777777" w:rsidTr="0001776C">
        <w:trPr>
          <w:cantSplit/>
          <w:trHeight w:val="20"/>
        </w:trPr>
        <w:tc>
          <w:tcPr>
            <w:tcW w:w="2972" w:type="dxa"/>
          </w:tcPr>
          <w:p w14:paraId="62A0DDEA" w14:textId="77777777" w:rsidR="00823CCF" w:rsidRPr="0001776C" w:rsidRDefault="00823CCF" w:rsidP="00430CA4">
            <w:pPr>
              <w:pStyle w:val="a7"/>
              <w:shd w:val="clear" w:color="auto" w:fill="auto"/>
              <w:ind w:left="-120"/>
              <w:rPr>
                <w:i/>
                <w:sz w:val="24"/>
                <w:szCs w:val="24"/>
              </w:rPr>
            </w:pPr>
            <w:r w:rsidRPr="0001776C">
              <w:rPr>
                <w:i/>
                <w:sz w:val="24"/>
                <w:szCs w:val="24"/>
              </w:rPr>
              <w:t>Наявність будівель і споруд на ділянці:</w:t>
            </w:r>
          </w:p>
        </w:tc>
        <w:tc>
          <w:tcPr>
            <w:tcW w:w="6662" w:type="dxa"/>
          </w:tcPr>
          <w:p w14:paraId="506E57A9" w14:textId="5160A718" w:rsidR="00823CCF" w:rsidRPr="0001776C" w:rsidRDefault="00184E7D" w:rsidP="00E71712">
            <w:pPr>
              <w:pStyle w:val="a7"/>
              <w:shd w:val="clear" w:color="auto" w:fill="auto"/>
              <w:jc w:val="both"/>
              <w:rPr>
                <w:b w:val="0"/>
                <w:i/>
                <w:sz w:val="24"/>
                <w:szCs w:val="24"/>
              </w:rPr>
            </w:pPr>
            <w:r w:rsidRPr="0001776C">
              <w:rPr>
                <w:b w:val="0"/>
                <w:i/>
                <w:sz w:val="24"/>
                <w:szCs w:val="24"/>
              </w:rPr>
              <w:t>Вільн</w:t>
            </w:r>
            <w:r w:rsidR="00056A2A" w:rsidRPr="0001776C">
              <w:rPr>
                <w:b w:val="0"/>
                <w:i/>
                <w:sz w:val="24"/>
                <w:szCs w:val="24"/>
              </w:rPr>
              <w:t>а</w:t>
            </w:r>
            <w:r w:rsidRPr="0001776C">
              <w:rPr>
                <w:b w:val="0"/>
                <w:i/>
                <w:sz w:val="24"/>
                <w:szCs w:val="24"/>
              </w:rPr>
              <w:t xml:space="preserve"> від </w:t>
            </w:r>
            <w:r w:rsidR="0029210B" w:rsidRPr="0001776C">
              <w:rPr>
                <w:b w:val="0"/>
                <w:i/>
                <w:sz w:val="24"/>
                <w:szCs w:val="24"/>
              </w:rPr>
              <w:t xml:space="preserve">капітальної </w:t>
            </w:r>
            <w:r w:rsidRPr="0001776C">
              <w:rPr>
                <w:b w:val="0"/>
                <w:i/>
                <w:sz w:val="24"/>
                <w:szCs w:val="24"/>
              </w:rPr>
              <w:t>забудови</w:t>
            </w:r>
            <w:r w:rsidR="008F256E" w:rsidRPr="0001776C">
              <w:rPr>
                <w:b w:val="0"/>
                <w:i/>
                <w:sz w:val="24"/>
                <w:szCs w:val="24"/>
              </w:rPr>
              <w:t xml:space="preserve"> </w:t>
            </w:r>
            <w:r w:rsidR="009A5058" w:rsidRPr="0001776C">
              <w:rPr>
                <w:b w:val="0"/>
                <w:i/>
                <w:sz w:val="24"/>
                <w:szCs w:val="24"/>
              </w:rPr>
              <w:t xml:space="preserve">та використовується частково як тротуар та частково </w:t>
            </w:r>
            <w:r w:rsidR="0001776C" w:rsidRPr="0001776C">
              <w:rPr>
                <w:b w:val="0"/>
                <w:i/>
                <w:sz w:val="24"/>
                <w:szCs w:val="24"/>
              </w:rPr>
              <w:t>як газон</w:t>
            </w:r>
            <w:r w:rsidR="00E71712">
              <w:rPr>
                <w:b w:val="0"/>
                <w:i/>
                <w:sz w:val="24"/>
                <w:szCs w:val="24"/>
              </w:rPr>
              <w:t xml:space="preserve"> </w:t>
            </w:r>
            <w:r w:rsidR="00E71712" w:rsidRPr="0001776C">
              <w:rPr>
                <w:b w:val="0"/>
                <w:i/>
                <w:sz w:val="24"/>
                <w:szCs w:val="24"/>
              </w:rPr>
              <w:t>(акт обстеження від 03.08.2021 № 21-0578/06)</w:t>
            </w:r>
            <w:r w:rsidRPr="0001776C">
              <w:rPr>
                <w:b w:val="0"/>
                <w:i/>
                <w:sz w:val="24"/>
                <w:szCs w:val="24"/>
              </w:rPr>
              <w:t>.</w:t>
            </w:r>
          </w:p>
        </w:tc>
      </w:tr>
      <w:tr w:rsidR="00823CCF" w:rsidRPr="00037B84" w14:paraId="411B143D" w14:textId="77777777" w:rsidTr="0001776C">
        <w:trPr>
          <w:cantSplit/>
          <w:trHeight w:val="20"/>
        </w:trPr>
        <w:tc>
          <w:tcPr>
            <w:tcW w:w="2972" w:type="dxa"/>
          </w:tcPr>
          <w:p w14:paraId="2C032EFE" w14:textId="77777777" w:rsidR="00823CCF" w:rsidRPr="0001776C" w:rsidRDefault="00823CCF" w:rsidP="00430CA4">
            <w:pPr>
              <w:pStyle w:val="a7"/>
              <w:shd w:val="clear" w:color="auto" w:fill="auto"/>
              <w:ind w:left="-120"/>
              <w:rPr>
                <w:i/>
                <w:sz w:val="24"/>
                <w:szCs w:val="24"/>
              </w:rPr>
            </w:pPr>
            <w:r w:rsidRPr="0001776C">
              <w:rPr>
                <w:i/>
                <w:sz w:val="24"/>
                <w:szCs w:val="24"/>
              </w:rPr>
              <w:t>Наявність ДПТ:</w:t>
            </w:r>
          </w:p>
        </w:tc>
        <w:tc>
          <w:tcPr>
            <w:tcW w:w="6662" w:type="dxa"/>
          </w:tcPr>
          <w:p w14:paraId="112E87C4" w14:textId="1261B380" w:rsidR="00823CCF" w:rsidRPr="0001776C" w:rsidRDefault="0018193A" w:rsidP="0001776C">
            <w:pPr>
              <w:pStyle w:val="a7"/>
              <w:shd w:val="clear" w:color="auto" w:fill="auto"/>
              <w:jc w:val="both"/>
              <w:rPr>
                <w:b w:val="0"/>
                <w:i/>
                <w:sz w:val="24"/>
                <w:szCs w:val="24"/>
              </w:rPr>
            </w:pPr>
            <w:r w:rsidRPr="0001776C">
              <w:rPr>
                <w:b w:val="0"/>
                <w:i/>
                <w:sz w:val="24"/>
                <w:szCs w:val="24"/>
              </w:rPr>
              <w:t xml:space="preserve">Детальний план території </w:t>
            </w:r>
            <w:r w:rsidR="0001776C" w:rsidRPr="0001776C">
              <w:rPr>
                <w:b w:val="0"/>
                <w:i/>
                <w:sz w:val="24"/>
                <w:szCs w:val="24"/>
              </w:rPr>
              <w:t>не затверджено</w:t>
            </w:r>
            <w:r w:rsidRPr="0001776C">
              <w:rPr>
                <w:b w:val="0"/>
                <w:i/>
                <w:sz w:val="24"/>
                <w:szCs w:val="24"/>
              </w:rPr>
              <w:t>.</w:t>
            </w:r>
          </w:p>
        </w:tc>
      </w:tr>
      <w:tr w:rsidR="00823CCF" w:rsidRPr="00037B84" w14:paraId="49FE8B42" w14:textId="77777777" w:rsidTr="00430CA4">
        <w:trPr>
          <w:cantSplit/>
          <w:trHeight w:val="804"/>
        </w:trPr>
        <w:tc>
          <w:tcPr>
            <w:tcW w:w="2972" w:type="dxa"/>
          </w:tcPr>
          <w:p w14:paraId="46E43E2E" w14:textId="77777777" w:rsidR="00823CCF" w:rsidRPr="0001776C" w:rsidRDefault="00823CCF" w:rsidP="00430CA4">
            <w:pPr>
              <w:pStyle w:val="a7"/>
              <w:ind w:left="-120"/>
              <w:rPr>
                <w:i/>
                <w:sz w:val="24"/>
                <w:szCs w:val="24"/>
              </w:rPr>
            </w:pPr>
            <w:r w:rsidRPr="0001776C">
              <w:rPr>
                <w:i/>
                <w:sz w:val="24"/>
                <w:szCs w:val="24"/>
              </w:rPr>
              <w:t>Функціональне</w:t>
            </w:r>
            <w:r w:rsidR="00037B84" w:rsidRPr="0001776C">
              <w:rPr>
                <w:i/>
                <w:sz w:val="24"/>
                <w:szCs w:val="24"/>
              </w:rPr>
              <w:t xml:space="preserve"> п</w:t>
            </w:r>
            <w:r w:rsidRPr="0001776C">
              <w:rPr>
                <w:i/>
                <w:sz w:val="24"/>
                <w:szCs w:val="24"/>
              </w:rPr>
              <w:t>ризначення</w:t>
            </w:r>
          </w:p>
          <w:p w14:paraId="3D323245" w14:textId="6C9BEA5D" w:rsidR="00823CCF" w:rsidRPr="00037B84" w:rsidRDefault="00823CCF" w:rsidP="00430CA4">
            <w:pPr>
              <w:pStyle w:val="a7"/>
              <w:shd w:val="clear" w:color="auto" w:fill="auto"/>
              <w:ind w:left="-120"/>
              <w:rPr>
                <w:b w:val="0"/>
                <w:i/>
                <w:sz w:val="24"/>
                <w:szCs w:val="24"/>
              </w:rPr>
            </w:pPr>
            <w:r w:rsidRPr="0001776C">
              <w:rPr>
                <w:i/>
                <w:sz w:val="24"/>
                <w:szCs w:val="24"/>
              </w:rPr>
              <w:t xml:space="preserve">згідно </w:t>
            </w:r>
            <w:r w:rsidR="004D4B3C" w:rsidRPr="0001776C">
              <w:rPr>
                <w:i/>
                <w:sz w:val="24"/>
                <w:szCs w:val="24"/>
              </w:rPr>
              <w:t>з Генпланом:</w:t>
            </w:r>
          </w:p>
        </w:tc>
        <w:tc>
          <w:tcPr>
            <w:tcW w:w="6662" w:type="dxa"/>
          </w:tcPr>
          <w:p w14:paraId="49BF4673" w14:textId="7025B188" w:rsidR="00823CCF" w:rsidRPr="0001776C" w:rsidRDefault="00E5752E" w:rsidP="00B455FE">
            <w:pPr>
              <w:pStyle w:val="a7"/>
              <w:shd w:val="clear" w:color="auto" w:fill="auto"/>
              <w:jc w:val="both"/>
              <w:rPr>
                <w:b w:val="0"/>
                <w:i/>
                <w:sz w:val="24"/>
                <w:szCs w:val="24"/>
              </w:rPr>
            </w:pPr>
            <w:r w:rsidRPr="0001776C">
              <w:rPr>
                <w:b w:val="0"/>
                <w:i/>
                <w:sz w:val="24"/>
                <w:szCs w:val="24"/>
              </w:rPr>
              <w:t>Т</w:t>
            </w:r>
            <w:r w:rsidR="0018193A" w:rsidRPr="0001776C">
              <w:rPr>
                <w:b w:val="0"/>
                <w:i/>
                <w:sz w:val="24"/>
                <w:szCs w:val="24"/>
              </w:rPr>
              <w:t>ериторі</w:t>
            </w:r>
            <w:r w:rsidR="0001776C">
              <w:rPr>
                <w:b w:val="0"/>
                <w:i/>
                <w:sz w:val="24"/>
                <w:szCs w:val="24"/>
              </w:rPr>
              <w:t>ї вулиць та доріг</w:t>
            </w:r>
            <w:r w:rsidR="00C80013" w:rsidRPr="0001776C">
              <w:rPr>
                <w:b w:val="0"/>
                <w:i/>
                <w:sz w:val="24"/>
                <w:szCs w:val="24"/>
              </w:rPr>
              <w:t>.</w:t>
            </w:r>
          </w:p>
        </w:tc>
      </w:tr>
      <w:tr w:rsidR="00823CCF" w:rsidRPr="00037B84" w14:paraId="529B325E" w14:textId="77777777" w:rsidTr="00430CA4">
        <w:trPr>
          <w:cantSplit/>
          <w:trHeight w:val="1689"/>
        </w:trPr>
        <w:tc>
          <w:tcPr>
            <w:tcW w:w="2972" w:type="dxa"/>
          </w:tcPr>
          <w:p w14:paraId="453148E1" w14:textId="77777777" w:rsidR="00823CCF" w:rsidRPr="0001776C" w:rsidRDefault="00823CCF" w:rsidP="003F4C80">
            <w:pPr>
              <w:pStyle w:val="a7"/>
              <w:shd w:val="clear" w:color="auto" w:fill="auto"/>
              <w:ind w:left="-120"/>
              <w:rPr>
                <w:i/>
                <w:sz w:val="24"/>
                <w:szCs w:val="24"/>
              </w:rPr>
            </w:pPr>
            <w:r w:rsidRPr="0001776C">
              <w:rPr>
                <w:i/>
                <w:sz w:val="24"/>
                <w:szCs w:val="24"/>
              </w:rPr>
              <w:t>Правовий режим:</w:t>
            </w:r>
          </w:p>
        </w:tc>
        <w:tc>
          <w:tcPr>
            <w:tcW w:w="6662" w:type="dxa"/>
          </w:tcPr>
          <w:p w14:paraId="2118C5FB" w14:textId="21EBFC98" w:rsidR="006A19DF" w:rsidRPr="0001776C" w:rsidRDefault="006A19DF" w:rsidP="00B455FE">
            <w:pPr>
              <w:pStyle w:val="a7"/>
              <w:shd w:val="clear" w:color="auto" w:fill="auto"/>
              <w:jc w:val="both"/>
              <w:rPr>
                <w:b w:val="0"/>
                <w:i/>
                <w:sz w:val="24"/>
                <w:szCs w:val="24"/>
              </w:rPr>
            </w:pPr>
            <w:r w:rsidRPr="0001776C">
              <w:rPr>
                <w:b w:val="0"/>
                <w:i/>
                <w:sz w:val="24"/>
                <w:szCs w:val="24"/>
              </w:rPr>
              <w:t xml:space="preserve">Земельна ділянка </w:t>
            </w:r>
            <w:r w:rsidR="00532056" w:rsidRPr="0001776C">
              <w:rPr>
                <w:b w:val="0"/>
                <w:i/>
                <w:sz w:val="24"/>
                <w:szCs w:val="24"/>
              </w:rPr>
              <w:t xml:space="preserve">згідно з відомостями Державного реєстру речових прав на нерухоме майно </w:t>
            </w:r>
            <w:r w:rsidRPr="0001776C">
              <w:rPr>
                <w:b w:val="0"/>
                <w:i/>
                <w:sz w:val="24"/>
                <w:szCs w:val="24"/>
              </w:rPr>
              <w:t>перебуває у комунальній власності тер</w:t>
            </w:r>
            <w:r w:rsidR="0001776C" w:rsidRPr="0001776C">
              <w:rPr>
                <w:b w:val="0"/>
                <w:i/>
                <w:sz w:val="24"/>
                <w:szCs w:val="24"/>
              </w:rPr>
              <w:t>иторіальної громади міста Києва.</w:t>
            </w:r>
          </w:p>
          <w:p w14:paraId="0EC5BAC8" w14:textId="06464019" w:rsidR="00823CCF" w:rsidRPr="00907FF6" w:rsidRDefault="006A19DF" w:rsidP="003F4C80">
            <w:pPr>
              <w:pStyle w:val="a7"/>
              <w:shd w:val="clear" w:color="auto" w:fill="auto"/>
              <w:jc w:val="both"/>
              <w:rPr>
                <w:i/>
                <w:sz w:val="24"/>
                <w:szCs w:val="24"/>
              </w:rPr>
            </w:pPr>
            <w:r w:rsidRPr="0001776C">
              <w:rPr>
                <w:b w:val="0"/>
                <w:i/>
                <w:sz w:val="24"/>
                <w:szCs w:val="24"/>
              </w:rPr>
              <w:t>Згідно з відомостями Д</w:t>
            </w:r>
            <w:r w:rsidR="003F4C80" w:rsidRPr="0001776C">
              <w:rPr>
                <w:b w:val="0"/>
                <w:i/>
                <w:sz w:val="24"/>
                <w:szCs w:val="24"/>
              </w:rPr>
              <w:t>ержавного земельного кадастру</w:t>
            </w:r>
            <w:r w:rsidRPr="0001776C">
              <w:rPr>
                <w:b w:val="0"/>
                <w:i/>
                <w:sz w:val="24"/>
                <w:szCs w:val="24"/>
              </w:rPr>
              <w:t xml:space="preserve">: категорія земель - </w:t>
            </w:r>
            <w:proofErr w:type="spellStart"/>
            <w:r w:rsidRPr="0001776C">
              <w:rPr>
                <w:b w:val="0"/>
                <w:i/>
                <w:color w:val="auto"/>
                <w:sz w:val="24"/>
                <w:szCs w:val="24"/>
                <w:highlight w:val="white"/>
                <w:lang w:val="ru-RU" w:bidi="ar-SA"/>
              </w:rPr>
              <w:t>землі</w:t>
            </w:r>
            <w:proofErr w:type="spellEnd"/>
            <w:r w:rsidRPr="0001776C">
              <w:rPr>
                <w:b w:val="0"/>
                <w:i/>
                <w:color w:val="auto"/>
                <w:sz w:val="24"/>
                <w:szCs w:val="24"/>
                <w:highlight w:val="white"/>
                <w:lang w:val="ru-RU" w:bidi="ar-SA"/>
              </w:rPr>
              <w:t xml:space="preserve"> </w:t>
            </w:r>
            <w:proofErr w:type="spellStart"/>
            <w:r w:rsidRPr="0001776C">
              <w:rPr>
                <w:b w:val="0"/>
                <w:i/>
                <w:color w:val="auto"/>
                <w:sz w:val="24"/>
                <w:szCs w:val="24"/>
                <w:highlight w:val="white"/>
                <w:lang w:val="ru-RU" w:bidi="ar-SA"/>
              </w:rPr>
              <w:t>житлової</w:t>
            </w:r>
            <w:proofErr w:type="spellEnd"/>
            <w:r w:rsidRPr="0001776C">
              <w:rPr>
                <w:b w:val="0"/>
                <w:i/>
                <w:color w:val="auto"/>
                <w:sz w:val="24"/>
                <w:szCs w:val="24"/>
                <w:highlight w:val="white"/>
                <w:lang w:val="ru-RU" w:bidi="ar-SA"/>
              </w:rPr>
              <w:t xml:space="preserve"> та </w:t>
            </w:r>
            <w:proofErr w:type="spellStart"/>
            <w:r w:rsidRPr="0001776C">
              <w:rPr>
                <w:b w:val="0"/>
                <w:i/>
                <w:color w:val="auto"/>
                <w:sz w:val="24"/>
                <w:szCs w:val="24"/>
                <w:highlight w:val="white"/>
                <w:lang w:val="ru-RU" w:bidi="ar-SA"/>
              </w:rPr>
              <w:t>громадської</w:t>
            </w:r>
            <w:proofErr w:type="spellEnd"/>
            <w:r w:rsidRPr="0001776C">
              <w:rPr>
                <w:b w:val="0"/>
                <w:i/>
                <w:color w:val="auto"/>
                <w:sz w:val="24"/>
                <w:szCs w:val="24"/>
                <w:highlight w:val="white"/>
                <w:lang w:val="ru-RU" w:bidi="ar-SA"/>
              </w:rPr>
              <w:t xml:space="preserve"> </w:t>
            </w:r>
            <w:proofErr w:type="spellStart"/>
            <w:r w:rsidRPr="0001776C">
              <w:rPr>
                <w:b w:val="0"/>
                <w:i/>
                <w:color w:val="auto"/>
                <w:sz w:val="24"/>
                <w:szCs w:val="24"/>
                <w:highlight w:val="white"/>
                <w:lang w:val="ru-RU" w:bidi="ar-SA"/>
              </w:rPr>
              <w:t>забудови</w:t>
            </w:r>
            <w:proofErr w:type="spellEnd"/>
            <w:r w:rsidRPr="0001776C">
              <w:rPr>
                <w:b w:val="0"/>
                <w:i/>
                <w:sz w:val="24"/>
                <w:szCs w:val="24"/>
              </w:rPr>
              <w:t xml:space="preserve">, </w:t>
            </w:r>
            <w:r w:rsidR="00564A02" w:rsidRPr="0001776C">
              <w:rPr>
                <w:b w:val="0"/>
                <w:i/>
                <w:sz w:val="24"/>
                <w:szCs w:val="24"/>
              </w:rPr>
              <w:t xml:space="preserve">код виду цільового призначення </w:t>
            </w:r>
            <w:r w:rsidRPr="0001776C">
              <w:rPr>
                <w:b w:val="0"/>
                <w:i/>
                <w:sz w:val="24"/>
                <w:szCs w:val="24"/>
              </w:rPr>
              <w:t>-</w:t>
            </w:r>
            <w:r w:rsidRPr="0001776C">
              <w:rPr>
                <w:b w:val="0"/>
                <w:i/>
                <w:color w:val="auto"/>
                <w:sz w:val="24"/>
                <w:szCs w:val="24"/>
              </w:rPr>
              <w:t xml:space="preserve"> </w:t>
            </w:r>
            <w:r w:rsidRPr="0001776C">
              <w:rPr>
                <w:b w:val="0"/>
                <w:i/>
                <w:color w:val="auto"/>
                <w:sz w:val="24"/>
                <w:szCs w:val="24"/>
                <w:highlight w:val="white"/>
                <w:lang w:val="ru-RU" w:bidi="ar-SA"/>
              </w:rPr>
              <w:t>03.15</w:t>
            </w:r>
            <w:r w:rsidRPr="0001776C">
              <w:rPr>
                <w:b w:val="0"/>
                <w:i/>
                <w:sz w:val="24"/>
                <w:szCs w:val="24"/>
              </w:rPr>
              <w:t>.</w:t>
            </w:r>
          </w:p>
        </w:tc>
      </w:tr>
      <w:tr w:rsidR="00823CCF" w:rsidRPr="00037B84" w14:paraId="03F8D26F" w14:textId="77777777" w:rsidTr="00430CA4">
        <w:trPr>
          <w:cantSplit/>
          <w:trHeight w:val="1413"/>
        </w:trPr>
        <w:tc>
          <w:tcPr>
            <w:tcW w:w="2972" w:type="dxa"/>
          </w:tcPr>
          <w:p w14:paraId="26E82454" w14:textId="77777777" w:rsidR="00823CCF" w:rsidRPr="00540140" w:rsidRDefault="00823CCF" w:rsidP="003F4C80">
            <w:pPr>
              <w:pStyle w:val="a7"/>
              <w:ind w:left="-120"/>
              <w:rPr>
                <w:i/>
                <w:sz w:val="24"/>
                <w:szCs w:val="24"/>
              </w:rPr>
            </w:pPr>
            <w:r w:rsidRPr="00540140">
              <w:rPr>
                <w:i/>
                <w:sz w:val="24"/>
                <w:szCs w:val="24"/>
              </w:rPr>
              <w:t>Розташування</w:t>
            </w:r>
            <w:r w:rsidR="00037B84" w:rsidRPr="00540140">
              <w:rPr>
                <w:i/>
                <w:sz w:val="24"/>
                <w:szCs w:val="24"/>
              </w:rPr>
              <w:t xml:space="preserve"> </w:t>
            </w:r>
            <w:r w:rsidRPr="00540140">
              <w:rPr>
                <w:i/>
                <w:sz w:val="24"/>
                <w:szCs w:val="24"/>
              </w:rPr>
              <w:t>в зеленій зоні:</w:t>
            </w:r>
          </w:p>
        </w:tc>
        <w:tc>
          <w:tcPr>
            <w:tcW w:w="6662" w:type="dxa"/>
          </w:tcPr>
          <w:p w14:paraId="32C67EBC" w14:textId="23661F39" w:rsidR="00823CCF" w:rsidRPr="00540140" w:rsidRDefault="00F52107" w:rsidP="00B312AA">
            <w:pPr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</w:rPr>
              <w:t>Не відноситься до територій зелених насаджень загального користування, визначених рішенням Київської міської ради                    від 08.07.2021 № 1583/1624  «Про затвердження показників розвитку зеленої зони м. Києва до 2022 року та концепції формування зелених насаджень в центральній частині міста».</w:t>
            </w:r>
          </w:p>
        </w:tc>
      </w:tr>
      <w:tr w:rsidR="001C056A" w:rsidRPr="00037B84" w14:paraId="40C3BE60" w14:textId="77777777" w:rsidTr="001C056A">
        <w:trPr>
          <w:trHeight w:val="20"/>
        </w:trPr>
        <w:tc>
          <w:tcPr>
            <w:tcW w:w="2972" w:type="dxa"/>
          </w:tcPr>
          <w:p w14:paraId="725C5A92" w14:textId="3F15641F" w:rsidR="001C056A" w:rsidRPr="00540140" w:rsidRDefault="001C056A" w:rsidP="003F4C80">
            <w:pPr>
              <w:pStyle w:val="a7"/>
              <w:ind w:left="-120"/>
              <w:rPr>
                <w:i/>
                <w:sz w:val="24"/>
                <w:szCs w:val="24"/>
              </w:rPr>
            </w:pPr>
            <w:r w:rsidRPr="00540140">
              <w:rPr>
                <w:i/>
                <w:sz w:val="24"/>
                <w:szCs w:val="24"/>
              </w:rPr>
              <w:t>Інші особливості:</w:t>
            </w:r>
          </w:p>
        </w:tc>
        <w:tc>
          <w:tcPr>
            <w:tcW w:w="6662" w:type="dxa"/>
          </w:tcPr>
          <w:p w14:paraId="5C0B8394" w14:textId="149F8BF7" w:rsidR="001C056A" w:rsidRPr="00540140" w:rsidRDefault="001C056A" w:rsidP="001C056A">
            <w:pPr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540140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Земельна ділянка (в межах червоних ліній) </w:t>
            </w:r>
            <w:r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передана</w:t>
            </w:r>
            <w:r w:rsidRPr="00540140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в оренду </w:t>
            </w:r>
            <w:r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на 5 років </w:t>
            </w:r>
            <w:r>
              <w:rPr>
                <w:rFonts w:ascii="Times New Roman" w:hAnsi="Times New Roman" w:cs="Times New Roman"/>
                <w:i/>
                <w:color w:val="auto"/>
                <w:highlight w:val="white"/>
                <w:lang w:bidi="ar-SA"/>
              </w:rPr>
              <w:t>товариству</w:t>
            </w:r>
            <w:r w:rsidRPr="00540140">
              <w:rPr>
                <w:rFonts w:ascii="Times New Roman" w:hAnsi="Times New Roman" w:cs="Times New Roman"/>
                <w:i/>
                <w:color w:val="auto"/>
                <w:highlight w:val="white"/>
                <w:lang w:bidi="ar-SA"/>
              </w:rPr>
              <w:t xml:space="preserve"> з обмеженою відповідальністю «ПІДПРИЄМСТВО «КИЇВ»</w:t>
            </w:r>
            <w:r>
              <w:rPr>
                <w:rFonts w:ascii="Times New Roman" w:hAnsi="Times New Roman" w:cs="Times New Roman"/>
                <w:i/>
                <w:color w:val="auto"/>
                <w:lang w:bidi="ar-SA"/>
              </w:rPr>
              <w:t xml:space="preserve"> (далі – Товариство)</w:t>
            </w:r>
            <w:r w:rsidRPr="00540140">
              <w:rPr>
                <w:rFonts w:ascii="Times New Roman" w:hAnsi="Times New Roman" w:cs="Times New Roman"/>
                <w:i/>
              </w:rPr>
              <w:t xml:space="preserve"> </w:t>
            </w:r>
            <w:r w:rsidRPr="00540140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для реконструкції</w:t>
            </w:r>
            <w:r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 </w:t>
            </w:r>
            <w:r w:rsidRPr="00540140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</w:t>
            </w:r>
            <w:r w:rsidRPr="00540140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території, </w:t>
            </w:r>
            <w:r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 </w:t>
            </w:r>
            <w:r w:rsidRPr="00540140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комплексу</w:t>
            </w:r>
            <w:r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 </w:t>
            </w:r>
            <w:r w:rsidRPr="00540140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будівель </w:t>
            </w:r>
            <w:r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 </w:t>
            </w:r>
            <w:r w:rsidRPr="00540140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та</w:t>
            </w:r>
            <w:r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</w:t>
            </w:r>
            <w:r w:rsidRPr="00540140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</w:t>
            </w:r>
            <w:r w:rsidRPr="00540140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споруд</w:t>
            </w:r>
          </w:p>
        </w:tc>
      </w:tr>
      <w:tr w:rsidR="00FC7A92" w:rsidRPr="00037B84" w14:paraId="4912F663" w14:textId="77777777" w:rsidTr="00430CA4">
        <w:trPr>
          <w:cantSplit/>
          <w:trHeight w:val="2827"/>
        </w:trPr>
        <w:tc>
          <w:tcPr>
            <w:tcW w:w="2972" w:type="dxa"/>
          </w:tcPr>
          <w:p w14:paraId="171FC032" w14:textId="1209F596" w:rsidR="00FC7A92" w:rsidRPr="00540140" w:rsidRDefault="00FC7A92" w:rsidP="003F4C80">
            <w:pPr>
              <w:pStyle w:val="a7"/>
              <w:ind w:left="-120"/>
              <w:rPr>
                <w:i/>
                <w:sz w:val="24"/>
                <w:szCs w:val="24"/>
              </w:rPr>
            </w:pPr>
            <w:r w:rsidRPr="00540140">
              <w:rPr>
                <w:i/>
                <w:sz w:val="24"/>
                <w:szCs w:val="24"/>
              </w:rPr>
              <w:lastRenderedPageBreak/>
              <w:t>Інші особливості</w:t>
            </w:r>
            <w:r w:rsidR="00765401" w:rsidRPr="00540140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6662" w:type="dxa"/>
          </w:tcPr>
          <w:p w14:paraId="473D3454" w14:textId="15E6986E" w:rsidR="006A19DF" w:rsidRDefault="00FF0A55" w:rsidP="00B455F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color w:val="auto"/>
              </w:rPr>
            </w:pPr>
            <w:r w:rsidRPr="00540140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колишньої взуттєвої фабрики для будівництва, експлуатації та обслуговування багатофункціонального громадсько-житлового комплексу з об'єктами готельного та офісного призначення, житловими будинками із знесе</w:t>
            </w:r>
            <w:r w:rsidR="002C195D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нням відповідних об'єктів та з </w:t>
            </w:r>
            <w:r w:rsidRPr="00540140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комплексним </w:t>
            </w:r>
            <w:proofErr w:type="spellStart"/>
            <w:r w:rsidRPr="00540140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благоустроєм</w:t>
            </w:r>
            <w:proofErr w:type="spellEnd"/>
            <w:r w:rsidRPr="00540140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території </w:t>
            </w:r>
            <w:r w:rsidR="00540140" w:rsidRPr="00540140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відповідно до рішення Київської міської ради від</w:t>
            </w:r>
            <w:r w:rsidR="006076BE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</w:t>
            </w:r>
            <w:r w:rsidR="002C195D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26.07.2007 № 127/1961 та</w:t>
            </w:r>
            <w:r w:rsidR="00540140" w:rsidRPr="00540140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</w:t>
            </w:r>
            <w:r w:rsidRPr="00540140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</w:t>
            </w:r>
            <w:r w:rsidR="006A19DF" w:rsidRPr="00540140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догов</w:t>
            </w:r>
            <w:r w:rsidR="002C195D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ору</w:t>
            </w:r>
            <w:r w:rsidR="006A19DF" w:rsidRPr="00540140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оре</w:t>
            </w:r>
            <w:r w:rsidR="002C195D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нди від 25.12.2007 № 82-6-00468</w:t>
            </w:r>
            <w:r w:rsidRPr="00540140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.</w:t>
            </w:r>
          </w:p>
          <w:p w14:paraId="09256770" w14:textId="1B42440D" w:rsidR="006076BE" w:rsidRDefault="006076BE" w:rsidP="00B455F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Договір оренди від 25.12.2007 № 82-6-00468 поновлено на 5 років договором від 30.11.2016 № 4180, укладеним на підставі </w:t>
            </w:r>
            <w:r w:rsidRPr="00540140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рішення Київської міської ради від</w:t>
            </w:r>
            <w:r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</w:t>
            </w:r>
            <w:r w:rsidR="005822AF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22</w:t>
            </w:r>
            <w:r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.</w:t>
            </w:r>
            <w:r w:rsidR="005822AF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05</w:t>
            </w:r>
            <w:r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.</w:t>
            </w:r>
            <w:r w:rsidR="005822AF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2013 № 505/9562.</w:t>
            </w:r>
          </w:p>
          <w:p w14:paraId="58396E47" w14:textId="183650A2" w:rsidR="005822AF" w:rsidRPr="006076BE" w:rsidRDefault="005822AF" w:rsidP="00B455F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Термін оренди за договором – до 30.11.2021.</w:t>
            </w:r>
          </w:p>
          <w:p w14:paraId="60A60944" w14:textId="0AF53B58" w:rsidR="002C195D" w:rsidRPr="005822AF" w:rsidRDefault="002C195D" w:rsidP="00B455F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color w:val="auto"/>
              </w:rPr>
            </w:pPr>
            <w:r w:rsidRPr="005822AF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Ця земельна ділянка межує із земельною ділянкою (кадастровий номер 8000000000:82:185:0109) площею</w:t>
            </w:r>
            <w:r w:rsidRPr="005822AF">
              <w:rPr>
                <w:rFonts w:ascii="Times New Roman" w:hAnsi="Times New Roman" w:cs="Times New Roman"/>
                <w:i/>
                <w:color w:val="333333"/>
                <w:shd w:val="clear" w:color="auto" w:fill="FFFFFF"/>
              </w:rPr>
              <w:t xml:space="preserve"> </w:t>
            </w:r>
            <w:r w:rsidR="005822AF">
              <w:rPr>
                <w:rFonts w:ascii="Times New Roman" w:hAnsi="Times New Roman" w:cs="Times New Roman"/>
                <w:i/>
                <w:color w:val="333333"/>
                <w:shd w:val="clear" w:color="auto" w:fill="FFFFFF"/>
              </w:rPr>
              <w:t xml:space="preserve">                </w:t>
            </w:r>
            <w:r w:rsidRPr="005822AF">
              <w:rPr>
                <w:rFonts w:ascii="Times New Roman" w:hAnsi="Times New Roman" w:cs="Times New Roman"/>
                <w:i/>
                <w:color w:val="333333"/>
                <w:shd w:val="clear" w:color="auto" w:fill="FFFFFF"/>
              </w:rPr>
              <w:t>6,4011 га, що перебуває в оренді Товариства до 25.12.2027 для цих же цілей згідно з вищевказаним</w:t>
            </w:r>
            <w:r w:rsidR="005822AF" w:rsidRPr="005822AF">
              <w:rPr>
                <w:rFonts w:ascii="Times New Roman" w:hAnsi="Times New Roman" w:cs="Times New Roman"/>
                <w:i/>
                <w:color w:val="333333"/>
                <w:shd w:val="clear" w:color="auto" w:fill="FFFFFF"/>
              </w:rPr>
              <w:t>и</w:t>
            </w:r>
            <w:r w:rsidRPr="005822AF">
              <w:rPr>
                <w:rFonts w:ascii="Times New Roman" w:hAnsi="Times New Roman" w:cs="Times New Roman"/>
                <w:i/>
                <w:color w:val="333333"/>
                <w:shd w:val="clear" w:color="auto" w:fill="FFFFFF"/>
              </w:rPr>
              <w:t xml:space="preserve"> рішенням</w:t>
            </w:r>
            <w:r w:rsidR="005822AF" w:rsidRPr="005822AF">
              <w:rPr>
                <w:rFonts w:ascii="Times New Roman" w:hAnsi="Times New Roman" w:cs="Times New Roman"/>
                <w:i/>
                <w:color w:val="333333"/>
                <w:shd w:val="clear" w:color="auto" w:fill="FFFFFF"/>
              </w:rPr>
              <w:t>и</w:t>
            </w:r>
            <w:r w:rsidRPr="005822AF">
              <w:rPr>
                <w:rFonts w:ascii="Times New Roman" w:hAnsi="Times New Roman" w:cs="Times New Roman"/>
                <w:i/>
                <w:color w:val="333333"/>
                <w:shd w:val="clear" w:color="auto" w:fill="FFFFFF"/>
              </w:rPr>
              <w:t xml:space="preserve"> Київської міської ради та договором оренди </w:t>
            </w:r>
            <w:r w:rsidR="006076BE" w:rsidRPr="005822AF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від 25.12.2007 № 82-6-00467 </w:t>
            </w:r>
            <w:r w:rsidR="005822AF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                         </w:t>
            </w:r>
            <w:r w:rsidR="006076BE" w:rsidRPr="005822AF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(з урахуванням договору від 24.12.2013 № 287).</w:t>
            </w:r>
          </w:p>
          <w:p w14:paraId="6AA1729C" w14:textId="40C55188" w:rsidR="006A19DF" w:rsidRPr="00093F12" w:rsidRDefault="006A19DF" w:rsidP="00B455F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color w:val="auto"/>
              </w:rPr>
            </w:pPr>
            <w:r w:rsidRPr="00654326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Згідно з довідк</w:t>
            </w:r>
            <w:r w:rsidR="00654326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ами</w:t>
            </w:r>
            <w:r w:rsidRPr="00654326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ГУ ДПС у м. Києві </w:t>
            </w:r>
            <w:r w:rsidR="00740221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                                                              </w:t>
            </w:r>
            <w:r w:rsidRPr="00654326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від </w:t>
            </w:r>
            <w:r w:rsidR="00654326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30.04.2021 </w:t>
            </w:r>
            <w:r w:rsidR="00093F12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№ </w:t>
            </w:r>
            <w:r w:rsidR="00654326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45935/6/26-15-13-01-16,</w:t>
            </w:r>
            <w:r w:rsidR="00093F12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від </w:t>
            </w:r>
            <w:r w:rsidR="00654326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28.09.2021 </w:t>
            </w:r>
            <w:r w:rsidR="00093F12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</w:t>
            </w:r>
            <w:r w:rsidR="00740221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                                                       </w:t>
            </w:r>
            <w:r w:rsidR="00654326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№</w:t>
            </w:r>
            <w:r w:rsidR="00093F12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41517/5/26-15-12-15-12</w:t>
            </w:r>
            <w:r w:rsidRPr="00654326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 </w:t>
            </w:r>
            <w:r w:rsidR="00654326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 xml:space="preserve">заборгованість по орендній платі у </w:t>
            </w:r>
            <w:r w:rsidR="00654326" w:rsidRPr="00093F12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Товариства відсутня</w:t>
            </w:r>
            <w:r w:rsidRPr="00093F12">
              <w:rPr>
                <w:rFonts w:ascii="Times New Roman" w:eastAsia="Times New Roman" w:hAnsi="Times New Roman" w:cs="Times New Roman"/>
                <w:bCs/>
                <w:i/>
                <w:color w:val="auto"/>
              </w:rPr>
              <w:t>.</w:t>
            </w:r>
          </w:p>
          <w:p w14:paraId="381CEF3E" w14:textId="206F5AAE" w:rsidR="00DE0E7B" w:rsidRPr="00907FF6" w:rsidRDefault="00F620DD" w:rsidP="00F620D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093F12">
              <w:rPr>
                <w:rFonts w:ascii="Times New Roman" w:hAnsi="Times New Roman" w:cs="Times New Roman"/>
                <w:i/>
                <w:color w:val="auto"/>
              </w:rPr>
              <w:t xml:space="preserve">Зважаючи на положення статей 9, 122 Земельного кодексу України та пункту 34 частини першої статті 26 Закону України «Про місцеве самоврядування в Україні» (щодо обов’язковості розгляду питань землекористування на пленарних засіданнях) вказаний </w:t>
            </w:r>
            <w:proofErr w:type="spellStart"/>
            <w:r w:rsidRPr="00093F12">
              <w:rPr>
                <w:rFonts w:ascii="Times New Roman" w:hAnsi="Times New Roman" w:cs="Times New Roman"/>
                <w:i/>
                <w:color w:val="auto"/>
              </w:rPr>
              <w:t>проєкт</w:t>
            </w:r>
            <w:proofErr w:type="spellEnd"/>
            <w:r w:rsidRPr="00093F12">
              <w:rPr>
                <w:rFonts w:ascii="Times New Roman" w:hAnsi="Times New Roman" w:cs="Times New Roman"/>
                <w:i/>
                <w:color w:val="auto"/>
              </w:rPr>
              <w:t xml:space="preserve"> рішення направляється для подальшого розгляду Київською міською радою.</w:t>
            </w:r>
          </w:p>
        </w:tc>
      </w:tr>
    </w:tbl>
    <w:p w14:paraId="7BADA185" w14:textId="77777777" w:rsidR="00823CCF" w:rsidRPr="00037B84" w:rsidRDefault="00823CCF" w:rsidP="00823CCF">
      <w:pPr>
        <w:pStyle w:val="a7"/>
        <w:shd w:val="clear" w:color="auto" w:fill="auto"/>
        <w:rPr>
          <w:sz w:val="24"/>
          <w:szCs w:val="24"/>
        </w:rPr>
      </w:pPr>
    </w:p>
    <w:p w14:paraId="3D94B9F3" w14:textId="77777777" w:rsidR="006A19DF" w:rsidRPr="00037B84" w:rsidRDefault="006A19DF" w:rsidP="00765401">
      <w:pPr>
        <w:pStyle w:val="a7"/>
        <w:shd w:val="clear" w:color="auto" w:fill="auto"/>
        <w:spacing w:line="233" w:lineRule="auto"/>
        <w:ind w:firstLine="426"/>
        <w:jc w:val="both"/>
        <w:rPr>
          <w:sz w:val="24"/>
          <w:szCs w:val="24"/>
        </w:rPr>
      </w:pPr>
      <w:r w:rsidRPr="00037B84">
        <w:rPr>
          <w:sz w:val="24"/>
          <w:szCs w:val="24"/>
        </w:rPr>
        <w:t>6. Стан нормативно-правової бази у даній сфері правового регулювання.</w:t>
      </w:r>
    </w:p>
    <w:p w14:paraId="0DAE8269" w14:textId="77777777" w:rsidR="006A19DF" w:rsidRPr="00037B84" w:rsidRDefault="006A19DF" w:rsidP="00765401">
      <w:pPr>
        <w:spacing w:after="59" w:line="1" w:lineRule="exact"/>
        <w:ind w:firstLine="709"/>
        <w:rPr>
          <w:rFonts w:ascii="Times New Roman" w:hAnsi="Times New Roman" w:cs="Times New Roman"/>
        </w:rPr>
      </w:pPr>
    </w:p>
    <w:p w14:paraId="7ACDB588" w14:textId="77777777" w:rsidR="006A19DF" w:rsidRPr="00037B84" w:rsidRDefault="006A19DF" w:rsidP="006A19DF">
      <w:pPr>
        <w:pStyle w:val="1"/>
        <w:shd w:val="clear" w:color="auto" w:fill="auto"/>
        <w:spacing w:line="233" w:lineRule="auto"/>
        <w:ind w:firstLine="440"/>
        <w:jc w:val="both"/>
        <w:rPr>
          <w:i w:val="0"/>
          <w:sz w:val="24"/>
          <w:szCs w:val="24"/>
        </w:rPr>
      </w:pPr>
      <w:r w:rsidRPr="00225909">
        <w:rPr>
          <w:i w:val="0"/>
          <w:sz w:val="24"/>
          <w:szCs w:val="24"/>
        </w:rPr>
        <w:t xml:space="preserve">Загальні засади та порядок </w:t>
      </w:r>
      <w:r>
        <w:rPr>
          <w:i w:val="0"/>
          <w:sz w:val="24"/>
          <w:szCs w:val="24"/>
        </w:rPr>
        <w:t>поновлення</w:t>
      </w:r>
      <w:r w:rsidRPr="00225909">
        <w:rPr>
          <w:i w:val="0"/>
          <w:sz w:val="24"/>
          <w:szCs w:val="24"/>
        </w:rPr>
        <w:t xml:space="preserve"> договорів оренди земельних ділянок</w:t>
      </w:r>
      <w:r w:rsidRPr="008B6D56">
        <w:rPr>
          <w:i w:val="0"/>
          <w:sz w:val="24"/>
          <w:szCs w:val="24"/>
        </w:rPr>
        <w:t xml:space="preserve"> (шляхом укладення договор</w:t>
      </w:r>
      <w:r>
        <w:rPr>
          <w:i w:val="0"/>
          <w:sz w:val="24"/>
          <w:szCs w:val="24"/>
        </w:rPr>
        <w:t>ів</w:t>
      </w:r>
      <w:r w:rsidRPr="008B6D56">
        <w:rPr>
          <w:i w:val="0"/>
          <w:sz w:val="24"/>
          <w:szCs w:val="24"/>
        </w:rPr>
        <w:t xml:space="preserve"> на новий строк)</w:t>
      </w:r>
      <w:r w:rsidRPr="00C92F50">
        <w:rPr>
          <w:i w:val="0"/>
          <w:sz w:val="24"/>
          <w:szCs w:val="24"/>
        </w:rPr>
        <w:t xml:space="preserve"> </w:t>
      </w:r>
      <w:r w:rsidRPr="00225909">
        <w:rPr>
          <w:i w:val="0"/>
          <w:sz w:val="24"/>
          <w:szCs w:val="24"/>
        </w:rPr>
        <w:t xml:space="preserve">визначено </w:t>
      </w:r>
      <w:r>
        <w:rPr>
          <w:i w:val="0"/>
          <w:sz w:val="24"/>
          <w:szCs w:val="24"/>
        </w:rPr>
        <w:t xml:space="preserve">абзацами третім та четвертим розділу </w:t>
      </w:r>
      <w:r>
        <w:rPr>
          <w:i w:val="0"/>
          <w:sz w:val="24"/>
          <w:szCs w:val="24"/>
          <w:lang w:val="en-US"/>
        </w:rPr>
        <w:t>IX</w:t>
      </w:r>
      <w:r w:rsidRPr="00C35EB9">
        <w:rPr>
          <w:i w:val="0"/>
          <w:sz w:val="24"/>
          <w:szCs w:val="24"/>
        </w:rPr>
        <w:t xml:space="preserve"> </w:t>
      </w:r>
      <w:r>
        <w:rPr>
          <w:i w:val="0"/>
          <w:sz w:val="24"/>
          <w:szCs w:val="24"/>
        </w:rPr>
        <w:t xml:space="preserve">«Перехідні положення» </w:t>
      </w:r>
      <w:r w:rsidRPr="00225909">
        <w:rPr>
          <w:i w:val="0"/>
          <w:sz w:val="24"/>
          <w:szCs w:val="24"/>
        </w:rPr>
        <w:t>Закон</w:t>
      </w:r>
      <w:r>
        <w:rPr>
          <w:i w:val="0"/>
          <w:sz w:val="24"/>
          <w:szCs w:val="24"/>
        </w:rPr>
        <w:t>у</w:t>
      </w:r>
      <w:r w:rsidRPr="00225909">
        <w:rPr>
          <w:i w:val="0"/>
          <w:sz w:val="24"/>
          <w:szCs w:val="24"/>
        </w:rPr>
        <w:t xml:space="preserve"> України «Про оренду землі» </w:t>
      </w:r>
      <w:r>
        <w:rPr>
          <w:i w:val="0"/>
          <w:sz w:val="24"/>
          <w:szCs w:val="24"/>
        </w:rPr>
        <w:t>і</w:t>
      </w:r>
      <w:r w:rsidRPr="00225909">
        <w:rPr>
          <w:i w:val="0"/>
          <w:sz w:val="24"/>
          <w:szCs w:val="24"/>
        </w:rPr>
        <w:t xml:space="preserve"> Порядком набуття прав на землю із земель комунальної власності у місті Києві, затвер</w:t>
      </w:r>
      <w:r>
        <w:rPr>
          <w:i w:val="0"/>
          <w:sz w:val="24"/>
          <w:szCs w:val="24"/>
        </w:rPr>
        <w:t>дженим рішенням Київської міської ради від 20.04.2017 № </w:t>
      </w:r>
      <w:r w:rsidRPr="00225909">
        <w:rPr>
          <w:i w:val="0"/>
          <w:sz w:val="24"/>
          <w:szCs w:val="24"/>
        </w:rPr>
        <w:t>241/2463</w:t>
      </w:r>
      <w:r>
        <w:rPr>
          <w:i w:val="0"/>
          <w:sz w:val="24"/>
          <w:szCs w:val="24"/>
        </w:rPr>
        <w:t>.</w:t>
      </w:r>
    </w:p>
    <w:p w14:paraId="40BA15DF" w14:textId="77777777" w:rsidR="006A19DF" w:rsidRPr="00037B84" w:rsidRDefault="006A19DF" w:rsidP="006A19DF">
      <w:pPr>
        <w:pStyle w:val="1"/>
        <w:shd w:val="clear" w:color="auto" w:fill="auto"/>
        <w:spacing w:line="233" w:lineRule="auto"/>
        <w:ind w:firstLine="440"/>
        <w:jc w:val="both"/>
        <w:rPr>
          <w:i w:val="0"/>
          <w:sz w:val="24"/>
          <w:szCs w:val="24"/>
        </w:rPr>
      </w:pPr>
    </w:p>
    <w:p w14:paraId="3DE5E268" w14:textId="77777777" w:rsidR="006A19DF" w:rsidRPr="00553E8C" w:rsidRDefault="006A19DF" w:rsidP="00765401">
      <w:pPr>
        <w:pStyle w:val="1"/>
        <w:shd w:val="clear" w:color="auto" w:fill="auto"/>
        <w:spacing w:line="230" w:lineRule="auto"/>
        <w:ind w:firstLine="426"/>
        <w:rPr>
          <w:i w:val="0"/>
          <w:sz w:val="24"/>
          <w:szCs w:val="24"/>
        </w:rPr>
      </w:pPr>
      <w:r w:rsidRPr="00553E8C">
        <w:rPr>
          <w:b/>
          <w:bCs/>
          <w:i w:val="0"/>
          <w:sz w:val="24"/>
          <w:szCs w:val="24"/>
        </w:rPr>
        <w:t>7. Фінансово-економічне обґрунтування.</w:t>
      </w:r>
    </w:p>
    <w:p w14:paraId="372B73D1" w14:textId="7B479DBC" w:rsidR="006A19DF" w:rsidRDefault="006A19DF" w:rsidP="006A19DF">
      <w:pPr>
        <w:pStyle w:val="1"/>
        <w:shd w:val="clear" w:color="auto" w:fill="auto"/>
        <w:spacing w:line="230" w:lineRule="auto"/>
        <w:ind w:firstLine="440"/>
        <w:rPr>
          <w:i w:val="0"/>
          <w:sz w:val="24"/>
          <w:szCs w:val="24"/>
        </w:rPr>
      </w:pPr>
      <w:r w:rsidRPr="00037B84">
        <w:rPr>
          <w:i w:val="0"/>
          <w:sz w:val="24"/>
          <w:szCs w:val="24"/>
        </w:rPr>
        <w:t>Реалізація рішення не потребує додаткових витрат міського бюджету.</w:t>
      </w:r>
    </w:p>
    <w:p w14:paraId="1906F012" w14:textId="66C6ACD6" w:rsidR="006A19DF" w:rsidRPr="00EE24D2" w:rsidRDefault="006A19DF" w:rsidP="006A19DF">
      <w:pPr>
        <w:pStyle w:val="1"/>
        <w:shd w:val="clear" w:color="auto" w:fill="auto"/>
        <w:spacing w:line="230" w:lineRule="auto"/>
        <w:ind w:firstLine="440"/>
        <w:jc w:val="both"/>
        <w:rPr>
          <w:b/>
          <w:i w:val="0"/>
          <w:color w:val="auto"/>
          <w:sz w:val="24"/>
          <w:szCs w:val="24"/>
        </w:rPr>
      </w:pPr>
      <w:r>
        <w:rPr>
          <w:i w:val="0"/>
          <w:sz w:val="24"/>
          <w:szCs w:val="24"/>
        </w:rPr>
        <w:t>Відповідно до Податкового к</w:t>
      </w:r>
      <w:r w:rsidRPr="00037B84">
        <w:rPr>
          <w:i w:val="0"/>
          <w:sz w:val="24"/>
          <w:szCs w:val="24"/>
        </w:rPr>
        <w:t>о</w:t>
      </w:r>
      <w:r>
        <w:rPr>
          <w:i w:val="0"/>
          <w:sz w:val="24"/>
          <w:szCs w:val="24"/>
        </w:rPr>
        <w:t xml:space="preserve">дексу України </w:t>
      </w:r>
      <w:r w:rsidRPr="00037B84">
        <w:rPr>
          <w:i w:val="0"/>
          <w:sz w:val="24"/>
          <w:szCs w:val="24"/>
        </w:rPr>
        <w:t xml:space="preserve">та </w:t>
      </w:r>
      <w:r w:rsidRPr="00714CB9">
        <w:rPr>
          <w:i w:val="0"/>
          <w:sz w:val="24"/>
          <w:szCs w:val="24"/>
        </w:rPr>
        <w:t xml:space="preserve">рішення </w:t>
      </w:r>
      <w:r>
        <w:rPr>
          <w:i w:val="0"/>
          <w:sz w:val="24"/>
          <w:szCs w:val="24"/>
        </w:rPr>
        <w:t>Київської міської ради</w:t>
      </w:r>
      <w:r w:rsidR="00B312AA">
        <w:rPr>
          <w:i w:val="0"/>
          <w:sz w:val="24"/>
          <w:szCs w:val="24"/>
        </w:rPr>
        <w:t xml:space="preserve">                             </w:t>
      </w:r>
      <w:r w:rsidRPr="00714CB9">
        <w:rPr>
          <w:i w:val="0"/>
          <w:sz w:val="24"/>
          <w:szCs w:val="24"/>
        </w:rPr>
        <w:t xml:space="preserve"> </w:t>
      </w:r>
      <w:r w:rsidR="00740221" w:rsidRPr="002F2D3F">
        <w:rPr>
          <w:i w:val="0"/>
          <w:sz w:val="24"/>
          <w:szCs w:val="24"/>
        </w:rPr>
        <w:t xml:space="preserve">від 09.12.2021 № 3704/3745 «Про </w:t>
      </w:r>
      <w:r w:rsidR="00740221">
        <w:rPr>
          <w:i w:val="0"/>
          <w:sz w:val="24"/>
          <w:szCs w:val="24"/>
        </w:rPr>
        <w:t>бюджет міста Києва на 2022 рік»</w:t>
      </w:r>
      <w:r w:rsidRPr="00714CB9">
        <w:rPr>
          <w:i w:val="0"/>
          <w:sz w:val="24"/>
          <w:szCs w:val="24"/>
        </w:rPr>
        <w:t xml:space="preserve"> </w:t>
      </w:r>
      <w:r w:rsidRPr="00037B84">
        <w:rPr>
          <w:i w:val="0"/>
          <w:sz w:val="24"/>
          <w:szCs w:val="24"/>
        </w:rPr>
        <w:t xml:space="preserve">орієнтовний розмір </w:t>
      </w:r>
      <w:r>
        <w:rPr>
          <w:i w:val="0"/>
          <w:sz w:val="24"/>
          <w:szCs w:val="24"/>
        </w:rPr>
        <w:t xml:space="preserve">річної </w:t>
      </w:r>
      <w:r w:rsidRPr="00037B84">
        <w:rPr>
          <w:i w:val="0"/>
          <w:sz w:val="24"/>
          <w:szCs w:val="24"/>
        </w:rPr>
        <w:t>орендної плати складатиме</w:t>
      </w:r>
      <w:r>
        <w:rPr>
          <w:i w:val="0"/>
          <w:sz w:val="24"/>
          <w:szCs w:val="24"/>
        </w:rPr>
        <w:t xml:space="preserve">: </w:t>
      </w:r>
      <w:r w:rsidRPr="009C1880">
        <w:rPr>
          <w:b/>
          <w:sz w:val="24"/>
          <w:szCs w:val="24"/>
          <w:shd w:val="clear" w:color="auto" w:fill="FFFFFF"/>
        </w:rPr>
        <w:t xml:space="preserve"> </w:t>
      </w:r>
      <w:r w:rsidR="00740221">
        <w:rPr>
          <w:b/>
          <w:i w:val="0"/>
          <w:color w:val="auto"/>
          <w:sz w:val="24"/>
          <w:szCs w:val="24"/>
          <w:shd w:val="clear" w:color="auto" w:fill="FFFFFF"/>
        </w:rPr>
        <w:t xml:space="preserve">167 719,72 грн </w:t>
      </w:r>
      <w:r w:rsidR="00EE24D2" w:rsidRPr="00EE24D2">
        <w:rPr>
          <w:b/>
          <w:i w:val="0"/>
          <w:color w:val="auto"/>
          <w:sz w:val="24"/>
          <w:szCs w:val="24"/>
          <w:shd w:val="clear" w:color="auto" w:fill="FFFFFF"/>
        </w:rPr>
        <w:t>(3,75%).</w:t>
      </w:r>
    </w:p>
    <w:p w14:paraId="3A349F88" w14:textId="77777777" w:rsidR="006A19DF" w:rsidRPr="00037B84" w:rsidRDefault="006A19DF" w:rsidP="006A19DF">
      <w:pPr>
        <w:pStyle w:val="1"/>
        <w:shd w:val="clear" w:color="auto" w:fill="auto"/>
        <w:spacing w:line="230" w:lineRule="auto"/>
        <w:ind w:firstLine="440"/>
        <w:jc w:val="both"/>
        <w:rPr>
          <w:sz w:val="24"/>
          <w:szCs w:val="24"/>
        </w:rPr>
      </w:pPr>
    </w:p>
    <w:p w14:paraId="0FD8F8B4" w14:textId="77777777" w:rsidR="006A19DF" w:rsidRPr="00553E8C" w:rsidRDefault="006A19DF" w:rsidP="00765401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</w:rPr>
      </w:pPr>
      <w:r w:rsidRPr="00553E8C">
        <w:rPr>
          <w:b/>
          <w:bCs/>
          <w:i w:val="0"/>
          <w:sz w:val="24"/>
          <w:szCs w:val="24"/>
        </w:rPr>
        <w:t>8. Прогноз соціально-економічних та інших наслідків прийняття рішення.</w:t>
      </w:r>
    </w:p>
    <w:p w14:paraId="11C9D222" w14:textId="421E9B01" w:rsidR="006A19DF" w:rsidRPr="00037B84" w:rsidRDefault="006A19DF" w:rsidP="006A19DF">
      <w:pPr>
        <w:pStyle w:val="1"/>
        <w:shd w:val="clear" w:color="auto" w:fill="auto"/>
        <w:ind w:firstLine="280"/>
        <w:jc w:val="both"/>
        <w:rPr>
          <w:i w:val="0"/>
          <w:sz w:val="24"/>
          <w:szCs w:val="24"/>
        </w:rPr>
      </w:pPr>
      <w:r w:rsidRPr="00037B84">
        <w:rPr>
          <w:i w:val="0"/>
          <w:sz w:val="24"/>
          <w:szCs w:val="24"/>
        </w:rPr>
        <w:t>Наслід</w:t>
      </w:r>
      <w:r>
        <w:rPr>
          <w:i w:val="0"/>
          <w:sz w:val="24"/>
          <w:szCs w:val="24"/>
        </w:rPr>
        <w:t xml:space="preserve">ками прийняття розробленого </w:t>
      </w:r>
      <w:proofErr w:type="spellStart"/>
      <w:r>
        <w:rPr>
          <w:i w:val="0"/>
          <w:sz w:val="24"/>
          <w:szCs w:val="24"/>
        </w:rPr>
        <w:t>проє</w:t>
      </w:r>
      <w:r w:rsidRPr="00037B84">
        <w:rPr>
          <w:i w:val="0"/>
          <w:sz w:val="24"/>
          <w:szCs w:val="24"/>
        </w:rPr>
        <w:t>кту</w:t>
      </w:r>
      <w:proofErr w:type="spellEnd"/>
      <w:r>
        <w:rPr>
          <w:i w:val="0"/>
          <w:sz w:val="24"/>
          <w:szCs w:val="24"/>
        </w:rPr>
        <w:t xml:space="preserve"> рішення стане </w:t>
      </w:r>
      <w:r w:rsidRPr="00037B84">
        <w:rPr>
          <w:i w:val="0"/>
          <w:sz w:val="24"/>
          <w:szCs w:val="24"/>
        </w:rPr>
        <w:t xml:space="preserve">реалізація зацікавленою особою своїх прав щодо </w:t>
      </w:r>
      <w:r>
        <w:rPr>
          <w:i w:val="0"/>
          <w:sz w:val="24"/>
          <w:szCs w:val="24"/>
        </w:rPr>
        <w:t>оформлення права користування</w:t>
      </w:r>
      <w:r w:rsidRPr="00037B84">
        <w:rPr>
          <w:i w:val="0"/>
          <w:sz w:val="24"/>
          <w:szCs w:val="24"/>
        </w:rPr>
        <w:t xml:space="preserve"> земельно</w:t>
      </w:r>
      <w:r>
        <w:rPr>
          <w:i w:val="0"/>
          <w:sz w:val="24"/>
          <w:szCs w:val="24"/>
        </w:rPr>
        <w:t>ю</w:t>
      </w:r>
      <w:r w:rsidRPr="00037B84">
        <w:rPr>
          <w:i w:val="0"/>
          <w:sz w:val="24"/>
          <w:szCs w:val="24"/>
        </w:rPr>
        <w:t xml:space="preserve"> ділянк</w:t>
      </w:r>
      <w:r>
        <w:rPr>
          <w:i w:val="0"/>
          <w:sz w:val="24"/>
          <w:szCs w:val="24"/>
        </w:rPr>
        <w:t>ою</w:t>
      </w:r>
      <w:r w:rsidRPr="001C056A">
        <w:rPr>
          <w:i w:val="0"/>
          <w:sz w:val="24"/>
          <w:szCs w:val="24"/>
        </w:rPr>
        <w:t>.</w:t>
      </w:r>
    </w:p>
    <w:p w14:paraId="068F136F" w14:textId="749CBA15" w:rsidR="006A19DF" w:rsidRPr="001C3099" w:rsidRDefault="006A19DF" w:rsidP="006A19DF">
      <w:pPr>
        <w:pStyle w:val="a7"/>
        <w:shd w:val="clear" w:color="auto" w:fill="auto"/>
        <w:spacing w:line="233" w:lineRule="auto"/>
        <w:jc w:val="both"/>
        <w:rPr>
          <w:sz w:val="20"/>
          <w:szCs w:val="20"/>
          <w:lang w:val="ru-RU"/>
        </w:rPr>
      </w:pPr>
      <w:r w:rsidRPr="00C241ED">
        <w:rPr>
          <w:i/>
          <w:iCs/>
          <w:sz w:val="20"/>
          <w:szCs w:val="20"/>
        </w:rPr>
        <w:t xml:space="preserve">Доповідач: директор Департаменту земельних ресурсів </w:t>
      </w:r>
      <w:r w:rsidRPr="00276AB2">
        <w:rPr>
          <w:rStyle w:val="ae"/>
          <w:b/>
          <w:i/>
          <w:sz w:val="20"/>
          <w:szCs w:val="20"/>
          <w:lang w:val="ru-RU"/>
        </w:rPr>
        <w:t>Валентина ПЕЛИХ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3"/>
        <w:gridCol w:w="4946"/>
      </w:tblGrid>
      <w:tr w:rsidR="0086252E" w14:paraId="4194002D" w14:textId="77777777" w:rsidTr="00765401">
        <w:trPr>
          <w:trHeight w:val="663"/>
        </w:trPr>
        <w:tc>
          <w:tcPr>
            <w:tcW w:w="4693" w:type="dxa"/>
            <w:hideMark/>
          </w:tcPr>
          <w:p w14:paraId="06EA5FBF" w14:textId="6836D375" w:rsidR="001239A5" w:rsidRDefault="001239A5" w:rsidP="000E3D00">
            <w:pPr>
              <w:pStyle w:val="30"/>
              <w:ind w:hanging="120"/>
              <w:jc w:val="both"/>
              <w:rPr>
                <w:rStyle w:val="ae"/>
                <w:sz w:val="24"/>
                <w:szCs w:val="24"/>
                <w:lang w:val="ru-RU"/>
              </w:rPr>
            </w:pPr>
          </w:p>
          <w:p w14:paraId="1A5B120A" w14:textId="77777777" w:rsidR="00E7338E" w:rsidRDefault="00E7338E" w:rsidP="000E3D00">
            <w:pPr>
              <w:pStyle w:val="30"/>
              <w:ind w:hanging="120"/>
              <w:jc w:val="both"/>
              <w:rPr>
                <w:rStyle w:val="ae"/>
                <w:sz w:val="24"/>
                <w:szCs w:val="24"/>
                <w:lang w:val="ru-RU"/>
              </w:rPr>
            </w:pPr>
          </w:p>
          <w:p w14:paraId="06F4E30F" w14:textId="58A68287" w:rsidR="0086252E" w:rsidRDefault="000E3D00" w:rsidP="00765401">
            <w:pPr>
              <w:pStyle w:val="30"/>
              <w:ind w:left="-105" w:firstLine="0"/>
              <w:jc w:val="both"/>
              <w:rPr>
                <w:rStyle w:val="ae"/>
                <w:b/>
                <w:sz w:val="24"/>
                <w:szCs w:val="24"/>
                <w:lang w:val="ru-RU"/>
              </w:rPr>
            </w:pPr>
            <w:r>
              <w:rPr>
                <w:rStyle w:val="ae"/>
                <w:sz w:val="24"/>
                <w:szCs w:val="24"/>
                <w:lang w:val="ru-RU"/>
              </w:rPr>
              <w:t xml:space="preserve">Директор </w:t>
            </w:r>
            <w:r w:rsidR="0086252E" w:rsidRPr="0086252E">
              <w:rPr>
                <w:rStyle w:val="ae"/>
                <w:sz w:val="24"/>
                <w:szCs w:val="24"/>
                <w:lang w:val="ru-RU"/>
              </w:rPr>
              <w:t xml:space="preserve">Департаменту </w:t>
            </w:r>
            <w:proofErr w:type="spellStart"/>
            <w:r w:rsidR="0086252E" w:rsidRPr="0086252E">
              <w:rPr>
                <w:rStyle w:val="ae"/>
                <w:sz w:val="24"/>
                <w:szCs w:val="24"/>
                <w:lang w:val="ru-RU"/>
              </w:rPr>
              <w:t>земельних</w:t>
            </w:r>
            <w:proofErr w:type="spellEnd"/>
            <w:r w:rsidR="0086252E" w:rsidRPr="0086252E">
              <w:rPr>
                <w:rStyle w:val="ae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6252E" w:rsidRPr="0086252E">
              <w:rPr>
                <w:rStyle w:val="ae"/>
                <w:sz w:val="24"/>
                <w:szCs w:val="24"/>
                <w:lang w:val="ru-RU"/>
              </w:rPr>
              <w:t>ресурсів</w:t>
            </w:r>
            <w:proofErr w:type="spellEnd"/>
          </w:p>
        </w:tc>
        <w:tc>
          <w:tcPr>
            <w:tcW w:w="4946" w:type="dxa"/>
          </w:tcPr>
          <w:p w14:paraId="7BB77B01" w14:textId="77777777" w:rsidR="0086252E" w:rsidRDefault="0086252E">
            <w:pPr>
              <w:pStyle w:val="30"/>
              <w:shd w:val="clear" w:color="auto" w:fill="auto"/>
              <w:jc w:val="right"/>
              <w:rPr>
                <w:rStyle w:val="ae"/>
                <w:b/>
                <w:sz w:val="24"/>
                <w:szCs w:val="24"/>
                <w:lang w:val="ru-RU"/>
              </w:rPr>
            </w:pPr>
          </w:p>
          <w:p w14:paraId="5071BAB1" w14:textId="77777777" w:rsidR="00E7338E" w:rsidRDefault="00E7338E">
            <w:pPr>
              <w:pStyle w:val="30"/>
              <w:shd w:val="clear" w:color="auto" w:fill="auto"/>
              <w:jc w:val="right"/>
              <w:rPr>
                <w:rStyle w:val="ae"/>
                <w:sz w:val="24"/>
                <w:szCs w:val="24"/>
              </w:rPr>
            </w:pPr>
          </w:p>
          <w:p w14:paraId="48F6DD48" w14:textId="478EE847" w:rsidR="0086252E" w:rsidRPr="00212FAB" w:rsidRDefault="0086252E">
            <w:pPr>
              <w:pStyle w:val="30"/>
              <w:shd w:val="clear" w:color="auto" w:fill="auto"/>
              <w:jc w:val="right"/>
              <w:rPr>
                <w:rStyle w:val="ae"/>
                <w:sz w:val="24"/>
                <w:szCs w:val="24"/>
              </w:rPr>
            </w:pPr>
            <w:r w:rsidRPr="00212FAB">
              <w:rPr>
                <w:rStyle w:val="ae"/>
                <w:sz w:val="24"/>
                <w:szCs w:val="24"/>
              </w:rPr>
              <w:t>Валентина ПЕЛИХ</w:t>
            </w:r>
          </w:p>
        </w:tc>
      </w:tr>
    </w:tbl>
    <w:p w14:paraId="27F6AA73" w14:textId="77777777" w:rsidR="00047DE7" w:rsidRPr="00D73F87" w:rsidRDefault="00047DE7" w:rsidP="00047DE7">
      <w:pPr>
        <w:pStyle w:val="1"/>
        <w:shd w:val="clear" w:color="auto" w:fill="auto"/>
        <w:ind w:firstLine="420"/>
      </w:pPr>
    </w:p>
    <w:p w14:paraId="40B89126" w14:textId="7208601D" w:rsidR="00823CCF" w:rsidRPr="00047DE7" w:rsidRDefault="00823CCF" w:rsidP="00047DE7">
      <w:pPr>
        <w:pStyle w:val="1"/>
        <w:shd w:val="clear" w:color="auto" w:fill="auto"/>
        <w:rPr>
          <w:i w:val="0"/>
          <w:sz w:val="24"/>
          <w:szCs w:val="24"/>
        </w:rPr>
      </w:pPr>
    </w:p>
    <w:sectPr w:rsidR="00823CCF" w:rsidRPr="00047DE7" w:rsidSect="00283771">
      <w:headerReference w:type="default" r:id="rId11"/>
      <w:footerReference w:type="default" r:id="rId12"/>
      <w:pgSz w:w="11907" w:h="16839" w:code="9"/>
      <w:pgMar w:top="142" w:right="567" w:bottom="426" w:left="1701" w:header="279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EA0AC2" w14:textId="77777777" w:rsidR="006A084E" w:rsidRDefault="006A084E">
      <w:r>
        <w:separator/>
      </w:r>
    </w:p>
  </w:endnote>
  <w:endnote w:type="continuationSeparator" w:id="0">
    <w:p w14:paraId="6960F194" w14:textId="77777777" w:rsidR="006A084E" w:rsidRDefault="006A0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Device Font 10cpi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359D00" w14:textId="77777777" w:rsidR="009674CE" w:rsidRDefault="009674CE">
    <w:pPr>
      <w:spacing w:line="1" w:lineRule="exact"/>
    </w:pPr>
    <w:r>
      <w:rPr>
        <w:noProof/>
        <w:lang w:val="ru-RU" w:eastAsia="ru-RU" w:bidi="ar-SA"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0C81C80E" wp14:editId="37014C95">
              <wp:simplePos x="0" y="0"/>
              <wp:positionH relativeFrom="margin">
                <wp:posOffset>4886960</wp:posOffset>
              </wp:positionH>
              <wp:positionV relativeFrom="bottomMargin">
                <wp:posOffset>1314450</wp:posOffset>
              </wp:positionV>
              <wp:extent cx="1452942" cy="72927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52942" cy="72927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5F1C742" w14:textId="77777777" w:rsidR="009674CE" w:rsidRPr="002D306E" w:rsidRDefault="009674CE">
                          <w:pPr>
                            <w:pStyle w:val="20"/>
                            <w:shd w:val="clear" w:color="auto" w:fill="auto"/>
                            <w:tabs>
                              <w:tab w:val="right" w:pos="3175"/>
                              <w:tab w:val="right" w:pos="6991"/>
                            </w:tabs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</w:rPr>
                            <w:t>Виготовлено за даними міського земельного кадастру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</w:rPr>
                            <w:tab/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81C80E" id="_x0000_t202" coordsize="21600,21600" o:spt="202" path="m,l,21600r21600,l21600,xe">
              <v:stroke joinstyle="miter"/>
              <v:path gradientshapeok="t" o:connecttype="rect"/>
            </v:shapetype>
            <v:shape id="Shape 9" o:spid="_x0000_s1027" type="#_x0000_t202" style="position:absolute;margin-left:384.8pt;margin-top:103.5pt;width:114.4pt;height:5.75pt;z-index:-44040179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" filled="f" stroked="f">
              <v:textbox inset="0,0,0,0">
                <w:txbxContent>
                  <w:p w14:paraId="25F1C742" w14:textId="77777777" w:rsidR="009674CE" w:rsidRPr="002D306E" w:rsidRDefault="009674CE">
                    <w:pPr>
                      <w:pStyle w:val="20"/>
                      <w:shd w:val="clear" w:color="auto" w:fill="auto"/>
                      <w:tabs>
                        <w:tab w:val="right" w:pos="3175"/>
                        <w:tab w:val="right" w:pos="6991"/>
                      </w:tabs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</w:rPr>
                    </w:pPr>
                    <w:r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</w:rPr>
                      <w:t>Виготовлено за даними міського земельного кадастру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</w:rPr>
                      <w:tab/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A068C8" w14:textId="77777777" w:rsidR="006A084E" w:rsidRDefault="006A084E"/>
  </w:footnote>
  <w:footnote w:type="continuationSeparator" w:id="0">
    <w:p w14:paraId="627F55B1" w14:textId="77777777" w:rsidR="006A084E" w:rsidRDefault="006A084E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ourier New" w:eastAsia="Courier New" w:hAnsi="Courier New" w:cs="Courier New"/>
        <w:i w:val="0"/>
        <w:iCs w:val="0"/>
        <w:color w:val="000000"/>
        <w:sz w:val="24"/>
        <w:szCs w:val="24"/>
      </w:rPr>
      <w:id w:val="-408193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CC42619" w14:textId="02FA3E1D" w:rsidR="009674CE" w:rsidRPr="004B05D1" w:rsidRDefault="00EF4B08" w:rsidP="00EF4B08">
        <w:pPr>
          <w:pStyle w:val="22"/>
          <w:shd w:val="clear" w:color="auto" w:fill="auto"/>
          <w:spacing w:after="0"/>
          <w:ind w:left="2680"/>
          <w:jc w:val="center"/>
          <w:rPr>
            <w:i w:val="0"/>
            <w:sz w:val="12"/>
            <w:szCs w:val="12"/>
            <w:lang w:val="ru-RU"/>
          </w:rPr>
        </w:pPr>
        <w:r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</w:rPr>
          <w:t xml:space="preserve">        </w:t>
        </w:r>
        <w:r w:rsidR="008E59A5"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</w:rPr>
          <w:t xml:space="preserve">      </w:t>
        </w:r>
        <w:r w:rsidR="009674CE" w:rsidRPr="00800A09">
          <w:rPr>
            <w:i w:val="0"/>
            <w:sz w:val="12"/>
            <w:szCs w:val="12"/>
          </w:rPr>
          <w:t xml:space="preserve">Пояснювальна записка № </w:t>
        </w:r>
        <w:r w:rsidR="009674CE">
          <w:rPr>
            <w:i w:val="0"/>
            <w:sz w:val="12"/>
            <w:szCs w:val="12"/>
          </w:rPr>
          <w:t>ПЗ</w:t>
        </w:r>
        <w:r w:rsidR="00EF09DB">
          <w:rPr>
            <w:i w:val="0"/>
            <w:sz w:val="12"/>
            <w:szCs w:val="12"/>
          </w:rPr>
          <w:t>Н</w:t>
        </w:r>
        <w:r w:rsidR="009674CE" w:rsidRPr="00276AB2">
          <w:rPr>
            <w:i w:val="0"/>
            <w:sz w:val="12"/>
            <w:szCs w:val="12"/>
            <w:lang w:val="ru-RU"/>
          </w:rPr>
          <w:t>-27247</w:t>
        </w:r>
        <w:r w:rsidR="009674CE" w:rsidRPr="00800A09">
          <w:rPr>
            <w:i w:val="0"/>
            <w:sz w:val="12"/>
            <w:szCs w:val="12"/>
            <w:lang w:val="ru-RU"/>
          </w:rPr>
          <w:t xml:space="preserve"> </w:t>
        </w:r>
        <w:r w:rsidR="009674CE" w:rsidRPr="00800A09">
          <w:rPr>
            <w:i w:val="0"/>
            <w:sz w:val="12"/>
            <w:szCs w:val="12"/>
          </w:rPr>
          <w:t xml:space="preserve">від </w:t>
        </w:r>
        <w:r w:rsidR="009674CE" w:rsidRPr="00276AB2">
          <w:rPr>
            <w:i w:val="0"/>
            <w:sz w:val="12"/>
            <w:szCs w:val="12"/>
            <w:lang w:val="ru-RU"/>
          </w:rPr>
          <w:t>25.11.2021</w:t>
        </w:r>
        <w:r w:rsidR="009674CE" w:rsidRPr="00800A09">
          <w:rPr>
            <w:i w:val="0"/>
            <w:sz w:val="12"/>
            <w:szCs w:val="12"/>
          </w:rPr>
          <w:t xml:space="preserve"> до клопотання </w:t>
        </w:r>
        <w:r w:rsidR="009674CE" w:rsidRPr="00276AB2">
          <w:rPr>
            <w:i w:val="0"/>
            <w:sz w:val="12"/>
            <w:szCs w:val="12"/>
            <w:lang w:val="ru-RU"/>
          </w:rPr>
          <w:t>654180590</w:t>
        </w:r>
      </w:p>
      <w:p w14:paraId="0BF67CBB" w14:textId="163E84A1" w:rsidR="009674CE" w:rsidRPr="00800A09" w:rsidRDefault="009674CE" w:rsidP="0070323B">
        <w:pPr>
          <w:pStyle w:val="a9"/>
          <w:jc w:val="right"/>
          <w:rPr>
            <w:rFonts w:ascii="Times New Roman" w:hAnsi="Times New Roman" w:cs="Times New Roman"/>
          </w:rPr>
        </w:pPr>
        <w:r w:rsidRPr="00800A09">
          <w:rPr>
            <w:rFonts w:ascii="Times New Roman" w:hAnsi="Times New Roman" w:cs="Times New Roman"/>
            <w:sz w:val="12"/>
            <w:szCs w:val="12"/>
          </w:rPr>
          <w:t>Сторінка</w:t>
        </w:r>
        <w:r w:rsidRPr="00800A09">
          <w:rPr>
            <w:rFonts w:ascii="Times New Roman" w:hAnsi="Times New Roman" w:cs="Times New Roman"/>
            <w:sz w:val="12"/>
            <w:szCs w:val="12"/>
            <w:lang w:val="ru-RU"/>
          </w:rPr>
          <w:t xml:space="preserve"> 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800A09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C746FB" w:rsidRPr="00C746FB">
          <w:rPr>
            <w:rFonts w:ascii="Times New Roman" w:hAnsi="Times New Roman" w:cs="Times New Roman"/>
            <w:noProof/>
            <w:sz w:val="12"/>
            <w:szCs w:val="12"/>
            <w:lang w:val="ru-RU"/>
          </w:rPr>
          <w:t>3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end"/>
        </w:r>
      </w:p>
    </w:sdtContent>
  </w:sdt>
  <w:p w14:paraId="0A1BB7ED" w14:textId="77777777" w:rsidR="009674CE" w:rsidRDefault="009674CE" w:rsidP="0070323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25F41"/>
    <w:multiLevelType w:val="hybridMultilevel"/>
    <w:tmpl w:val="9674534A"/>
    <w:lvl w:ilvl="0" w:tplc="0CA8056E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4" w:hanging="360"/>
      </w:pPr>
    </w:lvl>
    <w:lvl w:ilvl="2" w:tplc="0422001B" w:tentative="1">
      <w:start w:val="1"/>
      <w:numFmt w:val="lowerRoman"/>
      <w:lvlText w:val="%3."/>
      <w:lvlJc w:val="right"/>
      <w:pPr>
        <w:ind w:left="2144" w:hanging="180"/>
      </w:pPr>
    </w:lvl>
    <w:lvl w:ilvl="3" w:tplc="0422000F" w:tentative="1">
      <w:start w:val="1"/>
      <w:numFmt w:val="decimal"/>
      <w:lvlText w:val="%4."/>
      <w:lvlJc w:val="left"/>
      <w:pPr>
        <w:ind w:left="2864" w:hanging="360"/>
      </w:pPr>
    </w:lvl>
    <w:lvl w:ilvl="4" w:tplc="04220019" w:tentative="1">
      <w:start w:val="1"/>
      <w:numFmt w:val="lowerLetter"/>
      <w:lvlText w:val="%5."/>
      <w:lvlJc w:val="left"/>
      <w:pPr>
        <w:ind w:left="3584" w:hanging="360"/>
      </w:pPr>
    </w:lvl>
    <w:lvl w:ilvl="5" w:tplc="0422001B" w:tentative="1">
      <w:start w:val="1"/>
      <w:numFmt w:val="lowerRoman"/>
      <w:lvlText w:val="%6."/>
      <w:lvlJc w:val="right"/>
      <w:pPr>
        <w:ind w:left="4304" w:hanging="180"/>
      </w:pPr>
    </w:lvl>
    <w:lvl w:ilvl="6" w:tplc="0422000F" w:tentative="1">
      <w:start w:val="1"/>
      <w:numFmt w:val="decimal"/>
      <w:lvlText w:val="%7."/>
      <w:lvlJc w:val="left"/>
      <w:pPr>
        <w:ind w:left="5024" w:hanging="360"/>
      </w:pPr>
    </w:lvl>
    <w:lvl w:ilvl="7" w:tplc="04220019" w:tentative="1">
      <w:start w:val="1"/>
      <w:numFmt w:val="lowerLetter"/>
      <w:lvlText w:val="%8."/>
      <w:lvlJc w:val="left"/>
      <w:pPr>
        <w:ind w:left="5744" w:hanging="360"/>
      </w:pPr>
    </w:lvl>
    <w:lvl w:ilvl="8" w:tplc="0422001B" w:tentative="1">
      <w:start w:val="1"/>
      <w:numFmt w:val="lowerRoman"/>
      <w:lvlText w:val="%9."/>
      <w:lvlJc w:val="right"/>
      <w:pPr>
        <w:ind w:left="64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38E"/>
    <w:rsid w:val="00005A7B"/>
    <w:rsid w:val="0001776C"/>
    <w:rsid w:val="00034D1E"/>
    <w:rsid w:val="00037B84"/>
    <w:rsid w:val="00045F3B"/>
    <w:rsid w:val="00047DE7"/>
    <w:rsid w:val="000502C7"/>
    <w:rsid w:val="00056A2A"/>
    <w:rsid w:val="0007432D"/>
    <w:rsid w:val="00082FF3"/>
    <w:rsid w:val="00093F12"/>
    <w:rsid w:val="0009576B"/>
    <w:rsid w:val="000A3CAE"/>
    <w:rsid w:val="000A68A3"/>
    <w:rsid w:val="000B0281"/>
    <w:rsid w:val="000B1E6A"/>
    <w:rsid w:val="000B45AA"/>
    <w:rsid w:val="000C7B1F"/>
    <w:rsid w:val="000E3D00"/>
    <w:rsid w:val="00101DAD"/>
    <w:rsid w:val="001121A7"/>
    <w:rsid w:val="00117719"/>
    <w:rsid w:val="001239A5"/>
    <w:rsid w:val="00123E08"/>
    <w:rsid w:val="00150E38"/>
    <w:rsid w:val="001520B5"/>
    <w:rsid w:val="00170CE7"/>
    <w:rsid w:val="0018193A"/>
    <w:rsid w:val="00184E7D"/>
    <w:rsid w:val="00187D5B"/>
    <w:rsid w:val="001A4B62"/>
    <w:rsid w:val="001B1510"/>
    <w:rsid w:val="001C02A9"/>
    <w:rsid w:val="001C056A"/>
    <w:rsid w:val="001C3099"/>
    <w:rsid w:val="001D01E5"/>
    <w:rsid w:val="001D7910"/>
    <w:rsid w:val="001E09C8"/>
    <w:rsid w:val="00200DA6"/>
    <w:rsid w:val="00207509"/>
    <w:rsid w:val="00212FAB"/>
    <w:rsid w:val="002140BB"/>
    <w:rsid w:val="00225909"/>
    <w:rsid w:val="00235AF8"/>
    <w:rsid w:val="0025220F"/>
    <w:rsid w:val="0027157C"/>
    <w:rsid w:val="002761B1"/>
    <w:rsid w:val="00276AB2"/>
    <w:rsid w:val="00283771"/>
    <w:rsid w:val="0029210B"/>
    <w:rsid w:val="002A27C6"/>
    <w:rsid w:val="002B1314"/>
    <w:rsid w:val="002B5778"/>
    <w:rsid w:val="002C195D"/>
    <w:rsid w:val="002C66F6"/>
    <w:rsid w:val="002D306E"/>
    <w:rsid w:val="00303CF1"/>
    <w:rsid w:val="00316BBB"/>
    <w:rsid w:val="00333098"/>
    <w:rsid w:val="0033417F"/>
    <w:rsid w:val="00343979"/>
    <w:rsid w:val="003525A6"/>
    <w:rsid w:val="0035749D"/>
    <w:rsid w:val="003842F5"/>
    <w:rsid w:val="00385014"/>
    <w:rsid w:val="003D2E2D"/>
    <w:rsid w:val="003E0CE3"/>
    <w:rsid w:val="003E1B2C"/>
    <w:rsid w:val="003E769A"/>
    <w:rsid w:val="003F1994"/>
    <w:rsid w:val="003F4C80"/>
    <w:rsid w:val="0040429C"/>
    <w:rsid w:val="00430CA4"/>
    <w:rsid w:val="0043155C"/>
    <w:rsid w:val="004360F8"/>
    <w:rsid w:val="00452111"/>
    <w:rsid w:val="0045563D"/>
    <w:rsid w:val="0049406D"/>
    <w:rsid w:val="00495DE6"/>
    <w:rsid w:val="004A4541"/>
    <w:rsid w:val="004B05D1"/>
    <w:rsid w:val="004C4F16"/>
    <w:rsid w:val="004D4B3C"/>
    <w:rsid w:val="004D51B7"/>
    <w:rsid w:val="00501B43"/>
    <w:rsid w:val="00512B86"/>
    <w:rsid w:val="005156AF"/>
    <w:rsid w:val="00531BB2"/>
    <w:rsid w:val="00532056"/>
    <w:rsid w:val="00533D8E"/>
    <w:rsid w:val="00540140"/>
    <w:rsid w:val="00540515"/>
    <w:rsid w:val="00543C2B"/>
    <w:rsid w:val="00553E8C"/>
    <w:rsid w:val="0056117E"/>
    <w:rsid w:val="005621F8"/>
    <w:rsid w:val="00564A02"/>
    <w:rsid w:val="00567858"/>
    <w:rsid w:val="00567978"/>
    <w:rsid w:val="00567BA2"/>
    <w:rsid w:val="005822AF"/>
    <w:rsid w:val="00591722"/>
    <w:rsid w:val="005B2FD0"/>
    <w:rsid w:val="005D67B3"/>
    <w:rsid w:val="005E272A"/>
    <w:rsid w:val="005E7630"/>
    <w:rsid w:val="00603291"/>
    <w:rsid w:val="006076BE"/>
    <w:rsid w:val="00617D3B"/>
    <w:rsid w:val="006200AE"/>
    <w:rsid w:val="00632091"/>
    <w:rsid w:val="00640E94"/>
    <w:rsid w:val="00641A5F"/>
    <w:rsid w:val="00654326"/>
    <w:rsid w:val="006638C7"/>
    <w:rsid w:val="00664BE9"/>
    <w:rsid w:val="00664F25"/>
    <w:rsid w:val="006764C8"/>
    <w:rsid w:val="00694D51"/>
    <w:rsid w:val="006A084E"/>
    <w:rsid w:val="006A19DF"/>
    <w:rsid w:val="006A7D7F"/>
    <w:rsid w:val="006C2523"/>
    <w:rsid w:val="006D791C"/>
    <w:rsid w:val="006D7E33"/>
    <w:rsid w:val="006E16C7"/>
    <w:rsid w:val="006E7465"/>
    <w:rsid w:val="0070323B"/>
    <w:rsid w:val="00714CB9"/>
    <w:rsid w:val="00721AD9"/>
    <w:rsid w:val="007223E9"/>
    <w:rsid w:val="00740221"/>
    <w:rsid w:val="00751508"/>
    <w:rsid w:val="00765401"/>
    <w:rsid w:val="007709F8"/>
    <w:rsid w:val="00772C24"/>
    <w:rsid w:val="007812BA"/>
    <w:rsid w:val="00782295"/>
    <w:rsid w:val="007B50A4"/>
    <w:rsid w:val="007B72F8"/>
    <w:rsid w:val="007D44A9"/>
    <w:rsid w:val="00800A09"/>
    <w:rsid w:val="008014F8"/>
    <w:rsid w:val="00814E16"/>
    <w:rsid w:val="00815498"/>
    <w:rsid w:val="008225D8"/>
    <w:rsid w:val="00823CCF"/>
    <w:rsid w:val="0082661F"/>
    <w:rsid w:val="00826892"/>
    <w:rsid w:val="00827100"/>
    <w:rsid w:val="00836EF7"/>
    <w:rsid w:val="008506AF"/>
    <w:rsid w:val="0086252E"/>
    <w:rsid w:val="008670BE"/>
    <w:rsid w:val="00873FAA"/>
    <w:rsid w:val="00880A60"/>
    <w:rsid w:val="008A2C8C"/>
    <w:rsid w:val="008A338E"/>
    <w:rsid w:val="008B338E"/>
    <w:rsid w:val="008E59A5"/>
    <w:rsid w:val="008F0B34"/>
    <w:rsid w:val="008F256E"/>
    <w:rsid w:val="00905988"/>
    <w:rsid w:val="00907FF6"/>
    <w:rsid w:val="0091277B"/>
    <w:rsid w:val="009131FA"/>
    <w:rsid w:val="00934E19"/>
    <w:rsid w:val="009358DE"/>
    <w:rsid w:val="009674CE"/>
    <w:rsid w:val="00982A07"/>
    <w:rsid w:val="009A5058"/>
    <w:rsid w:val="009C1880"/>
    <w:rsid w:val="009D6B57"/>
    <w:rsid w:val="009E6239"/>
    <w:rsid w:val="009F0D03"/>
    <w:rsid w:val="009F4C72"/>
    <w:rsid w:val="00A12E00"/>
    <w:rsid w:val="00A26962"/>
    <w:rsid w:val="00A33A51"/>
    <w:rsid w:val="00A71A8F"/>
    <w:rsid w:val="00A87093"/>
    <w:rsid w:val="00AA7E2D"/>
    <w:rsid w:val="00AD4369"/>
    <w:rsid w:val="00AD6678"/>
    <w:rsid w:val="00B064DC"/>
    <w:rsid w:val="00B15D9C"/>
    <w:rsid w:val="00B17F43"/>
    <w:rsid w:val="00B2685F"/>
    <w:rsid w:val="00B312AA"/>
    <w:rsid w:val="00B34649"/>
    <w:rsid w:val="00B3780D"/>
    <w:rsid w:val="00B40140"/>
    <w:rsid w:val="00B455FE"/>
    <w:rsid w:val="00B51FA5"/>
    <w:rsid w:val="00B5712F"/>
    <w:rsid w:val="00B667EA"/>
    <w:rsid w:val="00B734EF"/>
    <w:rsid w:val="00B736BD"/>
    <w:rsid w:val="00B75EAF"/>
    <w:rsid w:val="00B82614"/>
    <w:rsid w:val="00B87AD3"/>
    <w:rsid w:val="00BA5124"/>
    <w:rsid w:val="00BF1120"/>
    <w:rsid w:val="00C241ED"/>
    <w:rsid w:val="00C414E0"/>
    <w:rsid w:val="00C50743"/>
    <w:rsid w:val="00C55118"/>
    <w:rsid w:val="00C720F1"/>
    <w:rsid w:val="00C746FB"/>
    <w:rsid w:val="00C77018"/>
    <w:rsid w:val="00C80013"/>
    <w:rsid w:val="00C87AA9"/>
    <w:rsid w:val="00C91423"/>
    <w:rsid w:val="00C91E5C"/>
    <w:rsid w:val="00C93024"/>
    <w:rsid w:val="00CA77A2"/>
    <w:rsid w:val="00CB605B"/>
    <w:rsid w:val="00CC4E46"/>
    <w:rsid w:val="00CE72E0"/>
    <w:rsid w:val="00CF2164"/>
    <w:rsid w:val="00D0150C"/>
    <w:rsid w:val="00D04919"/>
    <w:rsid w:val="00D07F02"/>
    <w:rsid w:val="00D2458C"/>
    <w:rsid w:val="00D40637"/>
    <w:rsid w:val="00D50023"/>
    <w:rsid w:val="00D63B8D"/>
    <w:rsid w:val="00D70DFE"/>
    <w:rsid w:val="00D732F1"/>
    <w:rsid w:val="00D9671B"/>
    <w:rsid w:val="00DA2B06"/>
    <w:rsid w:val="00DD34E7"/>
    <w:rsid w:val="00DE0E7B"/>
    <w:rsid w:val="00E05220"/>
    <w:rsid w:val="00E27308"/>
    <w:rsid w:val="00E40910"/>
    <w:rsid w:val="00E5752E"/>
    <w:rsid w:val="00E71712"/>
    <w:rsid w:val="00E7338E"/>
    <w:rsid w:val="00E77A9B"/>
    <w:rsid w:val="00E94376"/>
    <w:rsid w:val="00EA1AC5"/>
    <w:rsid w:val="00EB297C"/>
    <w:rsid w:val="00EE24D2"/>
    <w:rsid w:val="00EF075A"/>
    <w:rsid w:val="00EF09DB"/>
    <w:rsid w:val="00EF4B08"/>
    <w:rsid w:val="00F075B3"/>
    <w:rsid w:val="00F13AC3"/>
    <w:rsid w:val="00F201D9"/>
    <w:rsid w:val="00F23BF1"/>
    <w:rsid w:val="00F23C73"/>
    <w:rsid w:val="00F258FD"/>
    <w:rsid w:val="00F432AB"/>
    <w:rsid w:val="00F4426A"/>
    <w:rsid w:val="00F52107"/>
    <w:rsid w:val="00F620DD"/>
    <w:rsid w:val="00F62C48"/>
    <w:rsid w:val="00F6372D"/>
    <w:rsid w:val="00F923B4"/>
    <w:rsid w:val="00FB06DC"/>
    <w:rsid w:val="00FB4E7A"/>
    <w:rsid w:val="00FB53AB"/>
    <w:rsid w:val="00FB754A"/>
    <w:rsid w:val="00FC32B6"/>
    <w:rsid w:val="00FC7A92"/>
    <w:rsid w:val="00FD49CC"/>
    <w:rsid w:val="00FF0A55"/>
    <w:rsid w:val="00FF5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075A741"/>
  <w15:docId w15:val="{8EA58088-0813-4799-B055-7FECDC449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a7">
    <w:name w:val="Подпись к таблиц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b/>
      <w:bCs/>
      <w:sz w:val="18"/>
      <w:szCs w:val="18"/>
    </w:rPr>
  </w:style>
  <w:style w:type="table" w:styleId="a8">
    <w:name w:val="Table Grid"/>
    <w:basedOn w:val="a1"/>
    <w:uiPriority w:val="39"/>
    <w:rsid w:val="00E943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2D306E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2D306E"/>
    <w:rPr>
      <w:color w:val="000000"/>
    </w:rPr>
  </w:style>
  <w:style w:type="paragraph" w:styleId="ab">
    <w:name w:val="footer"/>
    <w:basedOn w:val="a"/>
    <w:link w:val="ac"/>
    <w:uiPriority w:val="99"/>
    <w:unhideWhenUsed/>
    <w:rsid w:val="002D306E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2D306E"/>
    <w:rPr>
      <w:color w:val="000000"/>
    </w:rPr>
  </w:style>
  <w:style w:type="character" w:customStyle="1" w:styleId="21">
    <w:name w:val="Основной текст (2)_"/>
    <w:basedOn w:val="a0"/>
    <w:link w:val="22"/>
    <w:rsid w:val="00823CCF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23CCF"/>
    <w:pPr>
      <w:shd w:val="clear" w:color="auto" w:fill="FFFFFF"/>
      <w:spacing w:after="160"/>
      <w:ind w:firstLine="140"/>
      <w:jc w:val="right"/>
    </w:pPr>
    <w:rPr>
      <w:rFonts w:ascii="Times New Roman" w:eastAsia="Times New Roman" w:hAnsi="Times New Roman" w:cs="Times New Roman"/>
      <w:i/>
      <w:iCs/>
      <w:color w:val="auto"/>
      <w:sz w:val="14"/>
      <w:szCs w:val="14"/>
    </w:rPr>
  </w:style>
  <w:style w:type="character" w:styleId="ad">
    <w:name w:val="Emphasis"/>
    <w:basedOn w:val="a0"/>
    <w:uiPriority w:val="20"/>
    <w:qFormat/>
    <w:rsid w:val="00495DE6"/>
    <w:rPr>
      <w:i/>
      <w:iCs/>
    </w:rPr>
  </w:style>
  <w:style w:type="character" w:styleId="ae">
    <w:name w:val="Strong"/>
    <w:basedOn w:val="a0"/>
    <w:uiPriority w:val="22"/>
    <w:qFormat/>
    <w:rsid w:val="00C241ED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836EF7"/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836EF7"/>
    <w:rPr>
      <w:rFonts w:ascii="Segoe UI" w:hAnsi="Segoe UI" w:cs="Segoe UI"/>
      <w:color w:val="000000"/>
      <w:sz w:val="18"/>
      <w:szCs w:val="18"/>
    </w:rPr>
  </w:style>
  <w:style w:type="character" w:customStyle="1" w:styleId="3">
    <w:name w:val="Основной текст (3)_"/>
    <w:basedOn w:val="a0"/>
    <w:link w:val="30"/>
    <w:rsid w:val="00047DE7"/>
    <w:rPr>
      <w:rFonts w:ascii="Times New Roman" w:eastAsia="Times New Roman" w:hAnsi="Times New Roman" w:cs="Times New Roman"/>
      <w:b/>
      <w:bCs/>
      <w:sz w:val="34"/>
      <w:szCs w:val="34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47DE7"/>
    <w:pPr>
      <w:shd w:val="clear" w:color="auto" w:fill="FFFFFF"/>
      <w:ind w:firstLine="140"/>
    </w:pPr>
    <w:rPr>
      <w:rFonts w:ascii="Times New Roman" w:eastAsia="Times New Roman" w:hAnsi="Times New Roman" w:cs="Times New Roman"/>
      <w:b/>
      <w:bCs/>
      <w:color w:val="auto"/>
      <w:sz w:val="34"/>
      <w:szCs w:val="34"/>
    </w:rPr>
  </w:style>
  <w:style w:type="paragraph" w:styleId="af1">
    <w:name w:val="No Spacing"/>
    <w:uiPriority w:val="1"/>
    <w:qFormat/>
    <w:rsid w:val="00772C24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8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ganna.romanenko\Downloads\request_qr_co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request_qr_co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77325-D5DB-4480-B3DB-35C77C875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1201</Words>
  <Characters>6851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рішенням</vt:lpstr>
      <vt:lpstr>Пояснювальна записка</vt:lpstr>
    </vt:vector>
  </TitlesOfParts>
  <Manager>Відділ з питань орендних відносин</Manager>
  <Company>ДЕПАРТАМЕНТ ЗЕМЕЛЬНИХ РЕСУРСІВ</Company>
  <LinksUpToDate>false</LinksUpToDate>
  <CharactersWithSpaces>8036</CharactersWithSpaces>
  <SharedDoc>false</SharedDoc>
  <HyperlinkBase>121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рішенням</dc:title>
  <dc:creator>Поп Лілія Володимирівна</dc:creator>
  <cp:lastModifiedBy>Романенко Ганна Василівна</cp:lastModifiedBy>
  <cp:revision>2</cp:revision>
  <cp:lastPrinted>2021-10-28T09:37:00Z</cp:lastPrinted>
  <dcterms:created xsi:type="dcterms:W3CDTF">2022-05-23T08:02:00Z</dcterms:created>
  <dcterms:modified xsi:type="dcterms:W3CDTF">2022-05-23T08:02:00Z</dcterms:modified>
</cp:coreProperties>
</file>